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rPr>
          <w:rFonts w:ascii="Arial" w:cs="Arial" w:hAnsi="Arial"/>
          <w:b/>
          <w:bCs/>
          <w:snapToGrid w:val="false"/>
        </w:rPr>
      </w:pPr>
      <w:r>
        <w:rPr>
          <w:rFonts w:ascii="Arial" w:cs="Arial" w:hAnsi="Arial"/>
          <w:b/>
          <w:bCs/>
          <w:snapToGrid w:val="false"/>
        </w:rPr>
        <w:t xml:space="preserve">Mrs. Pooja Raju Paul </w:t>
      </w:r>
      <w:r>
        <w:rPr>
          <w:rFonts w:ascii="Arial" w:cs="Arial" w:hAnsi="Arial"/>
          <w:b/>
          <w:bCs/>
          <w:snapToGrid w:val="false"/>
        </w:rPr>
        <w:t>.</w:t>
      </w:r>
      <w:r>
        <w:rPr>
          <w:rFonts w:ascii="Arial" w:cs="Arial" w:hAnsi="Arial"/>
          <w:b/>
          <w:bCs/>
          <w:snapToGrid w:val="false"/>
        </w:rPr>
        <w:t xml:space="preserve">                                                                                                               </w:t>
      </w:r>
      <w:r>
        <w:rPr>
          <w:rFonts w:ascii="Arial" w:cs="Arial" w:hAnsi="Arial"/>
          <w:b/>
          <w:bCs/>
          <w:snapToGrid w:val="false"/>
        </w:rPr>
        <w:t xml:space="preserve"> </w:t>
      </w:r>
      <w:r>
        <w:rPr>
          <w:rFonts w:ascii="Arial" w:cs="Arial" w:hAnsi="Arial"/>
          <w:b/>
          <w:bCs/>
          <w:snapToGrid w:val="false"/>
        </w:rPr>
        <w:tab/>
      </w:r>
      <w:r>
        <w:rPr>
          <w:rFonts w:ascii="Arial" w:cs="Arial" w:hAnsi="Arial"/>
          <w:b/>
          <w:bCs/>
          <w:snapToGrid w:val="false"/>
        </w:rPr>
        <w:tab/>
      </w:r>
      <w:r>
        <w:rPr>
          <w:rFonts w:ascii="Arial" w:cs="Arial" w:hAnsi="Arial"/>
          <w:b/>
          <w:bCs/>
          <w:snapToGrid w:val="false"/>
        </w:rPr>
        <w:tab/>
      </w:r>
      <w:r>
        <w:rPr>
          <w:rFonts w:ascii="Arial" w:cs="Arial" w:hAnsi="Arial"/>
          <w:b/>
          <w:bCs/>
          <w:snapToGrid w:val="false"/>
        </w:rPr>
        <w:tab/>
      </w:r>
      <w:r>
        <w:rPr>
          <w:rFonts w:ascii="Arial" w:cs="Arial" w:hAnsi="Arial"/>
          <w:b/>
          <w:bCs/>
          <w:snapToGrid w:val="false"/>
        </w:rPr>
        <w:t xml:space="preserve"> </w:t>
      </w:r>
    </w:p>
    <w:p>
      <w:pPr>
        <w:pStyle w:val="style0"/>
        <w:widowControl w:val="false"/>
        <w:rPr>
          <w:rFonts w:ascii="Arial" w:cs="Arial" w:hAnsi="Arial"/>
          <w:b/>
          <w:bCs/>
          <w:snapToGrid w:val="false"/>
        </w:rPr>
      </w:pPr>
      <w:r>
        <w:rPr>
          <w:rFonts w:ascii="Arial" w:cs="Arial" w:hAnsi="Arial"/>
          <w:b/>
          <w:bCs/>
          <w:sz w:val="20"/>
          <w:szCs w:val="20"/>
        </w:rPr>
        <w:t>Mob</w:t>
      </w:r>
      <w:r>
        <w:rPr>
          <w:rFonts w:ascii="Arial" w:cs="Arial" w:hAnsi="Arial"/>
          <w:b/>
          <w:bCs/>
          <w:sz w:val="20"/>
          <w:szCs w:val="20"/>
        </w:rPr>
        <w:t xml:space="preserve">   </w:t>
      </w:r>
      <w:r>
        <w:rPr>
          <w:rFonts w:ascii="Arial" w:cs="Arial" w:hAnsi="Arial"/>
          <w:b/>
          <w:sz w:val="20"/>
          <w:szCs w:val="20"/>
        </w:rPr>
        <w:t>: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7506836634</w:t>
      </w:r>
      <w:r>
        <w:rPr>
          <w:rFonts w:ascii="Arial" w:cs="Arial" w:hAnsi="Arial"/>
          <w:sz w:val="20"/>
          <w:szCs w:val="20"/>
        </w:rPr>
        <w:tab/>
      </w:r>
    </w:p>
    <w:p>
      <w:pPr>
        <w:pStyle w:val="style0"/>
        <w:ind w:right="1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>Emai</w:t>
      </w:r>
      <w:r>
        <w:rPr>
          <w:rFonts w:ascii="Arial" w:cs="Arial" w:hAnsi="Arial"/>
          <w:b/>
          <w:bCs/>
          <w:sz w:val="20"/>
          <w:szCs w:val="20"/>
        </w:rPr>
        <w:t>l</w:t>
      </w:r>
      <w:r>
        <w:rPr>
          <w:rFonts w:ascii="Arial" w:cs="Arial" w:hAnsi="Arial"/>
          <w:b/>
          <w:bCs/>
          <w:sz w:val="20"/>
          <w:szCs w:val="20"/>
        </w:rPr>
        <w:t xml:space="preserve">: </w:t>
      </w:r>
      <w:r>
        <w:rPr/>
        <w:fldChar w:fldCharType="begin"/>
      </w:r>
      <w:r>
        <w:instrText xml:space="preserve"> HYPERLINK "mailto:poojachouhan6101@gmail.com"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0"/>
          <w:szCs w:val="20"/>
        </w:rPr>
        <w:t>poojachouhan6101@gmail.com</w:t>
      </w:r>
      <w:r>
        <w:rPr/>
        <w:fldChar w:fldCharType="end"/>
      </w:r>
    </w:p>
    <w:p>
      <w:pPr>
        <w:pStyle w:val="style0"/>
        <w:ind w:right="120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        </w:t>
      </w:r>
      <w:r>
        <w:rPr>
          <w:rFonts w:ascii="Arial" w:cs="Arial" w:hAnsi="Arial"/>
          <w:b/>
          <w:bCs/>
          <w:sz w:val="20"/>
          <w:szCs w:val="20"/>
        </w:rPr>
        <w:t xml:space="preserve">     </w:t>
      </w:r>
    </w:p>
    <w:p>
      <w:pPr>
        <w:pStyle w:val="style0"/>
        <w:ind w:right="1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cs="Arial" w:hAnsi="Arial"/>
          <w:b/>
          <w:bCs/>
          <w:sz w:val="20"/>
          <w:szCs w:val="20"/>
        </w:rPr>
        <w:t xml:space="preserve">                       </w:t>
      </w:r>
      <w:r>
        <w:rPr>
          <w:rFonts w:ascii="Arial" w:cs="Arial" w:hAnsi="Arial"/>
          <w:b/>
          <w:bCs/>
          <w:sz w:val="20"/>
          <w:szCs w:val="20"/>
        </w:rPr>
        <w:t xml:space="preserve"> </w:t>
      </w:r>
    </w:p>
    <w:p>
      <w:pPr>
        <w:pStyle w:val="style4"/>
        <w:shd w:val="clear" w:color="auto" w:fill="d9d9d9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O</w:t>
      </w:r>
      <w:r>
        <w:rPr>
          <w:rFonts w:ascii="Arial" w:cs="Arial" w:hAnsi="Arial"/>
          <w:sz w:val="20"/>
          <w:szCs w:val="20"/>
        </w:rPr>
        <w:t>BJECTIVE</w:t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Be the best and give the best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4"/>
        <w:pBdr>
          <w:left w:val="single" w:sz="4" w:space="8" w:color="auto"/>
        </w:pBdr>
        <w:shd w:val="clear" w:color="auto" w:fill="d9d9d9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KEY SKILLS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Good</w:t>
      </w:r>
      <w:r>
        <w:rPr>
          <w:rFonts w:ascii="Arial" w:cs="Arial" w:hAnsi="Arial"/>
          <w:sz w:val="20"/>
          <w:szCs w:val="20"/>
        </w:rPr>
        <w:t xml:space="preserve"> team player.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Organized and well structured at work.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Committed to deadlines</w:t>
      </w:r>
      <w:r>
        <w:rPr>
          <w:rFonts w:ascii="Arial" w:cs="Arial" w:hAnsi="Arial"/>
          <w:sz w:val="20"/>
          <w:szCs w:val="20"/>
        </w:rPr>
        <w:t xml:space="preserve"> and schedules.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Honest, sincere</w:t>
      </w:r>
      <w:r>
        <w:rPr>
          <w:rFonts w:ascii="Arial" w:cs="Arial" w:hAnsi="Arial"/>
          <w:sz w:val="20"/>
          <w:szCs w:val="20"/>
        </w:rPr>
        <w:t xml:space="preserve"> and a hard works with a high level of </w:t>
      </w:r>
      <w:r>
        <w:rPr>
          <w:rFonts w:ascii="Arial" w:cs="Arial" w:hAnsi="Arial"/>
          <w:sz w:val="20"/>
          <w:szCs w:val="20"/>
        </w:rPr>
        <w:t>Integrity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jc w:val="both"/>
        <w:rPr>
          <w:rFonts w:ascii="Arial" w:cs="Arial" w:hAnsi="Arial"/>
          <w:sz w:val="20"/>
          <w:szCs w:val="20"/>
          <w:u w:val="single"/>
        </w:rPr>
      </w:pPr>
    </w:p>
    <w:p>
      <w:pPr>
        <w:pStyle w:val="style0"/>
        <w:jc w:val="both"/>
        <w:rPr>
          <w:rFonts w:ascii="Arial" w:cs="Arial" w:hAnsi="Arial"/>
          <w:sz w:val="20"/>
          <w:szCs w:val="20"/>
          <w:u w:val="single"/>
        </w:rPr>
      </w:pPr>
    </w:p>
    <w:p>
      <w:pPr>
        <w:pStyle w:val="style4"/>
        <w:shd w:val="clear" w:color="auto" w:fill="d9d9d9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EDUCATION</w:t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2334"/>
        <w:gridCol w:w="2400"/>
        <w:gridCol w:w="1700"/>
        <w:gridCol w:w="1567"/>
      </w:tblGrid>
      <w:tr>
        <w:trPr>
          <w:trHeight w:val="779" w:hRule="atLeast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Sr. No.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Examination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 xml:space="preserve"> Board/ University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Month &amp; Year of Completion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>Remarks</w:t>
            </w:r>
          </w:p>
        </w:tc>
      </w:tr>
      <w:tr>
        <w:tblPrEx/>
        <w:trPr>
          <w:trHeight w:val="525" w:hRule="atLeast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B.Com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University of Mumbai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July 2013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  <w:r>
              <w:rPr>
                <w:rFonts w:ascii="Arial" w:cs="Arial" w:hAnsi="Arial"/>
                <w:sz w:val="20"/>
                <w:vertAlign w:val="superscript"/>
              </w:rPr>
              <w:t>st</w:t>
            </w:r>
            <w:r>
              <w:rPr>
                <w:rFonts w:ascii="Arial" w:cs="Arial" w:hAnsi="Arial"/>
                <w:sz w:val="20"/>
              </w:rPr>
              <w:t xml:space="preserve"> class</w:t>
            </w:r>
          </w:p>
        </w:tc>
      </w:tr>
      <w:tr>
        <w:tblPrEx/>
        <w:trPr>
          <w:trHeight w:val="779" w:hRule="atLeast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Higher Secondary School Certificate (H.S.C.)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MSHSSEB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Feb 2010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</w:t>
            </w:r>
            <w:r>
              <w:rPr>
                <w:rFonts w:ascii="Arial" w:cs="Arial" w:hAnsi="Arial"/>
                <w:sz w:val="20"/>
                <w:vertAlign w:val="superscript"/>
              </w:rPr>
              <w:t>nd</w:t>
            </w:r>
            <w:r>
              <w:rPr>
                <w:rFonts w:ascii="Arial" w:cs="Arial" w:hAnsi="Arial"/>
                <w:sz w:val="20"/>
              </w:rPr>
              <w:t xml:space="preserve">  class </w:t>
            </w:r>
          </w:p>
        </w:tc>
      </w:tr>
      <w:tr>
        <w:tblPrEx/>
        <w:trPr>
          <w:trHeight w:val="779" w:hRule="atLeast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3.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Secondary School Certificate (S.S.C.)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MSHSSEB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March 2008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</w:t>
            </w:r>
            <w:r>
              <w:rPr>
                <w:rFonts w:ascii="Arial" w:cs="Arial" w:hAnsi="Arial"/>
                <w:sz w:val="20"/>
                <w:vertAlign w:val="superscript"/>
              </w:rPr>
              <w:t>nd</w:t>
            </w:r>
            <w:r>
              <w:rPr>
                <w:rFonts w:ascii="Arial" w:cs="Arial" w:hAnsi="Arial"/>
                <w:sz w:val="20"/>
              </w:rPr>
              <w:t xml:space="preserve">  class </w:t>
            </w:r>
          </w:p>
        </w:tc>
      </w:tr>
    </w:tbl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4"/>
        <w:pBdr>
          <w:left w:val="single" w:sz="4" w:space="11" w:color="auto"/>
        </w:pBdr>
        <w:shd w:val="clear" w:color="auto" w:fill="d9d9d9"/>
        <w:tabs>
          <w:tab w:val="left" w:leader="none" w:pos="4140"/>
          <w:tab w:val="left" w:leader="none" w:pos="4320"/>
        </w:tabs>
        <w:jc w:val="left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 w:val="false"/>
          <w:sz w:val="20"/>
          <w:szCs w:val="20"/>
        </w:rPr>
        <w:t xml:space="preserve">                                                  </w:t>
      </w:r>
      <w:r>
        <w:rPr>
          <w:rFonts w:ascii="Arial" w:cs="Arial" w:hAnsi="Arial"/>
          <w:sz w:val="20"/>
          <w:szCs w:val="20"/>
        </w:rPr>
        <w:t>SPECIAL ACHIEVEMENTS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Arial" w:cs="Arial" w:hAnsi="Arial"/>
          <w:b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Arial" w:cs="Arial" w:hAnsi="Arial"/>
          <w:b/>
          <w:sz w:val="20"/>
        </w:rPr>
      </w:pPr>
    </w:p>
    <w:p>
      <w:pPr>
        <w:pStyle w:val="style0"/>
        <w:numPr>
          <w:ilvl w:val="0"/>
          <w:numId w:val="7"/>
        </w:numPr>
        <w:tabs>
          <w:tab w:val="left" w:leader="none" w:pos="1140"/>
        </w:tabs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Certificate of </w:t>
      </w:r>
      <w:r>
        <w:rPr>
          <w:rFonts w:ascii="Arial" w:cs="Arial" w:hAnsi="Arial"/>
          <w:b/>
          <w:sz w:val="20"/>
        </w:rPr>
        <w:t xml:space="preserve">Tally </w:t>
      </w:r>
      <w:r>
        <w:rPr>
          <w:rFonts w:ascii="Arial" w:cs="Arial" w:hAnsi="Arial"/>
          <w:b/>
          <w:sz w:val="20"/>
        </w:rPr>
        <w:t>9.0</w:t>
      </w:r>
    </w:p>
    <w:p>
      <w:pPr>
        <w:pStyle w:val="style0"/>
        <w:numPr>
          <w:ilvl w:val="0"/>
          <w:numId w:val="7"/>
        </w:numPr>
        <w:tabs>
          <w:tab w:val="left" w:leader="none" w:pos="1140"/>
        </w:tabs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Certificate of</w:t>
      </w:r>
      <w:r>
        <w:rPr>
          <w:rFonts w:ascii="Arial" w:cs="Arial" w:hAnsi="Arial"/>
          <w:sz w:val="20"/>
        </w:rPr>
        <w:t xml:space="preserve"> </w:t>
      </w:r>
      <w:r>
        <w:rPr>
          <w:rFonts w:ascii="Arial" w:cs="Arial" w:hAnsi="Arial"/>
          <w:b/>
          <w:sz w:val="20"/>
        </w:rPr>
        <w:t>MSCIT</w:t>
      </w:r>
      <w:r>
        <w:rPr>
          <w:rFonts w:ascii="Arial" w:cs="Arial" w:hAnsi="Arial"/>
          <w:sz w:val="20"/>
        </w:rPr>
        <w:t>.</w:t>
      </w:r>
    </w:p>
    <w:p>
      <w:pPr>
        <w:pStyle w:val="style0"/>
        <w:numPr>
          <w:ilvl w:val="0"/>
          <w:numId w:val="7"/>
        </w:numPr>
        <w:tabs>
          <w:tab w:val="left" w:leader="none" w:pos="1140"/>
        </w:tabs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Certificate of </w:t>
      </w:r>
      <w:r>
        <w:rPr>
          <w:rFonts w:ascii="Arial" w:cs="Arial" w:hAnsi="Arial"/>
          <w:b/>
          <w:sz w:val="20"/>
        </w:rPr>
        <w:t>Advance Excel.</w:t>
      </w: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4"/>
        <w:pBdr>
          <w:left w:val="single" w:sz="4" w:space="11" w:color="auto"/>
        </w:pBdr>
        <w:shd w:val="clear" w:color="auto" w:fill="d9d9d9"/>
        <w:tabs>
          <w:tab w:val="left" w:leader="none" w:pos="4140"/>
          <w:tab w:val="left" w:leader="none" w:pos="4320"/>
        </w:tabs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EXPERIENCE</w:t>
      </w:r>
    </w:p>
    <w:p>
      <w:pPr>
        <w:pStyle w:val="style0"/>
        <w:rPr>
          <w:rFonts w:ascii="Arial" w:cs="Arial" w:hAnsi="Arial" w:hint="eastAsia"/>
          <w:b/>
          <w:sz w:val="20"/>
          <w:u w:val="single"/>
        </w:rPr>
      </w:pPr>
    </w:p>
    <w:p>
      <w:pPr>
        <w:pStyle w:val="style0"/>
        <w:rPr>
          <w:rFonts w:ascii="Arial" w:cs="Arial" w:hAnsi="Arial" w:hint="default"/>
          <w:b/>
          <w:sz w:val="20"/>
          <w:u w:val="single"/>
          <w:lang w:val="en-US"/>
        </w:rPr>
      </w:pPr>
      <w:r>
        <w:rPr>
          <w:rFonts w:ascii="Arial" w:cs="Arial" w:hAnsi="Arial" w:hint="default"/>
          <w:b/>
          <w:sz w:val="20"/>
          <w:u w:val="single"/>
          <w:lang w:val="en-US"/>
        </w:rPr>
        <w:t>NISM</w:t>
      </w:r>
    </w:p>
    <w:p>
      <w:pPr>
        <w:pStyle w:val="style0"/>
        <w:rPr>
          <w:rFonts w:ascii="Arial" w:cs="Arial" w:hAnsi="Arial" w:hint="default"/>
          <w:b/>
          <w:sz w:val="20"/>
          <w:u w:val="single"/>
          <w:lang w:val="en-US"/>
        </w:rPr>
      </w:pPr>
    </w:p>
    <w:p>
      <w:pPr>
        <w:pStyle w:val="style0"/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/>
          <w:lang w:val="en-US"/>
        </w:rPr>
      </w:pPr>
      <w:r>
        <w:rPr>
          <w:rFonts w:ascii="Arial" w:cs="Arial" w:hAnsi="Arial" w:hint="default"/>
          <w:b/>
          <w:sz w:val="20"/>
          <w:u w:val="none"/>
          <w:lang w:val="en-US"/>
        </w:rPr>
        <w:t>Designation:</w:t>
      </w:r>
      <w:r>
        <w:rPr>
          <w:rFonts w:ascii="Arial" w:cs="Arial" w:hAnsi="Arial" w:hint="default"/>
          <w:b/>
          <w:sz w:val="20"/>
          <w:u w:val="none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/>
          <w:lang w:val="en-US"/>
        </w:rPr>
        <w:t>Account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/>
          <w:lang w:val="en-US"/>
        </w:rPr>
        <w:t>Executive.</w:t>
      </w:r>
    </w:p>
    <w:p>
      <w:pPr>
        <w:pStyle w:val="style0"/>
        <w:rPr>
          <w:rFonts w:ascii="Arial" w:cs="Arial" w:hAnsi="Arial" w:hint="default"/>
          <w:b/>
          <w:sz w:val="20"/>
          <w:u w:val="single"/>
          <w:lang w:val="en-US"/>
        </w:rPr>
      </w:pPr>
    </w:p>
    <w:p>
      <w:pPr>
        <w:pStyle w:val="style0"/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  <w:r>
        <w:rPr>
          <w:rFonts w:ascii="Arial" w:cs="Arial" w:hAnsi="Arial" w:hint="default"/>
          <w:b/>
          <w:sz w:val="20"/>
          <w:u w:val="none"/>
          <w:lang w:val="en-US"/>
        </w:rPr>
        <w:t>Dur</w:t>
      </w:r>
      <w:r>
        <w:rPr>
          <w:rFonts w:ascii="Arial" w:cs="Arial" w:hAnsi="Arial" w:hint="default"/>
          <w:b/>
          <w:sz w:val="20"/>
          <w:u w:val="none"/>
          <w:lang w:val="en-US"/>
        </w:rPr>
        <w:t>ation: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 6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 month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on cont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ract basis</w:t>
      </w:r>
    </w:p>
    <w:p>
      <w:pPr>
        <w:pStyle w:val="style0"/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</w:p>
    <w:p>
      <w:pPr>
        <w:pStyle w:val="style0"/>
        <w:rPr>
          <w:rFonts w:ascii="Arial" w:cs="Arial" w:hAnsi="Arial" w:hint="default"/>
          <w:b/>
          <w:bCs/>
          <w:i w:val="false"/>
          <w:iCs w:val="false"/>
          <w:sz w:val="20"/>
          <w:u w:val="single" w:color="000000"/>
          <w:lang w:val="en-US"/>
        </w:rPr>
      </w:pPr>
      <w:r>
        <w:rPr>
          <w:rFonts w:ascii="Arial" w:cs="Arial" w:hAnsi="Arial" w:hint="default"/>
          <w:b/>
          <w:bCs/>
          <w:i w:val="false"/>
          <w:iCs w:val="false"/>
          <w:sz w:val="20"/>
          <w:u w:val="single" w:color="000000"/>
          <w:lang w:val="en-US"/>
        </w:rPr>
        <w:t xml:space="preserve">Job Description: </w:t>
      </w:r>
    </w:p>
    <w:p>
      <w:pPr>
        <w:pStyle w:val="style0"/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</w:p>
    <w:p>
      <w:pPr>
        <w:pStyle w:val="style179"/>
        <w:numPr>
          <w:ilvl w:val="0"/>
          <w:numId w:val="38"/>
        </w:numP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Ban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k Reconsiliation</w:t>
      </w:r>
    </w:p>
    <w:p>
      <w:pPr>
        <w:pStyle w:val="style179"/>
        <w:numPr>
          <w:ilvl w:val="0"/>
          <w:numId w:val="38"/>
        </w:numP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Daily M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I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S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of work allocation.</w:t>
      </w:r>
    </w:p>
    <w:p>
      <w:pPr>
        <w:pStyle w:val="style179"/>
        <w:numPr>
          <w:ilvl w:val="0"/>
          <w:numId w:val="38"/>
        </w:numP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Daily basis entry in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tally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.</w:t>
      </w:r>
    </w:p>
    <w:p>
      <w:pPr>
        <w:pStyle w:val="style179"/>
        <w:numPr>
          <w:ilvl w:val="0"/>
          <w:numId w:val="38"/>
        </w:numP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PF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,P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T,TDS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Payment.</w:t>
      </w:r>
    </w:p>
    <w:p>
      <w:pPr>
        <w:pStyle w:val="style179"/>
        <w:numPr>
          <w:ilvl w:val="0"/>
          <w:numId w:val="38"/>
        </w:numP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Vendors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payment,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 salary,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updating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Student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fees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i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n M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IS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.</w:t>
      </w:r>
    </w:p>
    <w:p>
      <w:pPr>
        <w:pStyle w:val="style179"/>
        <w:numPr>
          <w:ilvl w:val="0"/>
          <w:numId w:val="38"/>
        </w:numP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Investment process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 with 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B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ank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.</w:t>
      </w:r>
    </w:p>
    <w:p>
      <w:pPr>
        <w:pStyle w:val="style179"/>
        <w:numPr>
          <w:ilvl w:val="0"/>
          <w:numId w:val="38"/>
        </w:numP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C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C credit card entry and settle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>ment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 in tally</w:t>
      </w:r>
      <w:r>
        <w:rPr>
          <w:rFonts w:ascii="Arial" w:cs="Arial" w:hAnsi="Arial" w:hint="default"/>
          <w:b w:val="false"/>
          <w:bCs w:val="false"/>
          <w:i w:val="false"/>
          <w:iCs w:val="false"/>
          <w:sz w:val="20"/>
          <w:u w:val="none" w:color="000000"/>
          <w:lang w:val="en-US"/>
        </w:rPr>
        <w:t xml:space="preserve"> with credit card statement.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Arial" w:cs="Arial" w:hAnsi="Arial" w:hint="default"/>
          <w:b/>
          <w:sz w:val="20"/>
          <w:u w:val="single"/>
          <w:lang w:val="en-US"/>
        </w:rPr>
      </w:pPr>
    </w:p>
    <w:p>
      <w:pPr>
        <w:pStyle w:val="style0"/>
        <w:rPr>
          <w:rFonts w:ascii="Arial" w:cs="Arial" w:hAnsi="Arial" w:hint="eastAsia"/>
          <w:b/>
          <w:sz w:val="20"/>
          <w:u w:val="single"/>
        </w:rPr>
      </w:pPr>
    </w:p>
    <w:p>
      <w:pPr>
        <w:pStyle w:val="style0"/>
        <w:rPr>
          <w:rFonts w:ascii="Arial" w:cs="Arial" w:hAnsi="Arial" w:hint="default"/>
          <w:b/>
          <w:bCs/>
          <w:sz w:val="20"/>
          <w:u w:val="single"/>
        </w:rPr>
      </w:pPr>
      <w:r>
        <w:rPr>
          <w:rFonts w:ascii="Arial" w:cs="Arial" w:hAnsi="Arial" w:hint="default"/>
          <w:b/>
          <w:bCs/>
          <w:sz w:val="20"/>
          <w:u w:val="single"/>
          <w:lang w:val="en-US"/>
        </w:rPr>
        <w:t xml:space="preserve">India law </w:t>
      </w:r>
    </w:p>
    <w:p>
      <w:pPr>
        <w:pStyle w:val="style0"/>
        <w:rPr>
          <w:rFonts w:ascii="Arial" w:cs="Arial" w:hAnsi="Arial" w:hint="default"/>
          <w:b/>
          <w:bCs/>
          <w:sz w:val="20"/>
        </w:rPr>
      </w:pPr>
    </w:p>
    <w:p>
      <w:pPr>
        <w:pStyle w:val="style0"/>
        <w:rPr/>
      </w:pPr>
      <w:r>
        <w:rPr>
          <w:rFonts w:ascii="Arial" w:cs="Arial" w:hAnsi="Arial" w:hint="default"/>
          <w:b/>
          <w:bCs/>
          <w:sz w:val="20"/>
        </w:rPr>
        <w:t>Designation:</w:t>
      </w:r>
      <w:r>
        <w:rPr>
          <w:rFonts w:ascii="Arial" w:cs="Arial" w:hAnsi="Arial" w:hint="default"/>
          <w:b/>
          <w:bCs/>
          <w:sz w:val="20"/>
        </w:rPr>
        <w:t xml:space="preserve"> </w:t>
      </w:r>
      <w:r>
        <w:rPr>
          <w:rFonts w:ascii="Arial" w:cs="Arial" w:hAnsi="Arial" w:hint="default"/>
          <w:sz w:val="20"/>
        </w:rPr>
        <w:t>Accountant</w:t>
      </w:r>
      <w:r>
        <w:rPr>
          <w:rFonts w:ascii="Arial" w:cs="Arial" w:hAnsi="Arial" w:hint="default"/>
          <w:sz w:val="20"/>
        </w:rPr>
        <w:t xml:space="preserve"> </w:t>
      </w:r>
      <w:r>
        <w:rPr>
          <w:rFonts w:ascii="Arial" w:cs="Arial" w:hAnsi="Arial" w:hint="default"/>
          <w:sz w:val="20"/>
        </w:rPr>
        <w:t>Executive</w:t>
      </w:r>
      <w:r>
        <w:rPr>
          <w:rFonts w:ascii="Arial" w:cs="Arial" w:hAnsi="Arial" w:hint="default"/>
          <w:sz w:val="20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Arial" w:cs="Arial" w:hAnsi="Arial" w:hint="default"/>
          <w:b/>
          <w:bCs/>
          <w:sz w:val="20"/>
        </w:rPr>
        <w:t>Duration</w:t>
      </w:r>
      <w:r>
        <w:rPr>
          <w:rFonts w:ascii="Arial" w:cs="Arial" w:hAnsi="Arial" w:hint="default"/>
          <w:b/>
          <w:bCs/>
          <w:sz w:val="20"/>
        </w:rPr>
        <w:t xml:space="preserve">  </w:t>
      </w:r>
      <w:r>
        <w:rPr>
          <w:rFonts w:ascii="Arial" w:cs="Arial" w:hAnsi="Arial" w:hint="default"/>
          <w:sz w:val="20"/>
        </w:rPr>
        <w:t>:</w:t>
      </w:r>
      <w:r>
        <w:rPr>
          <w:rFonts w:ascii="Arial" w:cs="Arial" w:hAnsi="Arial" w:hint="default"/>
          <w:sz w:val="20"/>
        </w:rPr>
        <w:t xml:space="preserve"> </w:t>
      </w:r>
      <w:r>
        <w:rPr>
          <w:rFonts w:ascii="Arial" w:cs="Arial" w:hAnsi="Arial" w:hint="default"/>
          <w:sz w:val="20"/>
          <w:lang w:val="en-US"/>
        </w:rPr>
        <w:t>1yrs.</w:t>
      </w:r>
    </w:p>
    <w:p>
      <w:pPr>
        <w:pStyle w:val="style0"/>
        <w:rPr>
          <w:rFonts w:ascii="Arial" w:cs="Arial" w:hAnsi="Arial" w:hint="eastAsia"/>
          <w:b/>
          <w:sz w:val="20"/>
          <w:u w:val="single"/>
        </w:rPr>
      </w:pPr>
    </w:p>
    <w:p>
      <w:pPr>
        <w:pStyle w:val="style0"/>
        <w:rPr>
          <w:rFonts w:ascii="Arial" w:cs="Arial" w:hAnsi="Arial" w:hint="eastAsia"/>
          <w:b/>
          <w:sz w:val="20"/>
          <w:u w:val="single"/>
        </w:rPr>
      </w:pPr>
    </w:p>
    <w:p>
      <w:pPr>
        <w:pStyle w:val="style0"/>
        <w:rPr>
          <w:rFonts w:ascii="Arial" w:cs="Arial" w:hAnsi="Arial" w:hint="default"/>
          <w:b/>
          <w:bCs/>
          <w:sz w:val="20"/>
          <w:u w:val="single"/>
          <w:lang w:val="en-US"/>
        </w:rPr>
      </w:pPr>
      <w:r>
        <w:rPr>
          <w:rFonts w:ascii="Arial" w:cs="Arial" w:hAnsi="Arial" w:hint="default"/>
          <w:b/>
          <w:bCs/>
          <w:sz w:val="20"/>
          <w:u w:val="single"/>
        </w:rPr>
        <w:t>Job</w:t>
      </w:r>
      <w:r>
        <w:rPr>
          <w:rFonts w:ascii="Arial" w:cs="Arial" w:hAnsi="Arial" w:hint="default"/>
          <w:b/>
          <w:bCs/>
          <w:sz w:val="20"/>
          <w:u w:val="single"/>
        </w:rPr>
        <w:t xml:space="preserve"> </w:t>
      </w:r>
      <w:r>
        <w:rPr>
          <w:rFonts w:ascii="Arial" w:cs="Arial" w:hAnsi="Arial" w:hint="default"/>
          <w:b/>
          <w:bCs/>
          <w:sz w:val="20"/>
          <w:u w:val="single"/>
        </w:rPr>
        <w:t>Description</w:t>
      </w:r>
      <w:r>
        <w:rPr>
          <w:rFonts w:ascii="Arial" w:cs="Arial" w:hAnsi="Arial" w:hint="default"/>
          <w:b/>
          <w:bCs/>
          <w:sz w:val="20"/>
          <w:u w:val="single"/>
          <w:lang w:val="en-US"/>
        </w:rPr>
        <w:t xml:space="preserve"> :</w:t>
      </w:r>
    </w:p>
    <w:p>
      <w:pPr>
        <w:pStyle w:val="style0"/>
        <w:rPr>
          <w:rFonts w:ascii="Arial" w:cs="Arial" w:hAnsi="Arial" w:hint="eastAsia"/>
          <w:b/>
          <w:sz w:val="20"/>
          <w:u w:val="single"/>
        </w:rPr>
      </w:pPr>
    </w:p>
    <w:p>
      <w:pPr>
        <w:pStyle w:val="style179"/>
        <w:numPr>
          <w:ilvl w:val="0"/>
          <w:numId w:val="34"/>
        </w:numPr>
        <w:rPr>
          <w:rFonts w:ascii="Arial" w:cs="Arial" w:hAnsi="Arial" w:hint="eastAsia"/>
          <w:b w:val="false"/>
          <w:bCs w:val="false"/>
          <w:sz w:val="20"/>
          <w:u w:val="none"/>
        </w:rPr>
      </w:pPr>
      <w:r>
        <w:rPr>
          <w:rFonts w:cs="Arial" w:hAnsi="Arial" w:hint="default"/>
          <w:b w:val="false"/>
          <w:bCs w:val="false"/>
          <w:sz w:val="20"/>
          <w:u w:val="none"/>
          <w:lang w:val="en-US"/>
        </w:rPr>
        <w:t>Al</w:t>
      </w:r>
      <w:r>
        <w:rPr>
          <w:rFonts w:cs="Arial" w:hAnsi="Arial" w:hint="default"/>
          <w:b w:val="false"/>
          <w:bCs w:val="false"/>
          <w:sz w:val="20"/>
          <w:u w:val="none"/>
          <w:lang w:val="en-US"/>
        </w:rPr>
        <w:t>l</w:t>
      </w:r>
      <w:r>
        <w:rPr>
          <w:rFonts w:cs="Arial" w:hAnsi="Arial" w:hint="default"/>
          <w:b w:val="false"/>
          <w:bCs w:val="false"/>
          <w:sz w:val="20"/>
          <w:u w:val="none"/>
          <w:lang w:val="en-US"/>
        </w:rPr>
        <w:t xml:space="preserve"> </w:t>
      </w:r>
      <w:r>
        <w:rPr>
          <w:rFonts w:cs="Arial" w:hAnsi="Arial" w:hint="default"/>
          <w:b w:val="false"/>
          <w:bCs w:val="false"/>
          <w:sz w:val="20"/>
          <w:u w:val="none"/>
          <w:lang w:val="en-US"/>
        </w:rPr>
        <w:t xml:space="preserve">sales </w:t>
      </w:r>
      <w:r>
        <w:rPr>
          <w:rFonts w:cs="Arial" w:hAnsi="Arial" w:hint="default"/>
          <w:b w:val="false"/>
          <w:bCs w:val="false"/>
          <w:sz w:val="20"/>
          <w:u w:val="none"/>
          <w:lang w:val="en-US"/>
        </w:rPr>
        <w:t>billing entry in tally and</w:t>
      </w:r>
      <w:r>
        <w:rPr>
          <w:rFonts w:cs="Arial" w:hAnsi="Arial" w:hint="default"/>
          <w:b w:val="false"/>
          <w:bCs w:val="false"/>
          <w:sz w:val="20"/>
          <w:u w:val="none"/>
          <w:lang w:val="en-US"/>
        </w:rPr>
        <w:t xml:space="preserve"> ERP software</w:t>
      </w:r>
      <w:r>
        <w:rPr>
          <w:rFonts w:cs="Arial" w:hAnsi="Arial" w:hint="default"/>
          <w:b w:val="false"/>
          <w:bCs w:val="false"/>
          <w:sz w:val="20"/>
          <w:u w:val="none"/>
          <w:lang w:val="en-US"/>
        </w:rPr>
        <w:t xml:space="preserve">. </w:t>
      </w:r>
    </w:p>
    <w:p>
      <w:pPr>
        <w:pStyle w:val="style179"/>
        <w:numPr>
          <w:ilvl w:val="0"/>
          <w:numId w:val="34"/>
        </w:numPr>
        <w:rPr>
          <w:rFonts w:ascii="Arial" w:cs="Arial" w:hAnsi="Arial" w:hint="eastAsia"/>
          <w:b w:val="false"/>
          <w:bCs w:val="false"/>
          <w:sz w:val="20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Vendors booking 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 and payment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. </w:t>
      </w:r>
    </w:p>
    <w:p>
      <w:pPr>
        <w:pStyle w:val="style179"/>
        <w:numPr>
          <w:ilvl w:val="0"/>
          <w:numId w:val="34"/>
        </w:numPr>
        <w:rPr>
          <w:rFonts w:ascii="Arial" w:cs="Arial" w:hAnsi="Arial" w:hint="eastAsia"/>
          <w:b w:val="false"/>
          <w:bCs w:val="false"/>
          <w:sz w:val="20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Handle all branch petty cash. </w:t>
      </w:r>
    </w:p>
    <w:p>
      <w:pPr>
        <w:pStyle w:val="style179"/>
        <w:numPr>
          <w:ilvl w:val="0"/>
          <w:numId w:val="34"/>
        </w:numPr>
        <w:rPr>
          <w:rFonts w:ascii="Arial" w:cs="Arial" w:hAnsi="Arial" w:hint="eastAsia"/>
          <w:b w:val="false"/>
          <w:bCs w:val="false"/>
          <w:sz w:val="20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Stamp paper 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MIS maintain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. </w:t>
      </w:r>
    </w:p>
    <w:p>
      <w:pPr>
        <w:pStyle w:val="style179"/>
        <w:numPr>
          <w:ilvl w:val="0"/>
          <w:numId w:val="34"/>
        </w:numPr>
        <w:rPr>
          <w:rFonts w:ascii="Arial" w:cs="Arial" w:hAnsi="Arial" w:hint="eastAsia"/>
          <w:b w:val="false"/>
          <w:bCs w:val="false"/>
          <w:sz w:val="20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Salary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, PF and P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T entry in tally and 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E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RP. </w:t>
      </w:r>
    </w:p>
    <w:p>
      <w:pPr>
        <w:pStyle w:val="style179"/>
        <w:numPr>
          <w:ilvl w:val="0"/>
          <w:numId w:val="34"/>
        </w:numPr>
        <w:rPr>
          <w:rFonts w:ascii="Arial" w:cs="Arial" w:hAnsi="Arial" w:hint="eastAsia"/>
          <w:b w:val="false"/>
          <w:bCs w:val="false"/>
          <w:sz w:val="20"/>
          <w:u w:val="none"/>
        </w:rPr>
      </w:pP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payment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, contra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, journal 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entry in 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 xml:space="preserve">tally and ERP. </w:t>
      </w:r>
    </w:p>
    <w:p>
      <w:pPr>
        <w:pStyle w:val="style179"/>
        <w:numPr>
          <w:ilvl w:val="0"/>
          <w:numId w:val="34"/>
        </w:numPr>
        <w:rPr>
          <w:rFonts w:ascii="Arial" w:cs="Arial" w:hAnsi="Arial" w:hint="eastAsia"/>
          <w:b/>
          <w:sz w:val="20"/>
          <w:u w:val="single"/>
        </w:rPr>
      </w:pP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Billing and collection repo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rt</w:t>
      </w:r>
      <w:r>
        <w:rPr>
          <w:rFonts w:ascii="Arial" w:cs="Arial" w:hAnsi="Arial" w:hint="default"/>
          <w:b w:val="false"/>
          <w:bCs w:val="false"/>
          <w:sz w:val="20"/>
          <w:u w:val="none"/>
          <w:lang w:val="en-US"/>
        </w:rPr>
        <w:t>.</w:t>
      </w:r>
    </w:p>
    <w:p>
      <w:pPr>
        <w:pStyle w:val="style0"/>
        <w:rPr>
          <w:rFonts w:ascii="Arial" w:cs="Arial" w:hAnsi="Arial" w:hint="eastAsia"/>
          <w:b/>
          <w:sz w:val="20"/>
          <w:u w:val="single"/>
        </w:rPr>
      </w:pPr>
    </w:p>
    <w:p>
      <w:pPr>
        <w:pStyle w:val="style0"/>
        <w:rPr/>
      </w:pPr>
      <w:r>
        <w:rPr>
          <w:rFonts w:ascii="Arial" w:cs="Arial" w:hAnsi="Arial" w:hint="eastAsia"/>
          <w:b/>
          <w:sz w:val="20"/>
          <w:u w:val="single"/>
        </w:rPr>
        <w:t>M/s.</w:t>
      </w:r>
      <w:r>
        <w:rPr>
          <w:rFonts w:ascii="Arial" w:cs="Arial" w:hAnsi="Arial" w:hint="eastAsia"/>
          <w:b/>
          <w:sz w:val="20"/>
          <w:u w:val="single"/>
        </w:rPr>
        <w:t xml:space="preserve"> </w:t>
      </w:r>
      <w:r>
        <w:rPr>
          <w:rFonts w:ascii="Arial" w:cs="Arial" w:hAnsi="Arial" w:hint="eastAsia"/>
          <w:b/>
          <w:sz w:val="20"/>
          <w:u w:val="single"/>
        </w:rPr>
        <w:t>Star</w:t>
      </w:r>
      <w:r>
        <w:rPr>
          <w:rFonts w:ascii="Arial" w:cs="Arial" w:hAnsi="Arial" w:hint="eastAsia"/>
          <w:b/>
          <w:sz w:val="20"/>
          <w:u w:val="single"/>
        </w:rPr>
        <w:t xml:space="preserve"> </w:t>
      </w:r>
      <w:r>
        <w:rPr>
          <w:rFonts w:ascii="Arial" w:cs="Arial" w:hAnsi="Arial" w:hint="eastAsia"/>
          <w:b/>
          <w:sz w:val="20"/>
          <w:u w:val="single"/>
        </w:rPr>
        <w:t>of</w:t>
      </w:r>
      <w:r>
        <w:rPr>
          <w:rFonts w:ascii="Arial" w:cs="Arial" w:hAnsi="Arial" w:hint="eastAsia"/>
          <w:b/>
          <w:sz w:val="20"/>
          <w:u w:val="single"/>
        </w:rPr>
        <w:t xml:space="preserve"> </w:t>
      </w:r>
      <w:r>
        <w:rPr>
          <w:rFonts w:ascii="Arial" w:cs="Arial" w:hAnsi="Arial" w:hint="eastAsia"/>
          <w:b/>
          <w:sz w:val="20"/>
          <w:u w:val="single"/>
        </w:rPr>
        <w:t>Seas</w:t>
      </w:r>
      <w:r>
        <w:rPr>
          <w:rFonts w:ascii="Arial" w:cs="Arial" w:hAnsi="Arial" w:hint="eastAsia"/>
          <w:b/>
          <w:sz w:val="20"/>
          <w:u w:val="single"/>
        </w:rPr>
        <w:t xml:space="preserve"> </w:t>
      </w:r>
      <w:r>
        <w:rPr>
          <w:rFonts w:ascii="Arial" w:cs="Arial" w:hAnsi="Arial" w:hint="eastAsia"/>
          <w:b/>
          <w:sz w:val="20"/>
          <w:u w:val="single"/>
        </w:rPr>
        <w:t>Marine</w:t>
      </w:r>
      <w:r>
        <w:rPr>
          <w:rFonts w:ascii="Arial" w:cs="Arial" w:hAnsi="Arial" w:hint="eastAsia"/>
          <w:b/>
          <w:sz w:val="20"/>
          <w:u w:val="single"/>
        </w:rPr>
        <w:t xml:space="preserve"> </w:t>
      </w:r>
      <w:r>
        <w:rPr>
          <w:rFonts w:ascii="Arial" w:cs="Arial" w:hAnsi="Arial" w:hint="eastAsia"/>
          <w:b/>
          <w:sz w:val="20"/>
          <w:u w:val="single"/>
        </w:rPr>
        <w:t>Enterprises.</w:t>
      </w:r>
      <w:r>
        <w:rPr>
          <w:rFonts w:ascii="Arial" w:cs="Arial" w:hAnsi="Arial" w:hint="eastAsia"/>
          <w:b/>
          <w:sz w:val="20"/>
          <w:u w:val="single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Arial" w:cs="Arial" w:hAnsi="Arial" w:hint="eastAsia"/>
          <w:b/>
          <w:sz w:val="20"/>
        </w:rPr>
        <w:t>Designation:</w:t>
      </w:r>
      <w:r>
        <w:rPr>
          <w:rFonts w:ascii="Arial" w:cs="Arial" w:hAnsi="Arial" w:hint="eastAsia"/>
          <w:b/>
          <w:sz w:val="20"/>
        </w:rPr>
        <w:t xml:space="preserve"> </w:t>
      </w:r>
      <w:r>
        <w:rPr>
          <w:rFonts w:ascii="Arial" w:cs="Arial" w:hAnsi="Arial" w:hint="eastAsia"/>
          <w:sz w:val="20"/>
        </w:rPr>
        <w:t>Accountant</w:t>
      </w:r>
      <w:r>
        <w:rPr>
          <w:rFonts w:ascii="Arial" w:cs="Arial" w:hAnsi="Arial" w:hint="eastAsia"/>
          <w:sz w:val="20"/>
        </w:rPr>
        <w:t xml:space="preserve"> </w:t>
      </w:r>
      <w:r>
        <w:rPr>
          <w:rFonts w:ascii="Arial" w:cs="Arial" w:hAnsi="Arial" w:hint="eastAsia"/>
          <w:sz w:val="20"/>
        </w:rPr>
        <w:t>Executive</w:t>
      </w:r>
      <w:r>
        <w:rPr>
          <w:rFonts w:ascii="Arial" w:cs="Arial" w:hAnsi="Arial" w:hint="eastAsia"/>
          <w:sz w:val="20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Arial" w:cs="Arial" w:hAnsi="Arial" w:hint="eastAsia"/>
          <w:b/>
          <w:sz w:val="20"/>
        </w:rPr>
        <w:t>Duration</w:t>
      </w:r>
      <w:r>
        <w:rPr>
          <w:rFonts w:ascii="Arial" w:cs="Arial" w:hAnsi="Arial" w:hint="eastAsia"/>
          <w:b/>
          <w:sz w:val="20"/>
        </w:rPr>
        <w:t xml:space="preserve">  </w:t>
      </w:r>
      <w:r>
        <w:rPr>
          <w:rFonts w:ascii="Arial" w:cs="Arial" w:hAnsi="Arial" w:hint="eastAsia"/>
          <w:sz w:val="20"/>
        </w:rPr>
        <w:t>:</w:t>
      </w:r>
      <w:r>
        <w:rPr>
          <w:rFonts w:ascii="Arial" w:cs="Arial" w:hAnsi="Arial" w:hint="eastAsia"/>
          <w:sz w:val="20"/>
        </w:rPr>
        <w:t xml:space="preserve"> </w:t>
      </w:r>
      <w:r>
        <w:rPr>
          <w:rFonts w:ascii="Arial" w:cs="Arial" w:hAnsi="Arial" w:hint="default"/>
          <w:sz w:val="20"/>
          <w:lang w:val="en-US"/>
        </w:rPr>
        <w:t xml:space="preserve">4 </w:t>
      </w:r>
      <w:r>
        <w:rPr>
          <w:rFonts w:ascii="Arial" w:cs="Arial" w:hAnsi="Arial" w:hint="default"/>
          <w:sz w:val="20"/>
          <w:lang w:val="en-US"/>
        </w:rPr>
        <w:t>Mon</w:t>
      </w:r>
      <w:r>
        <w:rPr>
          <w:rFonts w:ascii="Arial" w:cs="Arial" w:hAnsi="Arial" w:hint="default"/>
          <w:sz w:val="20"/>
          <w:lang w:val="en-US"/>
        </w:rPr>
        <w:t xml:space="preserve">ths 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Arial" w:cs="Arial" w:hAnsi="Arial" w:hint="eastAsia"/>
          <w:b/>
          <w:sz w:val="20"/>
          <w:u w:val="single"/>
        </w:rPr>
        <w:t>Job</w:t>
      </w:r>
      <w:r>
        <w:rPr>
          <w:rFonts w:ascii="Arial" w:cs="Arial" w:hAnsi="Arial" w:hint="eastAsia"/>
          <w:b/>
          <w:sz w:val="20"/>
          <w:u w:val="single"/>
        </w:rPr>
        <w:t xml:space="preserve"> </w:t>
      </w:r>
      <w:r>
        <w:rPr>
          <w:rFonts w:ascii="Arial" w:cs="Arial" w:hAnsi="Arial" w:hint="eastAsia"/>
          <w:b/>
          <w:sz w:val="20"/>
          <w:u w:val="single"/>
        </w:rPr>
        <w:t>Description</w:t>
      </w:r>
      <w:r>
        <w:rPr>
          <w:rFonts w:ascii="Arial" w:cs="Arial" w:hAnsi="Arial" w:hint="eastAsia"/>
          <w:b/>
          <w:sz w:val="20"/>
          <w:u w:val="single"/>
        </w:rPr>
        <w:t xml:space="preserve">    </w:t>
      </w:r>
    </w:p>
    <w:p>
      <w:pPr>
        <w:pStyle w:val="style0"/>
        <w:rPr/>
      </w:pPr>
    </w:p>
    <w:p>
      <w:pPr>
        <w:pStyle w:val="style179"/>
        <w:numPr>
          <w:ilvl w:val="0"/>
          <w:numId w:val="16"/>
        </w:numPr>
        <w:spacing w:lineRule="auto" w:line="276"/>
        <w:rPr/>
      </w:pPr>
      <w:r>
        <w:rPr>
          <w:rFonts w:ascii="Arial" w:cs="Arial" w:hAnsi="Arial" w:hint="eastAsia"/>
          <w:sz w:val="20"/>
          <w:szCs w:val="20"/>
        </w:rPr>
        <w:t>To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handle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Petty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cash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make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voucher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for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expenses.</w:t>
      </w:r>
    </w:p>
    <w:p>
      <w:pPr>
        <w:pStyle w:val="style179"/>
        <w:numPr>
          <w:ilvl w:val="0"/>
          <w:numId w:val="37"/>
        </w:numPr>
        <w:spacing w:lineRule="auto" w:line="276"/>
        <w:rPr/>
      </w:pPr>
      <w:r>
        <w:rPr>
          <w:rFonts w:ascii="Arial" w:cs="Arial" w:hAnsi="Arial" w:hint="eastAsia"/>
          <w:sz w:val="20"/>
          <w:szCs w:val="20"/>
        </w:rPr>
        <w:t>Preparation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of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Proforma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Invoice,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Delivery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Order,NOC,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Sales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Invoice,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Purchase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Order,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Work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Order,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Customs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documents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including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Domestication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Freight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Forwarding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verification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for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correct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entries.</w:t>
      </w:r>
    </w:p>
    <w:p>
      <w:pPr>
        <w:pStyle w:val="style179"/>
        <w:numPr>
          <w:ilvl w:val="0"/>
          <w:numId w:val="27"/>
        </w:numPr>
        <w:spacing w:lineRule="auto" w:line="276"/>
        <w:rPr/>
      </w:pPr>
      <w:r>
        <w:rPr>
          <w:rFonts w:ascii="Arial" w:cs="Arial" w:hAnsi="Arial" w:hint="eastAsia"/>
          <w:sz w:val="20"/>
          <w:szCs w:val="20"/>
        </w:rPr>
        <w:t>Maintain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Staff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salary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record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pay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slip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in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Excel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sheet.</w:t>
      </w:r>
    </w:p>
    <w:p>
      <w:pPr>
        <w:pStyle w:val="style179"/>
        <w:numPr>
          <w:ilvl w:val="0"/>
          <w:numId w:val="13"/>
        </w:numPr>
        <w:spacing w:lineRule="auto" w:line="276"/>
        <w:rPr/>
      </w:pPr>
      <w:r>
        <w:rPr>
          <w:rFonts w:ascii="Arial" w:cs="Arial" w:hAnsi="Arial" w:hint="eastAsia"/>
          <w:sz w:val="20"/>
          <w:szCs w:val="20"/>
        </w:rPr>
        <w:t>Maintain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register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for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Proforma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invoices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Tax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invoice.</w:t>
      </w:r>
    </w:p>
    <w:p>
      <w:pPr>
        <w:pStyle w:val="style179"/>
        <w:numPr>
          <w:ilvl w:val="0"/>
          <w:numId w:val="2"/>
        </w:numPr>
        <w:spacing w:lineRule="auto" w:line="276"/>
        <w:rPr/>
      </w:pPr>
      <w:r>
        <w:rPr>
          <w:rFonts w:ascii="Arial" w:cs="Arial" w:hAnsi="Arial" w:hint="eastAsia"/>
          <w:sz w:val="20"/>
          <w:szCs w:val="20"/>
        </w:rPr>
        <w:t>Co’s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all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accounting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process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procedures.</w:t>
      </w:r>
    </w:p>
    <w:p>
      <w:pPr>
        <w:pStyle w:val="style179"/>
        <w:numPr>
          <w:ilvl w:val="0"/>
          <w:numId w:val="28"/>
        </w:numPr>
        <w:spacing w:lineRule="auto" w:line="276"/>
        <w:rPr/>
      </w:pPr>
      <w:r>
        <w:rPr>
          <w:rFonts w:ascii="Arial" w:cs="Arial" w:hAnsi="Arial" w:hint="eastAsia"/>
          <w:sz w:val="20"/>
          <w:szCs w:val="20"/>
        </w:rPr>
        <w:t>Co-ordinate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with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Vendors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for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all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related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matters.: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Outstandings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to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be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done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from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Customers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co-ordinate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with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Owners.</w:t>
      </w:r>
    </w:p>
    <w:p>
      <w:pPr>
        <w:pStyle w:val="style179"/>
        <w:numPr>
          <w:ilvl w:val="0"/>
          <w:numId w:val="9"/>
        </w:numPr>
        <w:spacing w:after="200" w:lineRule="auto" w:line="276"/>
        <w:rPr>
          <w:rFonts w:ascii="Arial" w:cs="Arial" w:hAnsi="Arial" w:hint="eastAsia"/>
          <w:sz w:val="20"/>
          <w:szCs w:val="20"/>
        </w:rPr>
      </w:pPr>
      <w:r>
        <w:rPr>
          <w:rFonts w:ascii="Arial" w:cs="Arial" w:hAnsi="Arial" w:hint="eastAsia"/>
          <w:sz w:val="20"/>
          <w:szCs w:val="20"/>
        </w:rPr>
        <w:t>P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L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Balance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Sheet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preparation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for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IT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Computation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(Quarterly/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Half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yearly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/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Yearly)</w:t>
      </w:r>
    </w:p>
    <w:p>
      <w:pPr>
        <w:pStyle w:val="style179"/>
        <w:numPr>
          <w:ilvl w:val="0"/>
          <w:numId w:val="3"/>
        </w:numPr>
        <w:spacing w:after="200" w:lineRule="auto" w:line="276"/>
        <w:rPr/>
      </w:pPr>
      <w:r>
        <w:rPr>
          <w:rFonts w:ascii="Arial" w:cs="Arial" w:hAnsi="Arial" w:hint="eastAsia"/>
          <w:sz w:val="20"/>
          <w:szCs w:val="20"/>
        </w:rPr>
        <w:t>Keep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record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of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all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Co’s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Certificates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Docs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–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Statutory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&amp;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Mandatory</w:t>
      </w:r>
      <w:r>
        <w:rPr>
          <w:rFonts w:ascii="Arial" w:cs="Arial" w:hAnsi="Arial" w:hint="eastAsia"/>
          <w:sz w:val="20"/>
          <w:szCs w:val="20"/>
        </w:rPr>
        <w:t xml:space="preserve"> </w:t>
      </w:r>
      <w:r>
        <w:rPr>
          <w:rFonts w:ascii="Arial" w:cs="Arial" w:hAnsi="Arial" w:hint="eastAsia"/>
          <w:sz w:val="20"/>
          <w:szCs w:val="20"/>
        </w:rPr>
        <w:t>ones.</w:t>
      </w:r>
    </w:p>
    <w:p>
      <w:pPr>
        <w:pStyle w:val="style179"/>
        <w:numPr>
          <w:ilvl w:val="0"/>
          <w:numId w:val="3"/>
        </w:numPr>
        <w:spacing w:after="200" w:lineRule="auto" w:line="276"/>
        <w:rPr>
          <w:rFonts w:ascii="Arial" w:cs="Arial" w:hAnsi="Arial"/>
          <w:b/>
          <w:sz w:val="20"/>
          <w:u w:val="single"/>
        </w:rPr>
      </w:pPr>
      <w:r>
        <w:rPr>
          <w:lang w:val="en-GB"/>
        </w:rPr>
        <w:t>Maint</w:t>
      </w:r>
      <w:r>
        <w:rPr>
          <w:lang w:val="en-GB"/>
        </w:rPr>
        <w:t xml:space="preserve">ain </w:t>
      </w:r>
      <w:r>
        <w:rPr>
          <w:lang w:val="en-GB"/>
        </w:rPr>
        <w:t>Staff Leave Applications records.</w:t>
      </w:r>
    </w:p>
    <w:p>
      <w:pPr>
        <w:pStyle w:val="style179"/>
        <w:numPr>
          <w:ilvl w:val="0"/>
          <w:numId w:val="3"/>
        </w:numPr>
        <w:spacing w:after="200" w:lineRule="auto" w:line="276"/>
        <w:rPr>
          <w:rFonts w:ascii="Arial" w:cs="Arial" w:hAnsi="Arial"/>
          <w:b w:val="false"/>
          <w:bCs w:val="false"/>
          <w:sz w:val="20"/>
          <w:u w:val="none"/>
        </w:rPr>
      </w:pPr>
      <w:r>
        <w:rPr>
          <w:rFonts w:ascii="Arial" w:cs="Arial" w:hAnsi="Arial"/>
          <w:b w:val="false"/>
          <w:bCs w:val="false"/>
          <w:sz w:val="20"/>
          <w:u w:val="none"/>
          <w:lang w:val="en-US"/>
        </w:rPr>
        <w:t xml:space="preserve">GST </w:t>
      </w:r>
      <w:r>
        <w:rPr>
          <w:rFonts w:ascii="Arial" w:cs="Arial" w:hAnsi="Arial"/>
          <w:b w:val="false"/>
          <w:bCs w:val="false"/>
          <w:sz w:val="20"/>
          <w:u w:val="none"/>
          <w:lang w:val="en-US"/>
        </w:rPr>
        <w:t>Registration an</w:t>
      </w:r>
      <w:r>
        <w:rPr>
          <w:rFonts w:ascii="Arial" w:cs="Arial" w:hAnsi="Arial"/>
          <w:b w:val="false"/>
          <w:bCs w:val="false"/>
          <w:sz w:val="20"/>
          <w:u w:val="none"/>
          <w:lang w:val="en-US"/>
        </w:rPr>
        <w:t xml:space="preserve">d GST Filling. </w:t>
      </w:r>
    </w:p>
    <w:p>
      <w:pPr>
        <w:pStyle w:val="style0"/>
        <w:rPr>
          <w:rFonts w:ascii="Arial" w:cs="Arial" w:hAnsi="Arial"/>
          <w:b/>
          <w:sz w:val="20"/>
          <w:u w:val="single"/>
        </w:rPr>
      </w:pPr>
    </w:p>
    <w:p>
      <w:pPr>
        <w:pStyle w:val="style0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M/s. Santosh Patil &amp; Associates</w:t>
      </w:r>
      <w:r>
        <w:rPr>
          <w:rFonts w:ascii="Arial" w:cs="Arial" w:hAnsi="Arial"/>
          <w:b/>
          <w:sz w:val="20"/>
          <w:u w:val="single"/>
        </w:rPr>
        <w:t xml:space="preserve"> in Panvel</w:t>
      </w:r>
      <w:r>
        <w:rPr>
          <w:rFonts w:ascii="Arial" w:cs="Arial" w:hAnsi="Arial"/>
          <w:b/>
          <w:sz w:val="20"/>
          <w:u w:val="single"/>
        </w:rPr>
        <w:t xml:space="preserve"> ( </w:t>
      </w:r>
      <w:r>
        <w:rPr>
          <w:rFonts w:ascii="Arial" w:cs="Arial" w:hAnsi="Arial"/>
          <w:b/>
          <w:sz w:val="20"/>
          <w:u w:val="single"/>
        </w:rPr>
        <w:t>Taxation Firm</w:t>
      </w:r>
      <w:r>
        <w:rPr>
          <w:rFonts w:ascii="Arial" w:cs="Arial" w:hAnsi="Arial"/>
          <w:b/>
          <w:sz w:val="20"/>
          <w:u w:val="single"/>
        </w:rPr>
        <w:t xml:space="preserve">) </w:t>
      </w:r>
    </w:p>
    <w:p>
      <w:pPr>
        <w:pStyle w:val="style0"/>
        <w:rPr>
          <w:rFonts w:ascii="Arial" w:cs="Arial" w:hAnsi="Arial"/>
          <w:b/>
          <w:sz w:val="20"/>
          <w:u w:val="single"/>
        </w:rPr>
      </w:pPr>
    </w:p>
    <w:p>
      <w:pPr>
        <w:pStyle w:val="style0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 xml:space="preserve">Designation: </w:t>
      </w:r>
      <w:r>
        <w:rPr>
          <w:rFonts w:ascii="Arial" w:cs="Arial" w:hAnsi="Arial"/>
          <w:sz w:val="20"/>
        </w:rPr>
        <w:t xml:space="preserve">Accountant Executive </w:t>
      </w: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 xml:space="preserve">Duration  </w:t>
      </w:r>
      <w:r>
        <w:rPr>
          <w:rFonts w:ascii="Arial" w:cs="Arial" w:hAnsi="Arial"/>
          <w:sz w:val="20"/>
        </w:rPr>
        <w:t xml:space="preserve">    </w:t>
      </w:r>
      <w:r>
        <w:rPr>
          <w:rFonts w:ascii="Arial" w:cs="Arial" w:hAnsi="Arial"/>
          <w:sz w:val="20"/>
        </w:rPr>
        <w:t>: 1</w:t>
      </w:r>
      <w:r>
        <w:rPr>
          <w:rFonts w:ascii="Arial" w:cs="Arial" w:hAnsi="Arial"/>
          <w:sz w:val="20"/>
          <w:lang w:val="en-US"/>
        </w:rPr>
        <w:t>Ye</w:t>
      </w:r>
      <w:r>
        <w:rPr>
          <w:rFonts w:ascii="Arial" w:cs="Arial" w:hAnsi="Arial"/>
          <w:sz w:val="20"/>
          <w:lang w:val="en-US"/>
        </w:rPr>
        <w:t xml:space="preserve">ar 8 months </w:t>
      </w: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  <w:u w:val="single"/>
        </w:rPr>
        <w:t xml:space="preserve">Job Description    </w:t>
      </w: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  <w:szCs w:val="20"/>
        </w:rPr>
      </w:pPr>
      <w:r>
        <w:rPr>
          <w:rFonts w:ascii="Arial" w:cs="Arial" w:eastAsia="Arial Unicode MS" w:hAnsi="Arial"/>
          <w:sz w:val="20"/>
          <w:szCs w:val="20"/>
        </w:rPr>
        <w:t xml:space="preserve">Working in Tally </w:t>
      </w:r>
      <w:r>
        <w:rPr>
          <w:rFonts w:ascii="Arial" w:cs="Arial" w:eastAsia="Arial Unicode MS" w:hAnsi="Arial"/>
          <w:sz w:val="20"/>
          <w:szCs w:val="20"/>
        </w:rPr>
        <w:t xml:space="preserve">9 </w:t>
      </w:r>
      <w:r>
        <w:rPr>
          <w:rFonts w:ascii="Arial" w:cs="Arial" w:eastAsia="Arial Unicode MS" w:hAnsi="Arial"/>
          <w:sz w:val="20"/>
          <w:szCs w:val="20"/>
        </w:rPr>
        <w:t>and Tax Based Program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</w:rPr>
      </w:pP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Preparing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of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Balance Sheet and Filing Return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Managing</w:t>
      </w:r>
      <w:r>
        <w:rPr>
          <w:rFonts w:ascii="Arial" w:cs="Arial" w:hAnsi="Arial"/>
          <w:sz w:val="20"/>
        </w:rPr>
        <w:t xml:space="preserve"> all the Client</w:t>
      </w:r>
      <w:r>
        <w:rPr>
          <w:rFonts w:ascii="Arial" w:cs="Arial" w:hAnsi="Arial"/>
          <w:sz w:val="20"/>
        </w:rPr>
        <w:t xml:space="preserve"> bill payment.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Maintain</w:t>
      </w:r>
      <w:r>
        <w:rPr>
          <w:rFonts w:ascii="Arial" w:cs="Arial" w:hAnsi="Arial"/>
          <w:sz w:val="20"/>
        </w:rPr>
        <w:t>ing</w:t>
      </w:r>
      <w:r>
        <w:rPr>
          <w:rFonts w:ascii="Arial" w:cs="Arial" w:hAnsi="Arial"/>
          <w:sz w:val="20"/>
        </w:rPr>
        <w:t xml:space="preserve"> record of staff</w:t>
      </w:r>
      <w:r>
        <w:rPr>
          <w:rFonts w:ascii="Arial" w:cs="Arial" w:hAnsi="Arial"/>
          <w:color w:val="222222"/>
          <w:sz w:val="21"/>
          <w:szCs w:val="21"/>
          <w:shd w:val="clear" w:color="auto" w:fill="ffffff"/>
        </w:rPr>
        <w:t xml:space="preserve"> salary.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Communicate with customers via phone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and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 email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Maintain accounts receivable customer files and records.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b/>
          <w:sz w:val="20"/>
          <w:u w:val="single"/>
        </w:rPr>
      </w:pPr>
    </w:p>
    <w:p>
      <w:pPr>
        <w:pStyle w:val="style0"/>
        <w:rPr>
          <w:rFonts w:ascii="Arial" w:cs="Arial" w:hAnsi="Arial"/>
          <w:b/>
          <w:sz w:val="20"/>
          <w:u w:val="single"/>
        </w:rPr>
      </w:pPr>
    </w:p>
    <w:p>
      <w:pPr>
        <w:pStyle w:val="style0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SIKER Ventures Pvt.Ltd</w:t>
      </w:r>
      <w:r>
        <w:rPr>
          <w:rFonts w:ascii="Arial" w:cs="Arial" w:hAnsi="Arial"/>
          <w:b/>
          <w:sz w:val="20"/>
          <w:u w:val="single"/>
        </w:rPr>
        <w:t xml:space="preserve"> in Kharghar</w:t>
      </w:r>
    </w:p>
    <w:p>
      <w:pPr>
        <w:pStyle w:val="style0"/>
        <w:rPr>
          <w:rFonts w:ascii="Arial" w:cs="Arial" w:hAnsi="Arial"/>
          <w:b/>
          <w:sz w:val="20"/>
          <w:u w:val="single"/>
        </w:rPr>
      </w:pPr>
    </w:p>
    <w:p>
      <w:pPr>
        <w:pStyle w:val="style0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>Designation:</w:t>
      </w:r>
      <w:r>
        <w:rPr>
          <w:rFonts w:ascii="Arial" w:cs="Arial" w:hAnsi="Arial"/>
          <w:b/>
          <w:sz w:val="20"/>
        </w:rPr>
        <w:t xml:space="preserve"> </w:t>
      </w:r>
      <w:r>
        <w:rPr>
          <w:rFonts w:ascii="Arial" w:cs="Arial" w:hAnsi="Arial"/>
          <w:b/>
          <w:sz w:val="20"/>
        </w:rPr>
        <w:t xml:space="preserve"> </w:t>
      </w:r>
      <w:r>
        <w:rPr>
          <w:rFonts w:ascii="Arial" w:cs="Arial" w:hAnsi="Arial"/>
          <w:sz w:val="20"/>
        </w:rPr>
        <w:t xml:space="preserve"> </w:t>
      </w:r>
      <w:r>
        <w:rPr>
          <w:rFonts w:ascii="Arial" w:cs="Arial" w:hAnsi="Arial"/>
          <w:sz w:val="20"/>
        </w:rPr>
        <w:t>Accountant</w:t>
      </w:r>
      <w:r>
        <w:rPr>
          <w:rFonts w:ascii="Arial" w:cs="Arial" w:hAnsi="Arial"/>
          <w:sz w:val="20"/>
        </w:rPr>
        <w:t xml:space="preserve"> Executive</w:t>
      </w:r>
      <w:r>
        <w:rPr>
          <w:rFonts w:ascii="Arial" w:cs="Arial" w:hAnsi="Arial"/>
          <w:sz w:val="20"/>
        </w:rPr>
        <w:t xml:space="preserve"> ( Receivable </w:t>
      </w:r>
      <w:r>
        <w:rPr>
          <w:rFonts w:ascii="Arial" w:cs="Arial" w:hAnsi="Arial"/>
          <w:sz w:val="20"/>
        </w:rPr>
        <w:t xml:space="preserve">) </w:t>
      </w: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 xml:space="preserve">Duration  </w:t>
      </w:r>
      <w:r>
        <w:rPr>
          <w:rFonts w:ascii="Arial" w:cs="Arial" w:hAnsi="Arial"/>
          <w:sz w:val="20"/>
        </w:rPr>
        <w:t xml:space="preserve">     :</w:t>
      </w:r>
      <w:r>
        <w:rPr>
          <w:rFonts w:ascii="Arial" w:cs="Arial" w:hAnsi="Arial"/>
          <w:sz w:val="20"/>
        </w:rPr>
        <w:t xml:space="preserve"> </w:t>
      </w:r>
      <w:r>
        <w:rPr>
          <w:rFonts w:ascii="Arial" w:cs="Arial" w:hAnsi="Arial"/>
          <w:sz w:val="20"/>
        </w:rPr>
        <w:t xml:space="preserve"> </w:t>
      </w:r>
      <w:r>
        <w:rPr>
          <w:rFonts w:ascii="Arial" w:cs="Arial" w:hAnsi="Arial"/>
          <w:sz w:val="20"/>
        </w:rPr>
        <w:t>1 yrs</w:t>
      </w: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  <w:u w:val="single"/>
        </w:rPr>
        <w:t xml:space="preserve">Job </w:t>
      </w:r>
      <w:r>
        <w:rPr>
          <w:rFonts w:ascii="Arial" w:cs="Arial" w:hAnsi="Arial"/>
          <w:b/>
          <w:sz w:val="20"/>
          <w:u w:val="single"/>
        </w:rPr>
        <w:t>Description</w:t>
      </w:r>
      <w:r>
        <w:rPr>
          <w:rFonts w:ascii="Arial" w:cs="Arial" w:hAnsi="Arial"/>
          <w:b/>
          <w:sz w:val="20"/>
          <w:u w:val="single"/>
        </w:rPr>
        <w:t xml:space="preserve">   </w:t>
      </w:r>
      <w:r>
        <w:rPr>
          <w:rFonts w:ascii="Arial" w:cs="Arial" w:hAnsi="Arial"/>
          <w:b/>
          <w:sz w:val="20"/>
          <w:u w:val="single"/>
        </w:rPr>
        <w:t xml:space="preserve"> </w:t>
      </w: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Manage and handle all the receivable accounts of company &amp; daily Transaction.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Manage all the receiving bill payment.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</w:rPr>
      </w:pP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Preparation of Invoices, Payment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follows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 up with client</w:t>
      </w:r>
      <w:r>
        <w:rPr>
          <w:rFonts w:ascii="Arial" w:cs="Arial" w:hAnsi="Arial"/>
          <w:color w:val="222222"/>
          <w:sz w:val="21"/>
          <w:szCs w:val="21"/>
          <w:shd w:val="clear" w:color="auto" w:fill="ffffff"/>
        </w:rPr>
        <w:t>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Maintain record of staff</w:t>
      </w:r>
      <w:r>
        <w:rPr>
          <w:rFonts w:ascii="Arial" w:cs="Arial" w:hAnsi="Arial"/>
          <w:color w:val="222222"/>
          <w:sz w:val="21"/>
          <w:szCs w:val="21"/>
          <w:shd w:val="clear" w:color="auto" w:fill="ffffff"/>
        </w:rPr>
        <w:t xml:space="preserve"> salary.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Maintain record of staff attendance.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Collect data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from software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and prepare monthly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Sales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reports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Communicate with customers via phone, email, mail or personally.</w:t>
      </w:r>
    </w:p>
    <w:p>
      <w:pPr>
        <w:pStyle w:val="style0"/>
        <w:numPr>
          <w:ilvl w:val="0"/>
          <w:numId w:val="11"/>
        </w:numPr>
        <w:rPr>
          <w:rFonts w:ascii="Arial" w:cs="Arial" w:hAnsi="Arial"/>
          <w:color w:val="0d0d0d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Maintain accounts receivable customer files and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records. </w:t>
      </w:r>
      <w:r>
        <w:rPr>
          <w:rStyle w:val="style4101"/>
          <w:rFonts w:ascii="Arial" w:cs="Arial" w:hAnsi="Arial"/>
          <w:color w:val="0d0d0d"/>
          <w:sz w:val="20"/>
          <w:szCs w:val="20"/>
          <w:shd w:val="clear" w:color="auto" w:fill="ffffff"/>
        </w:rPr>
        <w:t> </w:t>
      </w:r>
    </w:p>
    <w:p>
      <w:pPr>
        <w:pStyle w:val="style0"/>
        <w:ind w:left="780"/>
        <w:rPr>
          <w:rFonts w:ascii="Arial" w:cs="Arial" w:hAnsi="Arial"/>
          <w:sz w:val="20"/>
          <w:szCs w:val="20"/>
        </w:rPr>
      </w:pPr>
    </w:p>
    <w:p>
      <w:pPr>
        <w:pStyle w:val="style0"/>
        <w:ind w:left="780"/>
        <w:rPr>
          <w:rFonts w:ascii="Arial" w:cs="Arial" w:hAnsi="Arial"/>
          <w:sz w:val="20"/>
          <w:szCs w:val="20"/>
        </w:rPr>
      </w:pPr>
    </w:p>
    <w:p>
      <w:pPr>
        <w:pStyle w:val="style0"/>
        <w:ind w:left="780"/>
        <w:rPr>
          <w:rFonts w:ascii="Arial" w:cs="Arial" w:hAnsi="Arial"/>
          <w:sz w:val="20"/>
          <w:szCs w:val="20"/>
        </w:rPr>
      </w:pPr>
    </w:p>
    <w:p>
      <w:pPr>
        <w:pStyle w:val="style0"/>
        <w:ind w:left="780"/>
        <w:rPr>
          <w:rFonts w:ascii="Arial" w:cs="Arial" w:hAnsi="Arial"/>
          <w:sz w:val="20"/>
          <w:szCs w:val="20"/>
        </w:rPr>
      </w:pPr>
    </w:p>
    <w:p>
      <w:pPr>
        <w:pStyle w:val="style0"/>
        <w:ind w:left="780"/>
        <w:rPr>
          <w:rFonts w:ascii="Arial" w:cs="Arial" w:hAnsi="Arial"/>
          <w:sz w:val="20"/>
          <w:szCs w:val="20"/>
        </w:rPr>
      </w:pPr>
    </w:p>
    <w:p>
      <w:pPr>
        <w:pStyle w:val="style0"/>
        <w:ind w:left="780"/>
        <w:rPr>
          <w:rFonts w:ascii="Arial" w:cs="Arial" w:hAnsi="Arial"/>
          <w:sz w:val="20"/>
          <w:szCs w:val="20"/>
        </w:rPr>
      </w:pPr>
    </w:p>
    <w:p>
      <w:pPr>
        <w:pStyle w:val="style0"/>
        <w:ind w:left="780"/>
        <w:rPr>
          <w:rFonts w:ascii="Arial" w:cs="Arial" w:hAnsi="Arial"/>
          <w:sz w:val="20"/>
          <w:szCs w:val="20"/>
        </w:rPr>
      </w:pPr>
    </w:p>
    <w:p>
      <w:pPr>
        <w:pStyle w:val="style0"/>
        <w:ind w:left="780"/>
        <w:rPr>
          <w:rFonts w:ascii="Arial" w:cs="Arial" w:hAnsi="Arial"/>
          <w:sz w:val="20"/>
          <w:szCs w:val="20"/>
        </w:rPr>
      </w:pPr>
    </w:p>
    <w:p>
      <w:pPr>
        <w:pStyle w:val="style4"/>
        <w:shd w:val="clear" w:color="auto" w:fill="d9d9d9"/>
        <w:jc w:val="left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                                                 </w:t>
      </w:r>
      <w:r>
        <w:rPr>
          <w:rFonts w:ascii="Arial" w:cs="Arial" w:hAnsi="Arial"/>
          <w:sz w:val="20"/>
          <w:szCs w:val="20"/>
        </w:rPr>
        <w:t>PERSONAL</w:t>
      </w:r>
      <w:r>
        <w:rPr>
          <w:rFonts w:ascii="Arial" w:cs="Arial" w:hAnsi="Arial"/>
          <w:sz w:val="20"/>
          <w:szCs w:val="20"/>
        </w:rPr>
        <w:t xml:space="preserve"> DETAILS</w:t>
      </w:r>
    </w:p>
    <w:tbl>
      <w:tblPr>
        <w:tblW w:w="0" w:type="auto"/>
        <w:tblInd w:w="475" w:type="dxa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819"/>
        <w:gridCol w:w="322"/>
        <w:gridCol w:w="6217"/>
      </w:tblGrid>
      <w:tr>
        <w:trPr>
          <w:trHeight w:val="270" w:hRule="atLeast"/>
        </w:trPr>
        <w:tc>
          <w:tcPr>
            <w:tcW w:w="2909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rPr>
                <w:rFonts w:ascii="Arial" w:cs="Arial" w:hAnsi="Arial"/>
                <w:i w:val="false"/>
                <w:iCs/>
                <w:sz w:val="20"/>
                <w:szCs w:val="20"/>
              </w:rPr>
            </w:pPr>
          </w:p>
          <w:p>
            <w:pPr>
              <w:pStyle w:val="style6"/>
              <w:rPr>
                <w:rFonts w:ascii="Arial" w:cs="Arial" w:hAnsi="Arial"/>
                <w:i w:val="false"/>
                <w:iCs/>
                <w:sz w:val="20"/>
                <w:szCs w:val="20"/>
              </w:rPr>
            </w:pP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 xml:space="preserve">Name </w:t>
            </w:r>
          </w:p>
        </w:tc>
        <w:tc>
          <w:tcPr>
            <w:tcW w:w="324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iCs/>
                <w:sz w:val="20"/>
                <w:szCs w:val="20"/>
              </w:rPr>
            </w:pPr>
            <w:r>
              <w:rPr>
                <w:rFonts w:ascii="Arial" w:cs="Arial" w:hAnsi="Arial"/>
                <w:iCs/>
                <w:sz w:val="20"/>
                <w:szCs w:val="20"/>
              </w:rPr>
              <w:t xml:space="preserve"> :</w:t>
            </w:r>
          </w:p>
        </w:tc>
        <w:tc>
          <w:tcPr>
            <w:tcW w:w="6444" w:type="dxa"/>
            <w:tcBorders/>
            <w:vAlign w:val="center"/>
          </w:tcPr>
          <w:p>
            <w:pPr>
              <w:pStyle w:val="style7"/>
              <w:rPr>
                <w:rFonts w:ascii="Arial" w:cs="Arial" w:hAnsi="Arial"/>
                <w:i w:val="false"/>
                <w:sz w:val="20"/>
                <w:szCs w:val="20"/>
              </w:rPr>
            </w:pPr>
          </w:p>
          <w:p>
            <w:pPr>
              <w:pStyle w:val="style7"/>
              <w:rPr>
                <w:rFonts w:ascii="Arial" w:cs="Arial" w:hAnsi="Arial"/>
                <w:i w:val="false"/>
                <w:sz w:val="20"/>
                <w:szCs w:val="20"/>
              </w:rPr>
            </w:pPr>
          </w:p>
          <w:p>
            <w:pPr>
              <w:pStyle w:val="style7"/>
              <w:rPr>
                <w:rFonts w:ascii="Arial" w:cs="Arial" w:hAnsi="Arial"/>
                <w:i w:val="false"/>
                <w:sz w:val="20"/>
                <w:szCs w:val="20"/>
              </w:rPr>
            </w:pPr>
            <w:r>
              <w:rPr>
                <w:rFonts w:ascii="Arial" w:cs="Arial" w:hAnsi="Arial"/>
                <w:i w:val="false"/>
                <w:sz w:val="20"/>
                <w:szCs w:val="20"/>
              </w:rPr>
              <w:t xml:space="preserve">Pooja </w:t>
            </w:r>
            <w:r>
              <w:rPr>
                <w:rFonts w:ascii="Arial" w:cs="Arial" w:hAnsi="Arial"/>
                <w:i w:val="false"/>
                <w:sz w:val="20"/>
                <w:szCs w:val="20"/>
              </w:rPr>
              <w:t>Raju Paul</w:t>
            </w:r>
          </w:p>
          <w:p>
            <w:pPr>
              <w:pStyle w:val="style0"/>
              <w:rPr>
                <w:rFonts w:ascii="Arial" w:cs="Arial" w:hAnsi="Arial"/>
              </w:rPr>
            </w:pPr>
          </w:p>
        </w:tc>
      </w:tr>
      <w:tr>
        <w:tblPrEx/>
        <w:trPr>
          <w:trHeight w:val="270" w:hRule="atLeast"/>
        </w:trPr>
        <w:tc>
          <w:tcPr>
            <w:tcW w:w="2909" w:type="dxa"/>
            <w:tcBorders/>
            <w:vAlign w:val="center"/>
          </w:tcPr>
          <w:p>
            <w:pPr>
              <w:pStyle w:val="style6"/>
              <w:ind w:left="0" w:firstLine="0"/>
              <w:rPr>
                <w:rFonts w:ascii="Arial" w:cs="Arial" w:hAnsi="Arial"/>
                <w:i w:val="false"/>
                <w:iCs/>
                <w:sz w:val="20"/>
                <w:szCs w:val="20"/>
              </w:rPr>
            </w:pP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>Address</w:t>
            </w:r>
          </w:p>
        </w:tc>
        <w:tc>
          <w:tcPr>
            <w:tcW w:w="324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iCs/>
                <w:sz w:val="20"/>
                <w:szCs w:val="20"/>
              </w:rPr>
            </w:pPr>
            <w:r>
              <w:rPr>
                <w:rFonts w:ascii="Arial" w:cs="Arial" w:hAnsi="Arial"/>
                <w:iCs/>
                <w:sz w:val="20"/>
                <w:szCs w:val="20"/>
              </w:rPr>
              <w:t>:</w:t>
            </w:r>
          </w:p>
        </w:tc>
        <w:tc>
          <w:tcPr>
            <w:tcW w:w="6444" w:type="dxa"/>
            <w:tcBorders/>
            <w:vAlign w:val="center"/>
          </w:tcPr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Sai Satkar CHS, B-001, Plot No</w:t>
            </w:r>
            <w:r>
              <w:rPr>
                <w:rFonts w:ascii="Arial" w:cs="Arial" w:hAnsi="Arial"/>
                <w:sz w:val="20"/>
                <w:szCs w:val="20"/>
              </w:rPr>
              <w:t xml:space="preserve"> -</w:t>
            </w:r>
            <w:r>
              <w:rPr>
                <w:rFonts w:ascii="Arial" w:cs="Arial" w:hAnsi="Arial"/>
                <w:sz w:val="20"/>
                <w:szCs w:val="20"/>
              </w:rPr>
              <w:t>174 &amp;176,</w:t>
            </w:r>
          </w:p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Sector</w:t>
            </w:r>
            <w:r>
              <w:rPr>
                <w:rFonts w:ascii="Arial" w:cs="Arial" w:hAnsi="Arial"/>
                <w:sz w:val="20"/>
                <w:szCs w:val="20"/>
              </w:rPr>
              <w:t>-</w:t>
            </w:r>
            <w:r>
              <w:rPr>
                <w:rFonts w:ascii="Arial" w:cs="Arial" w:hAnsi="Arial"/>
                <w:sz w:val="20"/>
                <w:szCs w:val="20"/>
              </w:rPr>
              <w:t xml:space="preserve"> 4</w:t>
            </w:r>
            <w:r>
              <w:rPr>
                <w:rFonts w:ascii="Arial" w:cs="Arial" w:hAnsi="Arial"/>
                <w:sz w:val="20"/>
                <w:szCs w:val="20"/>
              </w:rPr>
              <w:t>,</w:t>
            </w:r>
            <w:r>
              <w:rPr>
                <w:rFonts w:ascii="Arial" w:cs="Arial" w:hAnsi="Arial"/>
                <w:sz w:val="20"/>
                <w:szCs w:val="20"/>
              </w:rPr>
              <w:t xml:space="preserve"> New Panvel</w:t>
            </w:r>
            <w:r>
              <w:rPr>
                <w:rFonts w:ascii="Arial" w:cs="Arial" w:hAnsi="Arial"/>
                <w:sz w:val="20"/>
                <w:szCs w:val="20"/>
              </w:rPr>
              <w:t>-</w:t>
            </w:r>
            <w:r>
              <w:rPr>
                <w:rFonts w:ascii="Arial" w:cs="Arial" w:hAnsi="Arial"/>
                <w:sz w:val="20"/>
                <w:szCs w:val="20"/>
              </w:rPr>
              <w:t xml:space="preserve"> 410206</w:t>
            </w:r>
            <w:r>
              <w:rPr>
                <w:rFonts w:ascii="Arial" w:cs="Arial" w:hAnsi="Arial"/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>
          <w:trHeight w:val="270" w:hRule="atLeast"/>
        </w:trPr>
        <w:tc>
          <w:tcPr>
            <w:tcW w:w="2909" w:type="dxa"/>
            <w:tcBorders/>
            <w:vAlign w:val="center"/>
          </w:tcPr>
          <w:p>
            <w:pPr>
              <w:pStyle w:val="style6"/>
              <w:rPr>
                <w:rFonts w:ascii="Arial" w:cs="Arial" w:hAnsi="Arial"/>
                <w:i w:val="false"/>
                <w:iCs/>
                <w:sz w:val="20"/>
                <w:szCs w:val="20"/>
              </w:rPr>
            </w:pP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 xml:space="preserve">Date </w:t>
            </w: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>of</w:t>
            </w: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 xml:space="preserve"> Birth</w:t>
            </w:r>
          </w:p>
        </w:tc>
        <w:tc>
          <w:tcPr>
            <w:tcW w:w="324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iCs/>
                <w:sz w:val="20"/>
                <w:szCs w:val="20"/>
              </w:rPr>
            </w:pPr>
            <w:r>
              <w:rPr>
                <w:rFonts w:ascii="Arial" w:cs="Arial" w:hAnsi="Arial"/>
                <w:iCs/>
                <w:sz w:val="20"/>
                <w:szCs w:val="20"/>
              </w:rPr>
              <w:t>:</w:t>
            </w:r>
          </w:p>
        </w:tc>
        <w:tc>
          <w:tcPr>
            <w:tcW w:w="6444" w:type="dxa"/>
            <w:tcBorders/>
            <w:vAlign w:val="center"/>
          </w:tcPr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23  Aug</w:t>
            </w: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19</w:t>
            </w:r>
            <w:r>
              <w:rPr>
                <w:rFonts w:ascii="Arial" w:cs="Arial" w:hAnsi="Arial"/>
                <w:sz w:val="20"/>
                <w:szCs w:val="20"/>
              </w:rPr>
              <w:t>9</w:t>
            </w: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</w:tr>
      <w:tr>
        <w:tblPrEx/>
        <w:trPr>
          <w:trHeight w:val="270" w:hRule="atLeast"/>
        </w:trPr>
        <w:tc>
          <w:tcPr>
            <w:tcW w:w="2909" w:type="dxa"/>
            <w:tcBorders/>
            <w:vAlign w:val="center"/>
          </w:tcPr>
          <w:p>
            <w:pPr>
              <w:pStyle w:val="style6"/>
              <w:rPr>
                <w:rFonts w:ascii="Arial" w:cs="Arial" w:hAnsi="Arial"/>
                <w:i w:val="false"/>
                <w:iCs/>
                <w:sz w:val="20"/>
                <w:szCs w:val="20"/>
              </w:rPr>
            </w:pP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>E-mail Address</w:t>
            </w:r>
          </w:p>
        </w:tc>
        <w:tc>
          <w:tcPr>
            <w:tcW w:w="324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iCs/>
                <w:sz w:val="20"/>
                <w:szCs w:val="20"/>
              </w:rPr>
            </w:pPr>
            <w:r>
              <w:rPr>
                <w:rFonts w:ascii="Arial" w:cs="Arial" w:hAnsi="Arial"/>
                <w:iCs/>
                <w:sz w:val="20"/>
                <w:szCs w:val="20"/>
              </w:rPr>
              <w:t>:</w:t>
            </w:r>
          </w:p>
        </w:tc>
        <w:tc>
          <w:tcPr>
            <w:tcW w:w="6444" w:type="dxa"/>
            <w:tcBorders/>
            <w:vAlign w:val="center"/>
          </w:tcPr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"mailto:poojachouhan6101@gmail.com"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  <w:sz w:val="20"/>
                <w:szCs w:val="20"/>
              </w:rPr>
              <w:t>poojachouhan6101@gmail.com</w:t>
            </w:r>
            <w:r>
              <w:rPr/>
              <w:fldChar w:fldCharType="end"/>
            </w:r>
          </w:p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>
          <w:trHeight w:val="270" w:hRule="atLeast"/>
        </w:trPr>
        <w:tc>
          <w:tcPr>
            <w:tcW w:w="2909" w:type="dxa"/>
            <w:tcBorders/>
            <w:vAlign w:val="center"/>
          </w:tcPr>
          <w:p>
            <w:pPr>
              <w:pStyle w:val="style6"/>
              <w:rPr>
                <w:rFonts w:ascii="Arial" w:cs="Arial" w:hAnsi="Arial"/>
                <w:i w:val="false"/>
                <w:iCs/>
                <w:sz w:val="20"/>
                <w:szCs w:val="20"/>
              </w:rPr>
            </w:pP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>Nationality</w:t>
            </w:r>
          </w:p>
        </w:tc>
        <w:tc>
          <w:tcPr>
            <w:tcW w:w="324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iCs/>
                <w:sz w:val="20"/>
                <w:szCs w:val="20"/>
              </w:rPr>
            </w:pPr>
            <w:r>
              <w:rPr>
                <w:rFonts w:ascii="Arial" w:cs="Arial" w:hAnsi="Arial"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6444" w:type="dxa"/>
            <w:tcBorders/>
            <w:vAlign w:val="center"/>
          </w:tcPr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Indian</w:t>
            </w:r>
          </w:p>
        </w:tc>
      </w:tr>
      <w:tr>
        <w:tblPrEx/>
        <w:trPr>
          <w:trHeight w:val="270" w:hRule="atLeast"/>
        </w:trPr>
        <w:tc>
          <w:tcPr>
            <w:tcW w:w="2909" w:type="dxa"/>
            <w:tcBorders/>
            <w:vAlign w:val="center"/>
          </w:tcPr>
          <w:p>
            <w:pPr>
              <w:pStyle w:val="style6"/>
              <w:rPr>
                <w:rFonts w:ascii="Arial" w:cs="Arial" w:hAnsi="Arial"/>
                <w:i w:val="false"/>
                <w:iCs/>
                <w:sz w:val="20"/>
                <w:szCs w:val="20"/>
              </w:rPr>
            </w:pP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>Languages Known</w:t>
            </w:r>
          </w:p>
        </w:tc>
        <w:tc>
          <w:tcPr>
            <w:tcW w:w="324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iCs/>
                <w:sz w:val="20"/>
                <w:szCs w:val="20"/>
              </w:rPr>
            </w:pPr>
            <w:r>
              <w:rPr>
                <w:rFonts w:ascii="Arial" w:cs="Arial" w:hAnsi="Arial"/>
                <w:iCs/>
                <w:sz w:val="20"/>
                <w:szCs w:val="20"/>
              </w:rPr>
              <w:t>:</w:t>
            </w:r>
          </w:p>
        </w:tc>
        <w:tc>
          <w:tcPr>
            <w:tcW w:w="6444" w:type="dxa"/>
            <w:tcBorders/>
            <w:vAlign w:val="center"/>
          </w:tcPr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English, Hindi, Marathi</w:t>
            </w:r>
          </w:p>
          <w:p>
            <w:pPr>
              <w:pStyle w:val="style0"/>
              <w:jc w:val="both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>
          <w:trHeight w:val="270" w:hRule="atLeast"/>
        </w:trPr>
        <w:tc>
          <w:tcPr>
            <w:tcW w:w="2909" w:type="dxa"/>
            <w:tcBorders/>
            <w:vAlign w:val="center"/>
          </w:tcPr>
          <w:p>
            <w:pPr>
              <w:pStyle w:val="style6"/>
              <w:spacing w:lineRule="auto" w:line="480"/>
              <w:rPr>
                <w:rFonts w:ascii="Arial" w:cs="Arial" w:hAnsi="Arial"/>
                <w:i w:val="false"/>
                <w:iCs/>
                <w:sz w:val="20"/>
                <w:szCs w:val="20"/>
              </w:rPr>
            </w:pPr>
            <w:r>
              <w:rPr>
                <w:rFonts w:ascii="Arial" w:cs="Arial" w:hAnsi="Arial"/>
                <w:i w:val="false"/>
                <w:iCs/>
                <w:sz w:val="20"/>
                <w:szCs w:val="20"/>
              </w:rPr>
              <w:t>Gender</w:t>
            </w:r>
          </w:p>
        </w:tc>
        <w:tc>
          <w:tcPr>
            <w:tcW w:w="324" w:type="dxa"/>
            <w:tcBorders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Arial" w:cs="Arial" w:hAnsi="Arial"/>
                <w:iCs/>
                <w:sz w:val="20"/>
                <w:szCs w:val="20"/>
              </w:rPr>
            </w:pPr>
            <w:r>
              <w:rPr>
                <w:rFonts w:ascii="Arial" w:cs="Arial" w:hAnsi="Arial"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6444" w:type="dxa"/>
            <w:tcBorders/>
            <w:vAlign w:val="center"/>
          </w:tcPr>
          <w:p>
            <w:pPr>
              <w:pStyle w:val="style0"/>
              <w:spacing w:lineRule="auto" w:line="480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Fem</w:t>
            </w:r>
            <w:r>
              <w:rPr>
                <w:rFonts w:ascii="Arial" w:cs="Arial" w:hAnsi="Arial"/>
                <w:sz w:val="20"/>
                <w:szCs w:val="20"/>
              </w:rPr>
              <w:t>ale</w:t>
            </w:r>
          </w:p>
        </w:tc>
      </w:tr>
    </w:tbl>
    <w:p>
      <w:pPr>
        <w:pStyle w:val="style0"/>
        <w:spacing w:lineRule="auto" w:line="480"/>
        <w:jc w:val="both"/>
        <w:rPr>
          <w:rFonts w:ascii="Arial" w:cs="Arial" w:hAnsi="Arial"/>
          <w:bCs/>
          <w:iCs/>
          <w:sz w:val="20"/>
          <w:szCs w:val="20"/>
        </w:rPr>
      </w:pPr>
      <w:r>
        <w:rPr>
          <w:rFonts w:ascii="Arial" w:cs="Arial" w:hAnsi="Arial"/>
          <w:b/>
          <w:bCs/>
          <w:iCs/>
          <w:sz w:val="20"/>
          <w:szCs w:val="20"/>
        </w:rPr>
        <w:t xml:space="preserve">      </w:t>
      </w:r>
      <w:r>
        <w:rPr>
          <w:rFonts w:ascii="Arial" w:cs="Arial" w:hAnsi="Arial"/>
          <w:b/>
          <w:bCs/>
          <w:iCs/>
          <w:sz w:val="20"/>
          <w:szCs w:val="20"/>
        </w:rPr>
        <w:t xml:space="preserve"> </w:t>
      </w:r>
      <w:r>
        <w:rPr>
          <w:rFonts w:ascii="Arial" w:cs="Arial" w:hAnsi="Arial"/>
          <w:b/>
          <w:bCs/>
          <w:iCs/>
          <w:sz w:val="20"/>
          <w:szCs w:val="20"/>
        </w:rPr>
        <w:t xml:space="preserve"> Ma</w:t>
      </w:r>
      <w:r>
        <w:rPr>
          <w:rFonts w:ascii="Arial" w:cs="Arial" w:hAnsi="Arial"/>
          <w:b/>
          <w:bCs/>
          <w:iCs/>
          <w:sz w:val="20"/>
          <w:szCs w:val="20"/>
        </w:rPr>
        <w:t>rital Status</w:t>
      </w:r>
      <w:r>
        <w:rPr>
          <w:rFonts w:ascii="Arial" w:cs="Arial" w:hAnsi="Arial"/>
          <w:b/>
          <w:bCs/>
          <w:iCs/>
          <w:sz w:val="20"/>
          <w:szCs w:val="20"/>
        </w:rPr>
        <w:tab/>
      </w:r>
      <w:r>
        <w:rPr>
          <w:rFonts w:ascii="Arial" w:cs="Arial" w:hAnsi="Arial"/>
          <w:b/>
          <w:bCs/>
          <w:iCs/>
          <w:sz w:val="20"/>
          <w:szCs w:val="20"/>
        </w:rPr>
        <w:t xml:space="preserve">               </w:t>
      </w:r>
      <w:r>
        <w:rPr>
          <w:rFonts w:ascii="Arial" w:cs="Arial" w:hAnsi="Arial"/>
          <w:b/>
          <w:bCs/>
          <w:iCs/>
          <w:sz w:val="20"/>
          <w:szCs w:val="20"/>
        </w:rPr>
        <w:t xml:space="preserve">  </w:t>
      </w:r>
      <w:r>
        <w:rPr>
          <w:rFonts w:ascii="Arial" w:cs="Arial" w:hAnsi="Arial"/>
          <w:b/>
          <w:bCs/>
          <w:iCs/>
          <w:sz w:val="20"/>
          <w:szCs w:val="20"/>
        </w:rPr>
        <w:t xml:space="preserve">   </w:t>
      </w:r>
      <w:r>
        <w:rPr>
          <w:rFonts w:ascii="Arial" w:cs="Arial" w:hAnsi="Arial"/>
          <w:b/>
          <w:bCs/>
          <w:iCs/>
          <w:sz w:val="20"/>
          <w:szCs w:val="20"/>
        </w:rPr>
        <w:t xml:space="preserve"> </w:t>
      </w:r>
      <w:r>
        <w:rPr>
          <w:rFonts w:ascii="Arial" w:cs="Arial" w:hAnsi="Arial"/>
          <w:b/>
          <w:bCs/>
          <w:iCs/>
          <w:sz w:val="20"/>
          <w:szCs w:val="20"/>
        </w:rPr>
        <w:t xml:space="preserve"> </w:t>
      </w:r>
      <w:r>
        <w:rPr>
          <w:rFonts w:ascii="Arial" w:cs="Arial" w:hAnsi="Arial"/>
          <w:b/>
          <w:bCs/>
          <w:iCs/>
          <w:sz w:val="20"/>
          <w:szCs w:val="20"/>
        </w:rPr>
        <w:t xml:space="preserve"> </w:t>
      </w:r>
      <w:r>
        <w:rPr>
          <w:rFonts w:ascii="Arial" w:cs="Arial" w:hAnsi="Arial"/>
          <w:bCs/>
          <w:iCs/>
          <w:sz w:val="20"/>
          <w:szCs w:val="20"/>
        </w:rPr>
        <w:t xml:space="preserve">:  </w:t>
      </w:r>
      <w:r>
        <w:rPr>
          <w:rFonts w:ascii="Arial" w:cs="Arial" w:hAnsi="Arial"/>
          <w:bCs/>
          <w:iCs/>
          <w:sz w:val="20"/>
          <w:szCs w:val="20"/>
        </w:rPr>
        <w:t xml:space="preserve"> </w:t>
      </w:r>
      <w:r>
        <w:rPr>
          <w:rFonts w:ascii="Arial" w:cs="Arial" w:hAnsi="Arial"/>
          <w:bCs/>
          <w:iCs/>
          <w:sz w:val="20"/>
          <w:szCs w:val="20"/>
        </w:rPr>
        <w:t xml:space="preserve"> </w:t>
      </w:r>
      <w:r>
        <w:rPr>
          <w:rFonts w:ascii="Arial" w:cs="Arial" w:hAnsi="Arial"/>
          <w:bCs/>
          <w:iCs/>
          <w:sz w:val="20"/>
          <w:szCs w:val="20"/>
        </w:rPr>
        <w:t>M</w:t>
      </w:r>
      <w:r>
        <w:rPr>
          <w:rFonts w:ascii="Arial" w:cs="Arial" w:hAnsi="Arial"/>
          <w:bCs/>
          <w:iCs/>
          <w:sz w:val="20"/>
          <w:szCs w:val="20"/>
        </w:rPr>
        <w:t>arried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rFonts w:ascii="Arial" w:cs="Arial" w:hAnsi="Arial"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rFonts w:ascii="Arial" w:cs="Arial" w:hAnsi="Arial"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20"/>
        <w:jc w:val="both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I solemnly declare that statements made by me are correct to the best of my knowledge and belief.                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Arial" w:cs="Arial" w:hAnsi="Arial"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Arial" w:cs="Arial" w:hAnsi="Arial"/>
          <w:sz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right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</w:rPr>
        <w:t xml:space="preserve">                                                                             </w:t>
      </w:r>
      <w:r>
        <w:rPr>
          <w:rFonts w:ascii="Arial" w:cs="Arial" w:hAnsi="Arial"/>
          <w:b/>
          <w:sz w:val="20"/>
        </w:rPr>
        <w:t xml:space="preserve">   </w:t>
      </w:r>
      <w:r>
        <w:rPr>
          <w:rFonts w:ascii="Arial" w:cs="Arial" w:hAnsi="Arial"/>
          <w:b/>
          <w:sz w:val="20"/>
        </w:rPr>
        <w:t xml:space="preserve">   </w:t>
      </w:r>
      <w:r>
        <w:rPr>
          <w:rFonts w:ascii="Arial" w:cs="Arial" w:hAnsi="Arial"/>
          <w:b/>
          <w:sz w:val="20"/>
        </w:rPr>
        <w:t xml:space="preserve">  </w:t>
      </w:r>
      <w:r>
        <w:rPr>
          <w:rFonts w:ascii="Arial" w:cs="Arial" w:hAnsi="Arial"/>
          <w:b/>
          <w:sz w:val="20"/>
        </w:rPr>
        <w:t>Pooja Raju Paul</w:t>
      </w:r>
      <w:r>
        <w:rPr>
          <w:rFonts w:ascii="Arial" w:cs="Arial" w:hAnsi="Arial"/>
          <w:b/>
          <w:sz w:val="20"/>
        </w:rPr>
        <w:t>.</w:t>
      </w:r>
    </w:p>
    <w:sectPr>
      <w:footerReference w:type="default" r:id="rId2"/>
      <w:pgSz w:w="11907" w:h="16839" w:orient="portrait" w:code="9"/>
      <w:pgMar w:top="864" w:right="1152" w:bottom="864" w:left="1152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80"/>
      <w:jc w:val="both"/>
      <w:rPr>
        <w:rFonts w:ascii="Tahoma" w:cs="Tahoma" w:hAnsi="Tahoma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26C9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992ECC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9C05D6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D7E03A8"/>
    <w:lvl w:ilvl="0" w:tplc="A90A7DD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Verdana" w:cs="Times New Roman" w:hAnsi="Verdana"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">
    <w:nsid w:val="00000004"/>
    <w:multiLevelType w:val="hybridMultilevel"/>
    <w:tmpl w:val="E2DCCFF6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E4C4D68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1763C1A"/>
    <w:lvl w:ilvl="0" w:tplc="690C8FAA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25"/>
        </w:tabs>
        <w:ind w:left="1425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45"/>
        </w:tabs>
        <w:ind w:left="2145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65"/>
        </w:tabs>
        <w:ind w:left="2865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585"/>
        </w:tabs>
        <w:ind w:left="3585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05"/>
        </w:tabs>
        <w:ind w:left="4305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25"/>
        </w:tabs>
        <w:ind w:left="5025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45"/>
        </w:tabs>
        <w:ind w:left="5745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65"/>
        </w:tabs>
        <w:ind w:left="6465" w:hanging="180"/>
      </w:pPr>
    </w:lvl>
  </w:abstractNum>
  <w:abstractNum w:abstractNumId="7">
    <w:nsid w:val="00000007"/>
    <w:multiLevelType w:val="hybridMultilevel"/>
    <w:tmpl w:val="9B6CF6E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098ACD0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9E42B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F84AA2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7F2CA5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A54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B6849BC"/>
    <w:lvl w:ilvl="0" w:tplc="04090009">
      <w:start w:val="1"/>
      <w:numFmt w:val="bullet"/>
      <w:lvlText w:val="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3F4588A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C381A36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F6679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C10C0F2"/>
    <w:lvl w:ilvl="0" w:tplc="A57856EC">
      <w:start w:val="1"/>
      <w:numFmt w:val="lowerRoman"/>
      <w:lvlText w:val="(%1)"/>
      <w:lvlJc w:val="left"/>
      <w:pPr>
        <w:tabs>
          <w:tab w:val="left" w:leader="none" w:pos="1080"/>
        </w:tabs>
        <w:ind w:left="1080" w:hanging="720"/>
      </w:pPr>
      <w:rPr>
        <w:rFonts w:ascii="Verdana" w:cs="Times New Roman" w:hAnsi="Verdana"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2">
    <w:nsid w:val="00000016"/>
    <w:multiLevelType w:val="hybridMultilevel"/>
    <w:tmpl w:val="1FD44C3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C882CDF2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924BD9C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9FE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EE8545E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C5E1528"/>
    <w:lvl w:ilvl="0" w:tplc="37681EDE">
      <w:start w:val="1"/>
      <w:numFmt w:val="decimal"/>
      <w:lvlText w:val="%1."/>
      <w:lvlJc w:val="left"/>
      <w:pPr>
        <w:tabs>
          <w:tab w:val="left" w:leader="none" w:pos="960"/>
        </w:tabs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680"/>
        </w:tabs>
        <w:ind w:left="168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720"/>
        </w:tabs>
        <w:ind w:left="6720" w:hanging="180"/>
      </w:pPr>
    </w:lvl>
  </w:abstractNum>
  <w:abstractNum w:abstractNumId="30">
    <w:nsid w:val="0000001E"/>
    <w:multiLevelType w:val="hybridMultilevel"/>
    <w:tmpl w:val="0D34F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89BA0EB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CDACC4C2"/>
    <w:lvl w:ilvl="0" w:tplc="04090001">
      <w:start w:val="4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Times New Roman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31"/>
  </w:num>
  <w:num w:numId="4">
    <w:abstractNumId w:val="9"/>
  </w:num>
  <w:num w:numId="5">
    <w:abstractNumId w:val="19"/>
  </w:num>
  <w:num w:numId="6">
    <w:abstractNumId w:val="0"/>
  </w:num>
  <w:num w:numId="7">
    <w:abstractNumId w:val="18"/>
  </w:num>
  <w:num w:numId="8">
    <w:abstractNumId w:val="14"/>
  </w:num>
  <w:num w:numId="9">
    <w:abstractNumId w:val="11"/>
  </w:num>
  <w:num w:numId="10">
    <w:abstractNumId w:val="21"/>
  </w:num>
  <w:num w:numId="11">
    <w:abstractNumId w:val="20"/>
  </w:num>
  <w:num w:numId="12">
    <w:abstractNumId w:val="4"/>
  </w:num>
  <w:num w:numId="13">
    <w:abstractNumId w:val="12"/>
  </w:num>
  <w:num w:numId="14">
    <w:abstractNumId w:val="16"/>
  </w:num>
  <w:num w:numId="15">
    <w:abstractNumId w:val="24"/>
  </w:num>
  <w:num w:numId="16">
    <w:abstractNumId w:val="15"/>
  </w:num>
  <w:num w:numId="17">
    <w:abstractNumId w:val="30"/>
  </w:num>
  <w:num w:numId="18">
    <w:abstractNumId w:val="23"/>
  </w:num>
  <w:num w:numId="19">
    <w:abstractNumId w:val="22"/>
  </w:num>
  <w:num w:numId="20">
    <w:abstractNumId w:val="6"/>
  </w:num>
  <w:num w:numId="21">
    <w:abstractNumId w:val="1"/>
  </w:num>
  <w:num w:numId="22">
    <w:abstractNumId w:val="7"/>
  </w:num>
  <w:num w:numId="23">
    <w:abstractNumId w:val="2"/>
  </w:num>
  <w:num w:numId="24">
    <w:abstractNumId w:val="10"/>
  </w:num>
  <w:num w:numId="25">
    <w:abstractNumId w:val="29"/>
  </w:num>
  <w:num w:numId="26">
    <w:abstractNumId w:val="34"/>
  </w:num>
  <w:num w:numId="27">
    <w:abstractNumId w:val="25"/>
  </w:num>
  <w:num w:numId="28">
    <w:abstractNumId w:val="8"/>
  </w:num>
  <w:num w:numId="29">
    <w:abstractNumId w:val="3"/>
  </w:num>
  <w:num w:numId="30">
    <w:abstractNumId w:val="32"/>
  </w:num>
  <w:num w:numId="31">
    <w:abstractNumId w:val="28"/>
  </w:num>
  <w:num w:numId="32">
    <w:abstractNumId w:val="5"/>
  </w:num>
  <w:num w:numId="33">
    <w:abstractNumId w:val="13"/>
  </w:num>
  <w:num w:numId="34">
    <w:abstractNumId w:val="33"/>
  </w:num>
  <w:num w:numId="35">
    <w:abstractNumId w:val="17"/>
  </w:num>
  <w:num w:numId="36">
    <w:abstractNumId w:val="26"/>
  </w:num>
  <w:num w:numId="37">
    <w:abstractNumId w:val="36"/>
  </w:num>
  <w:num w:numId="38">
    <w:abstractNumId w:val="3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hi-IN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shd w:val="clear" w:color="auto" w:fill="c0c0c0"/>
      <w:outlineLvl w:val="0"/>
    </w:pPr>
    <w:rPr>
      <w:rFonts w:ascii="Trebuchet MS" w:hAnsi="Trebuchet MS"/>
      <w:b/>
      <w:bCs/>
      <w:color w:val="ff0000"/>
      <w:sz w:val="20"/>
      <w:szCs w:val="20"/>
    </w:rPr>
  </w:style>
  <w:style w:type="paragraph" w:styleId="style2">
    <w:name w:val="heading 2"/>
    <w:basedOn w:val="style0"/>
    <w:next w:val="style0"/>
    <w:qFormat/>
    <w:pPr>
      <w:keepNext/>
      <w:spacing w:after="80"/>
      <w:jc w:val="both"/>
      <w:outlineLvl w:val="1"/>
    </w:pPr>
    <w:rPr>
      <w:rFonts w:ascii="Trebuchet MS" w:hAnsi="Trebuchet MS"/>
      <w:b/>
      <w:bCs/>
      <w:sz w:val="20"/>
      <w:szCs w:val="20"/>
      <w:u w:val="single"/>
    </w:rPr>
  </w:style>
  <w:style w:type="paragraph" w:styleId="style3">
    <w:name w:val="heading 3"/>
    <w:basedOn w:val="style0"/>
    <w:next w:val="style0"/>
    <w:qFormat/>
    <w:pPr>
      <w:keepNext/>
      <w:jc w:val="both"/>
      <w:outlineLvl w:val="2"/>
    </w:pPr>
    <w:rPr>
      <w:rFonts w:ascii="Trebuchet MS" w:hAnsi="Trebuchet MS"/>
      <w:b/>
      <w:bCs/>
      <w:color w:val="ff0000"/>
      <w:sz w:val="20"/>
      <w:szCs w:val="20"/>
      <w:u w:val="single"/>
    </w:rPr>
  </w:style>
  <w:style w:type="paragraph" w:styleId="style4">
    <w:name w:val="heading 4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shd w:val="clear" w:color="auto" w:fill="c0c0c0"/>
      <w:jc w:val="center"/>
      <w:outlineLvl w:val="3"/>
    </w:pPr>
    <w:rPr>
      <w:rFonts w:ascii="Trebuchet MS" w:hAnsi="Trebuchet MS"/>
      <w:b/>
      <w:sz w:val="19"/>
      <w:szCs w:val="19"/>
    </w:rPr>
  </w:style>
  <w:style w:type="paragraph" w:styleId="style5">
    <w:name w:val="heading 5"/>
    <w:basedOn w:val="style0"/>
    <w:next w:val="style0"/>
    <w:qFormat/>
    <w:pPr>
      <w:keepNext/>
      <w:ind w:left="360"/>
      <w:outlineLvl w:val="4"/>
    </w:pPr>
    <w:rPr>
      <w:rFonts w:ascii="Trebuchet MS" w:hAnsi="Trebuchet MS"/>
      <w:i/>
      <w:color w:val="000000"/>
      <w:sz w:val="19"/>
      <w:szCs w:val="19"/>
    </w:rPr>
  </w:style>
  <w:style w:type="paragraph" w:styleId="style6">
    <w:name w:val="heading 6"/>
    <w:basedOn w:val="style0"/>
    <w:next w:val="style0"/>
    <w:qFormat/>
    <w:pPr>
      <w:keepNext/>
      <w:ind w:left="360" w:hanging="360"/>
      <w:outlineLvl w:val="5"/>
    </w:pPr>
    <w:rPr>
      <w:rFonts w:ascii="Trebuchet MS" w:hAnsi="Trebuchet MS"/>
      <w:b/>
      <w:bCs/>
      <w:i/>
      <w:sz w:val="19"/>
      <w:szCs w:val="19"/>
    </w:rPr>
  </w:style>
  <w:style w:type="paragraph" w:styleId="style7">
    <w:name w:val="heading 7"/>
    <w:basedOn w:val="style0"/>
    <w:next w:val="style0"/>
    <w:qFormat/>
    <w:pPr>
      <w:keepNext/>
      <w:jc w:val="both"/>
      <w:outlineLvl w:val="6"/>
    </w:pPr>
    <w:rPr>
      <w:rFonts w:ascii="Trebuchet MS" w:hAnsi="Trebuchet MS"/>
      <w:i/>
      <w:sz w:val="19"/>
      <w:szCs w:val="1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153"/>
        <w:tab w:val="right" w:leader="none" w:pos="8306"/>
      </w:tabs>
    </w:pPr>
    <w:rPr>
      <w:sz w:val="20"/>
      <w:szCs w:val="20"/>
      <w:lang w:val="en-GB"/>
    </w:rPr>
  </w:style>
  <w:style w:type="paragraph" w:styleId="style90">
    <w:name w:val="Plain Text"/>
    <w:basedOn w:val="style0"/>
    <w:next w:val="style90"/>
    <w:pPr/>
    <w:rPr>
      <w:rFonts w:ascii="Courier New" w:hAnsi="Courier New"/>
      <w:sz w:val="20"/>
      <w:szCs w:val="20"/>
    </w:rPr>
  </w:style>
  <w:style w:type="paragraph" w:styleId="style62">
    <w:name w:val="Title"/>
    <w:basedOn w:val="style0"/>
    <w:next w:val="style62"/>
    <w:qFormat/>
    <w:pPr>
      <w:spacing w:after="80"/>
      <w:jc w:val="center"/>
    </w:pPr>
    <w:rPr>
      <w:rFonts w:ascii="Trebuchet MS" w:hAnsi="Trebuchet MS"/>
      <w:b/>
      <w:sz w:val="28"/>
      <w:szCs w:val="28"/>
    </w:rPr>
  </w:style>
  <w:style w:type="paragraph" w:styleId="style66">
    <w:name w:val="Body Text"/>
    <w:basedOn w:val="style0"/>
    <w:next w:val="style66"/>
    <w:pPr>
      <w:jc w:val="both"/>
    </w:pPr>
    <w:rPr>
      <w:rFonts w:ascii="Trebuchet MS" w:hAnsi="Trebuchet MS"/>
      <w:b/>
      <w:bCs/>
      <w:i/>
      <w:color w:val="ff0000"/>
      <w:sz w:val="20"/>
      <w:szCs w:val="20"/>
    </w:rPr>
  </w:style>
  <w:style w:type="character" w:styleId="style86">
    <w:name w:val="FollowedHyperlink"/>
    <w:basedOn w:val="style65"/>
    <w:next w:val="style86"/>
    <w:rPr>
      <w:rFonts w:ascii="Times New Roman" w:cs="Times New Roman" w:eastAsia="Times New Roman" w:hAnsi="Times New Roman"/>
      <w:color w:val="800080"/>
      <w:u w:val="single"/>
    </w:rPr>
  </w:style>
  <w:style w:type="paragraph" w:styleId="style67">
    <w:name w:val="Body Text Indent"/>
    <w:basedOn w:val="style0"/>
    <w:next w:val="style67"/>
    <w:pPr>
      <w:spacing w:after="60"/>
      <w:ind w:left="360"/>
      <w:jc w:val="both"/>
    </w:pPr>
    <w:rPr>
      <w:rFonts w:ascii="Trebuchet MS" w:hAnsi="Trebuchet MS"/>
      <w:sz w:val="19"/>
      <w:szCs w:val="19"/>
    </w:rPr>
  </w:style>
  <w:style w:type="paragraph" w:customStyle="1" w:styleId="style4097">
    <w:name w:val="Template"/>
    <w:basedOn w:val="style0"/>
    <w:next w:val="style0"/>
    <w:pPr>
      <w:spacing w:lineRule="exact" w:line="240"/>
    </w:pPr>
    <w:rPr>
      <w:rFonts w:ascii="Arial" w:hAnsi="Arial"/>
      <w:i/>
      <w:color w:val="0000ff"/>
      <w:sz w:val="22"/>
      <w:szCs w:val="20"/>
    </w:rPr>
  </w:style>
  <w:style w:type="paragraph" w:customStyle="1" w:styleId="style4098">
    <w:name w:val="1: Sisennys C2"/>
    <w:basedOn w:val="style0"/>
    <w:next w:val="style4098"/>
    <w:pPr>
      <w:ind w:left="2608"/>
    </w:pPr>
    <w:rPr>
      <w:rFonts w:ascii="Arial" w:hAnsi="Arial"/>
      <w:kern w:val="28"/>
      <w:sz w:val="22"/>
      <w:szCs w:val="20"/>
    </w:rPr>
  </w:style>
  <w:style w:type="paragraph" w:styleId="style82">
    <w:name w:val="Body Text Indent 2"/>
    <w:basedOn w:val="style0"/>
    <w:next w:val="style82"/>
    <w:pPr>
      <w:spacing w:after="120" w:lineRule="auto" w:line="480"/>
      <w:ind w:left="360"/>
    </w:pPr>
    <w:rPr/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/>
  </w:style>
  <w:style w:type="character" w:styleId="style87">
    <w:name w:val="Strong"/>
    <w:basedOn w:val="style65"/>
    <w:next w:val="style87"/>
    <w:qFormat/>
    <w:rPr>
      <w:rFonts w:ascii="Times New Roman" w:cs="Times New Roman" w:eastAsia="Times New Roman" w:hAnsi="Times New Roman"/>
      <w:b/>
      <w:bCs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1">
    <w:name w:val="Body Text 3"/>
    <w:basedOn w:val="style0"/>
    <w:next w:val="style81"/>
    <w:pPr>
      <w:spacing w:after="120"/>
    </w:pPr>
    <w:rPr>
      <w:sz w:val="16"/>
      <w:szCs w:val="16"/>
    </w:rPr>
  </w:style>
  <w:style w:type="character" w:styleId="style103">
    <w:name w:val="HTML Typewriter"/>
    <w:basedOn w:val="style65"/>
    <w:next w:val="style103"/>
    <w:rPr>
      <w:rFonts w:ascii="Courier New" w:cs="Courier New" w:eastAsia="Courier New" w:hAnsi="Courier New" w:hint="default"/>
      <w:sz w:val="20"/>
      <w:szCs w:val="20"/>
    </w:rPr>
  </w:style>
  <w:style w:type="character" w:customStyle="1" w:styleId="style4099">
    <w:name w:val="Footer Char_f92f1362-f107-4435-a39e-3dc2407ada7d"/>
    <w:basedOn w:val="style65"/>
    <w:next w:val="style4099"/>
    <w:link w:val="style32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0">
    <w:name w:val="Header Char_1dc2df2b-f81d-4a37-a5be-99c7ce9ebc42"/>
    <w:basedOn w:val="style65"/>
    <w:next w:val="style4100"/>
    <w:link w:val="style31"/>
    <w:rPr>
      <w:rFonts w:ascii="Times New Roman" w:cs="Times New Roman" w:eastAsia="Times New Roman" w:hAnsi="Times New Roman"/>
      <w:lang w:val="en-GB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character" w:customStyle="1" w:styleId="style4101">
    <w:name w:val="apple-converted-space"/>
    <w:basedOn w:val="style65"/>
    <w:next w:val="style4101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Words>541</Words>
  <Characters>3034</Characters>
  <Application>WPS Office</Application>
  <DocSecurity>0</DocSecurity>
  <Paragraphs>197</Paragraphs>
  <ScaleCrop>false</ScaleCrop>
  <LinksUpToDate>false</LinksUpToDate>
  <CharactersWithSpaces>4063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2017-01-13T05:39:00Z</dcterms:created>
  <dc:creator>Rahul Toshniwal</dc:creator>
  <lastModifiedBy>RMX1811</lastModifiedBy>
  <lastPrinted>2015-05-06T08:58:00Z</lastPrinted>
  <dcterms:modified xsi:type="dcterms:W3CDTF">2019-06-15T04:26:10Z</dcterms:modified>
  <revision>4</revision>
  <dc:subject>Curriculum Vitae - Ms. Dipali R Toshniwal</dc:subject>
  <dc:title>Curriculum Vitae - Ms. Dipali R Toshniwal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