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07" w:rsidRPr="00E15507" w:rsidRDefault="00536782" w:rsidP="00536782">
      <w:pPr>
        <w:tabs>
          <w:tab w:val="center" w:pos="5040"/>
        </w:tabs>
        <w:spacing w:after="0" w:line="240" w:lineRule="auto"/>
        <w:rPr>
          <w:rFonts w:ascii="Trebuchet MS" w:eastAsiaTheme="minorHAnsi" w:hAnsi="Trebuchet MS" w:cs="Times New Roman"/>
          <w:b/>
          <w:sz w:val="36"/>
          <w:szCs w:val="36"/>
        </w:rPr>
      </w:pPr>
      <w:r>
        <w:rPr>
          <w:rFonts w:ascii="Trebuchet MS" w:eastAsiaTheme="minorHAnsi" w:hAnsi="Trebuchet MS" w:cs="Times New Roman"/>
          <w:b/>
          <w:sz w:val="36"/>
          <w:szCs w:val="36"/>
          <w:lang w:val="en-IN"/>
        </w:rPr>
        <w:tab/>
      </w:r>
      <w:r w:rsidR="00FF39B3">
        <w:rPr>
          <w:rFonts w:ascii="Trebuchet MS" w:eastAsiaTheme="minorHAnsi" w:hAnsi="Trebuchet MS" w:cs="Times New Roman"/>
          <w:b/>
          <w:sz w:val="36"/>
          <w:szCs w:val="36"/>
          <w:lang w:val="en-IN"/>
        </w:rPr>
        <w:t>S</w:t>
      </w:r>
      <w:r w:rsidR="00FF39B3">
        <w:rPr>
          <w:rFonts w:ascii="Trebuchet MS" w:eastAsiaTheme="minorHAnsi" w:hAnsi="Trebuchet MS" w:cs="Times New Roman"/>
          <w:b/>
          <w:sz w:val="36"/>
          <w:szCs w:val="36"/>
        </w:rPr>
        <w:t>.KARTHIKEYAN</w:t>
      </w:r>
    </w:p>
    <w:p w:rsidR="00FF39B3" w:rsidRPr="008302DF" w:rsidRDefault="00536782" w:rsidP="00536782">
      <w:pPr>
        <w:pStyle w:val="Header"/>
        <w:tabs>
          <w:tab w:val="center" w:pos="4820"/>
          <w:tab w:val="center" w:pos="5040"/>
        </w:tabs>
        <w:rPr>
          <w:rFonts w:ascii="Trebuchet MS" w:hAnsi="Trebuchet MS" w:cs="Tahoma"/>
          <w:iCs/>
          <w:sz w:val="24"/>
          <w:szCs w:val="24"/>
        </w:rPr>
      </w:pPr>
      <w:bookmarkStart w:id="0" w:name="_GoBack"/>
      <w:bookmarkEnd w:id="0"/>
      <w:r>
        <w:rPr>
          <w:rFonts w:ascii="Trebuchet MS" w:hAnsi="Trebuchet MS" w:cs="Tahoma"/>
          <w:iCs/>
          <w:sz w:val="24"/>
          <w:szCs w:val="24"/>
        </w:rPr>
        <w:tab/>
      </w:r>
      <w:r w:rsidR="00FF39B3" w:rsidRPr="008302DF">
        <w:rPr>
          <w:rFonts w:ascii="Trebuchet MS" w:hAnsi="Trebuchet MS" w:cs="Tahoma"/>
          <w:iCs/>
          <w:sz w:val="24"/>
          <w:szCs w:val="24"/>
        </w:rPr>
        <w:t xml:space="preserve">s/o </w:t>
      </w:r>
      <w:proofErr w:type="spellStart"/>
      <w:r w:rsidR="00FF39B3" w:rsidRPr="008302DF">
        <w:rPr>
          <w:rFonts w:ascii="Trebuchet MS" w:hAnsi="Trebuchet MS" w:cs="Tahoma"/>
          <w:iCs/>
          <w:sz w:val="24"/>
          <w:szCs w:val="24"/>
        </w:rPr>
        <w:t>sundharavadivel</w:t>
      </w:r>
      <w:proofErr w:type="spellEnd"/>
    </w:p>
    <w:p w:rsidR="00E15507" w:rsidRPr="008302DF" w:rsidRDefault="00FF39B3" w:rsidP="00607B5B">
      <w:pPr>
        <w:pStyle w:val="Header"/>
        <w:tabs>
          <w:tab w:val="center" w:pos="4820"/>
        </w:tabs>
        <w:jc w:val="center"/>
        <w:rPr>
          <w:rFonts w:ascii="Trebuchet MS" w:hAnsi="Trebuchet MS" w:cs="Tahoma"/>
          <w:iCs/>
          <w:sz w:val="24"/>
          <w:szCs w:val="24"/>
        </w:rPr>
      </w:pPr>
      <w:r w:rsidRPr="008302DF">
        <w:rPr>
          <w:rFonts w:ascii="Trebuchet MS" w:hAnsi="Trebuchet MS" w:cs="Tahoma"/>
          <w:iCs/>
          <w:sz w:val="24"/>
          <w:szCs w:val="24"/>
        </w:rPr>
        <w:t xml:space="preserve">22/7 </w:t>
      </w:r>
      <w:proofErr w:type="spellStart"/>
      <w:r w:rsidRPr="008302DF">
        <w:rPr>
          <w:rFonts w:ascii="Trebuchet MS" w:hAnsi="Trebuchet MS" w:cs="Tahoma"/>
          <w:iCs/>
          <w:sz w:val="24"/>
          <w:szCs w:val="24"/>
        </w:rPr>
        <w:t>karavettiyar</w:t>
      </w:r>
      <w:proofErr w:type="spellEnd"/>
      <w:r w:rsidR="000A633C" w:rsidRPr="008302DF">
        <w:rPr>
          <w:rFonts w:ascii="Trebuchet MS" w:hAnsi="Trebuchet MS" w:cs="Tahoma"/>
          <w:iCs/>
          <w:sz w:val="24"/>
          <w:szCs w:val="24"/>
        </w:rPr>
        <w:t xml:space="preserve"> colony</w:t>
      </w:r>
      <w:r w:rsidR="00E15507" w:rsidRPr="008302DF">
        <w:rPr>
          <w:rFonts w:ascii="Trebuchet MS" w:hAnsi="Trebuchet MS" w:cs="Tahoma"/>
          <w:iCs/>
          <w:sz w:val="24"/>
          <w:szCs w:val="24"/>
        </w:rPr>
        <w:t>,</w:t>
      </w:r>
    </w:p>
    <w:p w:rsidR="003206E2" w:rsidRPr="008302DF" w:rsidRDefault="00FF39B3" w:rsidP="00607B5B">
      <w:pPr>
        <w:pStyle w:val="Header"/>
        <w:tabs>
          <w:tab w:val="center" w:pos="4820"/>
        </w:tabs>
        <w:jc w:val="center"/>
        <w:rPr>
          <w:rFonts w:ascii="Trebuchet MS" w:hAnsi="Trebuchet MS" w:cs="Tahoma"/>
          <w:iCs/>
          <w:sz w:val="24"/>
          <w:szCs w:val="24"/>
        </w:rPr>
      </w:pPr>
      <w:proofErr w:type="gramStart"/>
      <w:r w:rsidRPr="008302DF">
        <w:rPr>
          <w:rFonts w:ascii="Trebuchet MS" w:hAnsi="Trebuchet MS" w:cs="Tahoma"/>
          <w:iCs/>
          <w:sz w:val="24"/>
          <w:szCs w:val="24"/>
        </w:rPr>
        <w:t>kallakudi</w:t>
      </w:r>
      <w:r w:rsidR="00E15507" w:rsidRPr="008302DF">
        <w:rPr>
          <w:rFonts w:ascii="Trebuchet MS" w:hAnsi="Trebuchet MS" w:cs="Tahoma"/>
          <w:iCs/>
          <w:sz w:val="24"/>
          <w:szCs w:val="24"/>
        </w:rPr>
        <w:t>-</w:t>
      </w:r>
      <w:r w:rsidR="0068479E" w:rsidRPr="008302DF">
        <w:rPr>
          <w:rFonts w:ascii="Trebuchet MS" w:hAnsi="Trebuchet MS" w:cs="Tahoma"/>
          <w:iCs/>
          <w:sz w:val="24"/>
          <w:szCs w:val="24"/>
        </w:rPr>
        <w:t>621651</w:t>
      </w:r>
      <w:proofErr w:type="gramEnd"/>
      <w:r w:rsidR="00E15507" w:rsidRPr="008302DF">
        <w:rPr>
          <w:rFonts w:ascii="Trebuchet MS" w:hAnsi="Trebuchet MS" w:cs="Tahoma"/>
          <w:iCs/>
          <w:sz w:val="24"/>
          <w:szCs w:val="24"/>
        </w:rPr>
        <w:t>.</w:t>
      </w:r>
    </w:p>
    <w:p w:rsidR="003206E2" w:rsidRPr="008302DF" w:rsidRDefault="00536782" w:rsidP="00536782">
      <w:pPr>
        <w:pStyle w:val="NoSpacing"/>
        <w:tabs>
          <w:tab w:val="left" w:pos="1230"/>
          <w:tab w:val="center" w:pos="504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proofErr w:type="spellStart"/>
      <w:r w:rsidR="00083D37" w:rsidRPr="008302DF">
        <w:rPr>
          <w:rFonts w:ascii="Trebuchet MS" w:hAnsi="Trebuchet MS"/>
          <w:sz w:val="24"/>
          <w:szCs w:val="24"/>
        </w:rPr>
        <w:t>Trichy</w:t>
      </w:r>
      <w:proofErr w:type="spellEnd"/>
      <w:r w:rsidR="00616FA9" w:rsidRPr="008302DF">
        <w:rPr>
          <w:rFonts w:ascii="Trebuchet MS" w:hAnsi="Trebuchet MS" w:cs="Tahoma"/>
          <w:iCs/>
          <w:sz w:val="24"/>
          <w:szCs w:val="24"/>
        </w:rPr>
        <w:t xml:space="preserve">| </w:t>
      </w:r>
      <w:r w:rsidR="0060735A" w:rsidRPr="008302DF">
        <w:rPr>
          <w:rFonts w:ascii="Trebuchet MS" w:hAnsi="Trebuchet MS" w:cs="Tahoma"/>
          <w:iCs/>
          <w:sz w:val="24"/>
          <w:szCs w:val="24"/>
        </w:rPr>
        <w:t xml:space="preserve">Tamil </w:t>
      </w:r>
      <w:proofErr w:type="spellStart"/>
      <w:r w:rsidR="0060735A" w:rsidRPr="008302DF">
        <w:rPr>
          <w:rFonts w:ascii="Trebuchet MS" w:hAnsi="Trebuchet MS" w:cs="Tahoma"/>
          <w:iCs/>
          <w:sz w:val="24"/>
          <w:szCs w:val="24"/>
        </w:rPr>
        <w:t>Nadu|India</w:t>
      </w:r>
      <w:proofErr w:type="spellEnd"/>
    </w:p>
    <w:p w:rsidR="003206E2" w:rsidRPr="008302DF" w:rsidRDefault="003206E2" w:rsidP="00BA2FCF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  <w:r w:rsidRPr="008302DF">
        <w:rPr>
          <w:rFonts w:ascii="Trebuchet MS" w:hAnsi="Trebuchet MS" w:cs="Tahoma"/>
          <w:b/>
          <w:sz w:val="24"/>
          <w:szCs w:val="24"/>
        </w:rPr>
        <w:t>Mobile:</w:t>
      </w:r>
      <w:r w:rsidR="00FF39B3" w:rsidRPr="008302DF">
        <w:rPr>
          <w:rFonts w:ascii="Trebuchet MS" w:eastAsia="Calibri" w:hAnsi="Trebuchet MS" w:cs="Tahoma"/>
          <w:iCs/>
          <w:color w:val="000000"/>
          <w:sz w:val="24"/>
          <w:szCs w:val="24"/>
          <w:lang w:val="en-IN"/>
        </w:rPr>
        <w:t>9942374805</w:t>
      </w:r>
      <w:r w:rsidRPr="008302DF">
        <w:rPr>
          <w:rFonts w:ascii="Trebuchet MS" w:hAnsi="Trebuchet MS" w:cs="Tahoma"/>
          <w:sz w:val="24"/>
          <w:szCs w:val="24"/>
        </w:rPr>
        <w:t>|</w:t>
      </w:r>
      <w:r w:rsidRPr="008302DF">
        <w:rPr>
          <w:rFonts w:ascii="Trebuchet MS" w:hAnsi="Trebuchet MS" w:cs="Tahoma"/>
          <w:b/>
          <w:sz w:val="24"/>
          <w:szCs w:val="24"/>
        </w:rPr>
        <w:t>Email</w:t>
      </w:r>
      <w:r w:rsidR="00FF39B3" w:rsidRPr="008302DF">
        <w:rPr>
          <w:rFonts w:ascii="Trebuchet MS" w:hAnsi="Trebuchet MS"/>
          <w:sz w:val="24"/>
          <w:szCs w:val="24"/>
        </w:rPr>
        <w:t>:karthik11224606@gmail.com</w:t>
      </w:r>
    </w:p>
    <w:p w:rsidR="001231E0" w:rsidRPr="0097639D" w:rsidRDefault="001231E0" w:rsidP="00BA2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206E2" w:rsidRPr="00754CE9" w:rsidRDefault="003206E2" w:rsidP="00974550">
      <w:pPr>
        <w:shd w:val="clear" w:color="auto" w:fill="808080" w:themeFill="background1" w:themeFillShade="80"/>
        <w:spacing w:after="0" w:line="240" w:lineRule="auto"/>
        <w:rPr>
          <w:rFonts w:asciiTheme="majorHAnsi" w:hAnsiTheme="majorHAnsi" w:cs="Tahoma"/>
          <w:b/>
          <w:color w:val="FFFFFE"/>
        </w:rPr>
      </w:pPr>
      <w:r w:rsidRPr="00754CE9">
        <w:rPr>
          <w:rFonts w:asciiTheme="majorHAnsi" w:hAnsiTheme="majorHAnsi" w:cstheme="minorHAnsi"/>
          <w:b/>
          <w:color w:val="FFFFFE"/>
          <w:szCs w:val="20"/>
        </w:rPr>
        <w:t xml:space="preserve">Career </w:t>
      </w:r>
      <w:r w:rsidR="00211A1E" w:rsidRPr="00754CE9">
        <w:rPr>
          <w:rFonts w:asciiTheme="majorHAnsi" w:hAnsiTheme="majorHAnsi" w:cstheme="minorHAnsi"/>
          <w:b/>
          <w:color w:val="FFFFFE"/>
          <w:szCs w:val="20"/>
        </w:rPr>
        <w:t>Objective</w:t>
      </w:r>
    </w:p>
    <w:p w:rsidR="001231E0" w:rsidRDefault="001231E0" w:rsidP="00CD218B">
      <w:pPr>
        <w:pStyle w:val="NoSpacing"/>
        <w:jc w:val="both"/>
        <w:rPr>
          <w:rFonts w:ascii="Trebuchet MS" w:hAnsi="Trebuchet MS" w:cs="Tahoma"/>
          <w:bCs/>
          <w:iCs/>
          <w:color w:val="000000" w:themeColor="text1"/>
          <w:szCs w:val="20"/>
        </w:rPr>
      </w:pPr>
    </w:p>
    <w:p w:rsidR="00CD218B" w:rsidRDefault="00CD218B" w:rsidP="00CD218B">
      <w:pPr>
        <w:pStyle w:val="NoSpacing"/>
        <w:jc w:val="both"/>
        <w:rPr>
          <w:rFonts w:ascii="Trebuchet MS" w:hAnsi="Trebuchet MS" w:cs="Tahoma"/>
          <w:bCs/>
          <w:iCs/>
          <w:color w:val="000000" w:themeColor="text1"/>
          <w:szCs w:val="20"/>
        </w:rPr>
      </w:pPr>
      <w:r w:rsidRPr="00BF3ED4">
        <w:rPr>
          <w:rFonts w:ascii="Trebuchet MS" w:hAnsi="Trebuchet MS" w:cs="Tahoma"/>
          <w:bCs/>
          <w:iCs/>
          <w:color w:val="000000" w:themeColor="text1"/>
          <w:szCs w:val="20"/>
        </w:rPr>
        <w:t>“I am seeking an opportunity to merge</w:t>
      </w:r>
      <w:r w:rsidR="00584B46">
        <w:rPr>
          <w:rFonts w:ascii="Trebuchet MS" w:hAnsi="Trebuchet MS" w:cs="Tahoma"/>
          <w:bCs/>
          <w:iCs/>
          <w:color w:val="000000" w:themeColor="text1"/>
          <w:szCs w:val="20"/>
        </w:rPr>
        <w:t xml:space="preserve"> my initiative, enthusiasm and </w:t>
      </w:r>
      <w:r w:rsidR="00D514BC">
        <w:rPr>
          <w:rFonts w:ascii="Trebuchet MS" w:hAnsi="Trebuchet MS" w:cs="Tahoma"/>
          <w:bCs/>
          <w:iCs/>
          <w:color w:val="000000" w:themeColor="text1"/>
          <w:szCs w:val="20"/>
        </w:rPr>
        <w:t xml:space="preserve">to add value, </w:t>
      </w:r>
      <w:r w:rsidRPr="00BF3ED4">
        <w:rPr>
          <w:rFonts w:ascii="Trebuchet MS" w:hAnsi="Trebuchet MS" w:cs="Tahoma"/>
          <w:bCs/>
          <w:iCs/>
          <w:color w:val="000000" w:themeColor="text1"/>
          <w:szCs w:val="20"/>
        </w:rPr>
        <w:t xml:space="preserve">both to the organization and myself. </w:t>
      </w:r>
      <w:r w:rsidR="00586157">
        <w:rPr>
          <w:rFonts w:ascii="Trebuchet MS" w:hAnsi="Trebuchet MS" w:cs="Tahoma"/>
          <w:bCs/>
          <w:iCs/>
          <w:color w:val="000000" w:themeColor="text1"/>
          <w:szCs w:val="20"/>
        </w:rPr>
        <w:t>To</w:t>
      </w:r>
      <w:r w:rsidRPr="00BF3ED4">
        <w:rPr>
          <w:rFonts w:ascii="Trebuchet MS" w:hAnsi="Trebuchet MS" w:cs="Tahoma"/>
          <w:bCs/>
          <w:iCs/>
          <w:color w:val="000000" w:themeColor="text1"/>
          <w:szCs w:val="20"/>
        </w:rPr>
        <w:t xml:space="preserve"> aim at expanding my horizons and developing skills in th</w:t>
      </w:r>
      <w:r>
        <w:rPr>
          <w:rFonts w:ascii="Trebuchet MS" w:hAnsi="Trebuchet MS" w:cs="Tahoma"/>
          <w:bCs/>
          <w:iCs/>
          <w:color w:val="000000" w:themeColor="text1"/>
          <w:szCs w:val="20"/>
        </w:rPr>
        <w:t>e field</w:t>
      </w:r>
      <w:r w:rsidR="000D086B">
        <w:rPr>
          <w:rFonts w:ascii="Trebuchet MS" w:hAnsi="Trebuchet MS" w:cs="Tahoma"/>
          <w:bCs/>
          <w:iCs/>
          <w:color w:val="000000" w:themeColor="text1"/>
          <w:szCs w:val="20"/>
        </w:rPr>
        <w:t xml:space="preserve"> </w:t>
      </w:r>
      <w:r>
        <w:rPr>
          <w:rFonts w:ascii="Trebuchet MS" w:hAnsi="Trebuchet MS" w:cs="Tahoma"/>
          <w:bCs/>
          <w:iCs/>
          <w:color w:val="000000" w:themeColor="text1"/>
          <w:szCs w:val="20"/>
        </w:rPr>
        <w:t>of</w:t>
      </w:r>
      <w:r w:rsidR="000D086B">
        <w:rPr>
          <w:rFonts w:ascii="Trebuchet MS" w:hAnsi="Trebuchet MS" w:cs="Tahoma"/>
          <w:bCs/>
          <w:iCs/>
          <w:color w:val="000000" w:themeColor="text1"/>
          <w:szCs w:val="20"/>
        </w:rPr>
        <w:t xml:space="preserve"> </w:t>
      </w:r>
      <w:r w:rsidR="002F1121" w:rsidRPr="003808EE">
        <w:rPr>
          <w:rFonts w:ascii="Trebuchet MS" w:hAnsi="Trebuchet MS" w:cs="Tahoma"/>
          <w:b/>
          <w:bCs/>
          <w:i/>
          <w:iCs/>
          <w:color w:val="000000" w:themeColor="text1"/>
          <w:szCs w:val="20"/>
        </w:rPr>
        <w:t>Mechanical Engineering</w:t>
      </w:r>
      <w:r w:rsidR="000D086B">
        <w:rPr>
          <w:rFonts w:ascii="Trebuchet MS" w:hAnsi="Trebuchet MS" w:cs="Tahoma"/>
          <w:b/>
          <w:bCs/>
          <w:i/>
          <w:iCs/>
          <w:color w:val="000000" w:themeColor="text1"/>
          <w:szCs w:val="20"/>
        </w:rPr>
        <w:t xml:space="preserve"> </w:t>
      </w:r>
      <w:r w:rsidRPr="00BF3ED4">
        <w:rPr>
          <w:rFonts w:ascii="Trebuchet MS" w:hAnsi="Trebuchet MS" w:cs="Tahoma"/>
          <w:bCs/>
          <w:iCs/>
          <w:color w:val="000000" w:themeColor="text1"/>
          <w:szCs w:val="20"/>
        </w:rPr>
        <w:t xml:space="preserve">and to work in a dynamic environment, </w:t>
      </w:r>
      <w:proofErr w:type="gramStart"/>
      <w:r w:rsidRPr="00BF3ED4">
        <w:rPr>
          <w:rFonts w:ascii="Trebuchet MS" w:hAnsi="Trebuchet MS" w:cs="Tahoma"/>
          <w:bCs/>
          <w:iCs/>
          <w:color w:val="000000" w:themeColor="text1"/>
          <w:szCs w:val="20"/>
        </w:rPr>
        <w:t>which provides opportunities for my growth.</w:t>
      </w:r>
      <w:proofErr w:type="gramEnd"/>
      <w:r w:rsidRPr="00BF3ED4">
        <w:rPr>
          <w:rFonts w:ascii="Trebuchet MS" w:hAnsi="Trebuchet MS" w:cs="Tahoma"/>
          <w:bCs/>
          <w:iCs/>
          <w:color w:val="000000" w:themeColor="text1"/>
          <w:szCs w:val="20"/>
        </w:rPr>
        <w:t>”</w:t>
      </w:r>
    </w:p>
    <w:p w:rsidR="001231E0" w:rsidRDefault="001231E0" w:rsidP="00CD218B">
      <w:pPr>
        <w:pStyle w:val="NoSpacing"/>
        <w:jc w:val="both"/>
        <w:rPr>
          <w:rFonts w:ascii="Trebuchet MS" w:hAnsi="Trebuchet MS" w:cs="Tahoma"/>
          <w:bCs/>
          <w:iCs/>
          <w:color w:val="000000" w:themeColor="text1"/>
          <w:szCs w:val="20"/>
        </w:rPr>
      </w:pPr>
    </w:p>
    <w:p w:rsidR="003206E2" w:rsidRPr="00754CE9" w:rsidRDefault="003206E2" w:rsidP="003206E2">
      <w:pPr>
        <w:shd w:val="clear" w:color="auto" w:fill="808080" w:themeFill="background1" w:themeFillShade="80"/>
        <w:spacing w:after="0" w:line="240" w:lineRule="auto"/>
        <w:rPr>
          <w:rFonts w:asciiTheme="majorHAnsi" w:hAnsiTheme="majorHAnsi" w:cstheme="minorHAnsi"/>
          <w:b/>
          <w:color w:val="FFFFFE"/>
          <w:szCs w:val="20"/>
        </w:rPr>
      </w:pPr>
      <w:r w:rsidRPr="00754CE9">
        <w:rPr>
          <w:rFonts w:asciiTheme="majorHAnsi" w:hAnsiTheme="majorHAnsi" w:cstheme="minorHAnsi"/>
          <w:b/>
          <w:color w:val="FFFFFE"/>
          <w:szCs w:val="20"/>
        </w:rPr>
        <w:t xml:space="preserve"> </w:t>
      </w:r>
    </w:p>
    <w:p w:rsidR="003206E2" w:rsidRPr="00754CE9" w:rsidRDefault="003206E2" w:rsidP="003206E2">
      <w:pPr>
        <w:shd w:val="clear" w:color="auto" w:fill="808080" w:themeFill="background1" w:themeFillShade="80"/>
        <w:spacing w:after="150" w:line="240" w:lineRule="auto"/>
        <w:rPr>
          <w:rFonts w:asciiTheme="majorHAnsi" w:hAnsiTheme="majorHAnsi" w:cstheme="minorHAnsi"/>
          <w:b/>
          <w:color w:val="FFFFFE"/>
          <w:szCs w:val="20"/>
        </w:rPr>
      </w:pPr>
      <w:r w:rsidRPr="00754CE9">
        <w:rPr>
          <w:rFonts w:asciiTheme="majorHAnsi" w:hAnsiTheme="majorHAnsi" w:cstheme="minorHAnsi"/>
          <w:b/>
          <w:color w:val="FFFFFE"/>
          <w:szCs w:val="20"/>
        </w:rPr>
        <w:t>Education</w:t>
      </w:r>
    </w:p>
    <w:tbl>
      <w:tblPr>
        <w:tblStyle w:val="TableGrid"/>
        <w:tblW w:w="10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2"/>
        <w:gridCol w:w="5306"/>
        <w:gridCol w:w="773"/>
        <w:gridCol w:w="1611"/>
      </w:tblGrid>
      <w:tr w:rsidR="003206E2" w:rsidRPr="00211A1E" w:rsidTr="00D315BA">
        <w:trPr>
          <w:trHeight w:hRule="exact" w:val="303"/>
        </w:trPr>
        <w:tc>
          <w:tcPr>
            <w:tcW w:w="2642" w:type="dxa"/>
            <w:shd w:val="clear" w:color="auto" w:fill="auto"/>
            <w:vAlign w:val="center"/>
          </w:tcPr>
          <w:p w:rsidR="003206E2" w:rsidRPr="004D6E3C" w:rsidRDefault="003206E2" w:rsidP="004D6E3C">
            <w:pPr>
              <w:shd w:val="clear" w:color="auto" w:fill="808080" w:themeFill="background1" w:themeFillShade="80"/>
              <w:rPr>
                <w:rFonts w:asciiTheme="majorHAnsi" w:hAnsiTheme="majorHAnsi" w:cstheme="minorHAnsi"/>
                <w:b/>
                <w:color w:val="FFFFFE"/>
                <w:sz w:val="22"/>
              </w:rPr>
            </w:pPr>
            <w:r w:rsidRPr="004D6E3C">
              <w:rPr>
                <w:rFonts w:asciiTheme="majorHAnsi" w:hAnsiTheme="majorHAnsi" w:cstheme="minorHAnsi"/>
                <w:b/>
                <w:color w:val="FFFFFE"/>
                <w:sz w:val="22"/>
              </w:rPr>
              <w:t>Degree</w:t>
            </w:r>
          </w:p>
        </w:tc>
        <w:tc>
          <w:tcPr>
            <w:tcW w:w="5306" w:type="dxa"/>
            <w:shd w:val="clear" w:color="auto" w:fill="auto"/>
            <w:vAlign w:val="center"/>
          </w:tcPr>
          <w:p w:rsidR="003206E2" w:rsidRPr="004D6E3C" w:rsidRDefault="003206E2" w:rsidP="004D6E3C">
            <w:pPr>
              <w:shd w:val="clear" w:color="auto" w:fill="808080" w:themeFill="background1" w:themeFillShade="80"/>
              <w:rPr>
                <w:rFonts w:asciiTheme="majorHAnsi" w:hAnsiTheme="majorHAnsi" w:cstheme="minorHAnsi"/>
                <w:b/>
                <w:color w:val="FFFFFE"/>
                <w:sz w:val="22"/>
              </w:rPr>
            </w:pPr>
            <w:r w:rsidRPr="004D6E3C">
              <w:rPr>
                <w:rFonts w:asciiTheme="majorHAnsi" w:hAnsiTheme="majorHAnsi" w:cstheme="minorHAnsi"/>
                <w:b/>
                <w:color w:val="FFFFFE"/>
                <w:sz w:val="22"/>
              </w:rPr>
              <w:t>Institution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3206E2" w:rsidRPr="004D6E3C" w:rsidRDefault="003206E2" w:rsidP="004D6E3C">
            <w:pPr>
              <w:shd w:val="clear" w:color="auto" w:fill="808080" w:themeFill="background1" w:themeFillShade="80"/>
              <w:rPr>
                <w:rFonts w:asciiTheme="majorHAnsi" w:hAnsiTheme="majorHAnsi" w:cstheme="minorHAnsi"/>
                <w:b/>
                <w:color w:val="FFFFFE"/>
                <w:sz w:val="22"/>
              </w:rPr>
            </w:pPr>
            <w:r w:rsidRPr="004D6E3C">
              <w:rPr>
                <w:rFonts w:asciiTheme="majorHAnsi" w:hAnsiTheme="majorHAnsi" w:cstheme="minorHAnsi"/>
                <w:b/>
                <w:color w:val="FFFFFE"/>
                <w:sz w:val="22"/>
              </w:rPr>
              <w:t>Year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3206E2" w:rsidRPr="004D6E3C" w:rsidRDefault="004D6E3C" w:rsidP="004D6E3C">
            <w:pPr>
              <w:shd w:val="clear" w:color="auto" w:fill="808080" w:themeFill="background1" w:themeFillShade="80"/>
              <w:jc w:val="center"/>
              <w:rPr>
                <w:rFonts w:asciiTheme="majorHAnsi" w:hAnsiTheme="majorHAnsi" w:cstheme="minorHAnsi"/>
                <w:b/>
                <w:color w:val="FFFFFE"/>
                <w:sz w:val="22"/>
              </w:rPr>
            </w:pPr>
            <w:r>
              <w:rPr>
                <w:rFonts w:asciiTheme="majorHAnsi" w:hAnsiTheme="majorHAnsi" w:cstheme="minorHAnsi"/>
                <w:b/>
                <w:color w:val="FFFFFE"/>
                <w:sz w:val="22"/>
              </w:rPr>
              <w:t>%/CGPA</w:t>
            </w:r>
          </w:p>
        </w:tc>
      </w:tr>
      <w:tr w:rsidR="00E15507" w:rsidRPr="00996B96" w:rsidTr="004D3E62">
        <w:trPr>
          <w:trHeight w:val="427"/>
        </w:trPr>
        <w:tc>
          <w:tcPr>
            <w:tcW w:w="2642" w:type="dxa"/>
          </w:tcPr>
          <w:p w:rsidR="00E15507" w:rsidRPr="00943554" w:rsidRDefault="00F4417B" w:rsidP="00943554">
            <w:pPr>
              <w:widowControl w:val="0"/>
              <w:rPr>
                <w:rFonts w:ascii="Trebuchet MS" w:hAnsi="Trebuchet MS"/>
                <w:b/>
              </w:rPr>
            </w:pPr>
            <w:r w:rsidRPr="00943554">
              <w:rPr>
                <w:rFonts w:ascii="Trebuchet MS" w:hAnsi="Trebuchet MS"/>
                <w:b/>
              </w:rPr>
              <w:t>Diploma</w:t>
            </w:r>
            <w:r w:rsidR="006401C3" w:rsidRPr="00943554">
              <w:rPr>
                <w:rFonts w:ascii="Trebuchet MS" w:hAnsi="Trebuchet MS"/>
                <w:b/>
              </w:rPr>
              <w:t xml:space="preserve"> </w:t>
            </w:r>
            <w:r w:rsidR="00063AC4" w:rsidRPr="00943554">
              <w:rPr>
                <w:rFonts w:ascii="Trebuchet MS" w:hAnsi="Trebuchet MS"/>
                <w:b/>
                <w:bCs/>
                <w:snapToGrid w:val="0"/>
              </w:rPr>
              <w:t>(</w:t>
            </w:r>
            <w:r w:rsidR="006401C3" w:rsidRPr="00943554">
              <w:rPr>
                <w:rFonts w:ascii="Trebuchet MS" w:hAnsi="Trebuchet MS"/>
                <w:b/>
                <w:bCs/>
                <w:snapToGrid w:val="0"/>
              </w:rPr>
              <w:t>M</w:t>
            </w:r>
            <w:r w:rsidR="00FF39B3" w:rsidRPr="00943554">
              <w:rPr>
                <w:rFonts w:ascii="Trebuchet MS" w:hAnsi="Trebuchet MS"/>
                <w:b/>
                <w:bCs/>
                <w:snapToGrid w:val="0"/>
              </w:rPr>
              <w:t>echanical</w:t>
            </w:r>
            <w:r w:rsidR="000A633C" w:rsidRPr="00943554">
              <w:rPr>
                <w:rFonts w:ascii="Trebuchet MS" w:hAnsi="Trebuchet MS"/>
                <w:b/>
                <w:bCs/>
                <w:snapToGrid w:val="0"/>
              </w:rPr>
              <w:t>)</w:t>
            </w:r>
          </w:p>
        </w:tc>
        <w:tc>
          <w:tcPr>
            <w:tcW w:w="5306" w:type="dxa"/>
            <w:vAlign w:val="center"/>
          </w:tcPr>
          <w:p w:rsidR="00E15507" w:rsidRPr="00E15507" w:rsidRDefault="00E15507" w:rsidP="006401C3">
            <w:pPr>
              <w:rPr>
                <w:rFonts w:ascii="Trebuchet MS" w:hAnsi="Trebuchet MS"/>
              </w:rPr>
            </w:pPr>
            <w:r w:rsidRPr="00E15507">
              <w:rPr>
                <w:rFonts w:ascii="Trebuchet MS" w:hAnsi="Trebuchet MS"/>
              </w:rPr>
              <w:t xml:space="preserve">M.A.M </w:t>
            </w:r>
            <w:r w:rsidR="000A633C">
              <w:rPr>
                <w:rFonts w:ascii="Trebuchet MS" w:hAnsi="Trebuchet MS"/>
              </w:rPr>
              <w:t>POLYTECHNIC COLLEGE,TRICHY</w:t>
            </w:r>
          </w:p>
        </w:tc>
        <w:tc>
          <w:tcPr>
            <w:tcW w:w="773" w:type="dxa"/>
            <w:vAlign w:val="center"/>
          </w:tcPr>
          <w:p w:rsidR="00E15507" w:rsidRPr="00E15507" w:rsidRDefault="003E7446" w:rsidP="006401C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2013</w:t>
            </w:r>
          </w:p>
        </w:tc>
        <w:tc>
          <w:tcPr>
            <w:tcW w:w="1611" w:type="dxa"/>
            <w:vAlign w:val="center"/>
          </w:tcPr>
          <w:p w:rsidR="00E15507" w:rsidRDefault="00FF39B3" w:rsidP="004D3E6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61.88</w:t>
            </w:r>
          </w:p>
          <w:p w:rsidR="001231E0" w:rsidRPr="00AE3001" w:rsidRDefault="001231E0" w:rsidP="006401C3">
            <w:pPr>
              <w:rPr>
                <w:rFonts w:ascii="Trebuchet MS" w:hAnsi="Trebuchet MS"/>
                <w:b/>
              </w:rPr>
            </w:pPr>
          </w:p>
        </w:tc>
      </w:tr>
      <w:tr w:rsidR="00E15507" w:rsidRPr="00996B96" w:rsidTr="00D315BA">
        <w:trPr>
          <w:trHeight w:val="185"/>
        </w:trPr>
        <w:tc>
          <w:tcPr>
            <w:tcW w:w="2642" w:type="dxa"/>
          </w:tcPr>
          <w:p w:rsidR="00E15507" w:rsidRPr="00E42C0D" w:rsidRDefault="00E15507" w:rsidP="00B0594B">
            <w:pPr>
              <w:pStyle w:val="NoSpacing"/>
              <w:rPr>
                <w:rFonts w:ascii="Trebuchet MS" w:hAnsi="Trebuchet MS"/>
                <w:color w:val="000000" w:themeColor="text1"/>
              </w:rPr>
            </w:pPr>
            <w:r w:rsidRPr="00B550ED">
              <w:rPr>
                <w:rFonts w:ascii="Trebuchet MS" w:hAnsi="Trebuchet MS"/>
                <w:b/>
              </w:rPr>
              <w:t>Class X</w:t>
            </w:r>
          </w:p>
        </w:tc>
        <w:tc>
          <w:tcPr>
            <w:tcW w:w="5306" w:type="dxa"/>
            <w:vAlign w:val="center"/>
          </w:tcPr>
          <w:p w:rsidR="00E15507" w:rsidRPr="00E15507" w:rsidRDefault="000A633C" w:rsidP="00E15507">
            <w:pPr>
              <w:rPr>
                <w:rFonts w:ascii="Trebuchet MS" w:hAnsi="Trebuchet MS"/>
              </w:rPr>
            </w:pPr>
            <w:r w:rsidRPr="003C3383">
              <w:rPr>
                <w:rFonts w:ascii="Trebuchet MS" w:hAnsi="Trebuchet MS"/>
              </w:rPr>
              <w:t>DALMIA HIGHER SECONDRY SCHOOL, DALMIAPURAM</w:t>
            </w:r>
          </w:p>
        </w:tc>
        <w:tc>
          <w:tcPr>
            <w:tcW w:w="773" w:type="dxa"/>
            <w:vAlign w:val="center"/>
          </w:tcPr>
          <w:p w:rsidR="00E15507" w:rsidRPr="00E15507" w:rsidRDefault="00C0377B" w:rsidP="006A4A5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2010</w:t>
            </w:r>
          </w:p>
        </w:tc>
        <w:tc>
          <w:tcPr>
            <w:tcW w:w="1611" w:type="dxa"/>
            <w:vAlign w:val="center"/>
          </w:tcPr>
          <w:p w:rsidR="00E15507" w:rsidRPr="00AE3001" w:rsidRDefault="00FF39B3" w:rsidP="006A4A59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74.04</w:t>
            </w:r>
          </w:p>
        </w:tc>
      </w:tr>
    </w:tbl>
    <w:p w:rsidR="001231E0" w:rsidRPr="00754CE9" w:rsidRDefault="003206E2" w:rsidP="0007488E">
      <w:pPr>
        <w:shd w:val="clear" w:color="auto" w:fill="808080" w:themeFill="background1" w:themeFillShade="80"/>
        <w:spacing w:before="240" w:after="0" w:line="240" w:lineRule="auto"/>
        <w:rPr>
          <w:rFonts w:asciiTheme="majorHAnsi" w:hAnsiTheme="majorHAnsi" w:cstheme="minorHAnsi"/>
          <w:b/>
          <w:color w:val="FFFFFE"/>
          <w:szCs w:val="20"/>
        </w:rPr>
      </w:pPr>
      <w:r w:rsidRPr="00754CE9">
        <w:rPr>
          <w:rFonts w:asciiTheme="majorHAnsi" w:hAnsiTheme="majorHAnsi" w:cstheme="minorHAnsi"/>
          <w:b/>
          <w:color w:val="FFFFFE"/>
          <w:szCs w:val="20"/>
        </w:rPr>
        <w:t xml:space="preserve">Technical Knowledge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8"/>
        <w:gridCol w:w="7888"/>
      </w:tblGrid>
      <w:tr w:rsidR="003206E2" w:rsidRPr="00D601CE" w:rsidTr="00750C9B">
        <w:trPr>
          <w:trHeight w:val="246"/>
        </w:trPr>
        <w:tc>
          <w:tcPr>
            <w:tcW w:w="2434" w:type="dxa"/>
          </w:tcPr>
          <w:p w:rsidR="003206E2" w:rsidRPr="00957A33" w:rsidRDefault="003206E2" w:rsidP="00AA50F3">
            <w:pPr>
              <w:pStyle w:val="NoSpacing"/>
              <w:rPr>
                <w:rFonts w:ascii="Trebuchet MS" w:hAnsi="Trebuchet MS"/>
                <w:b/>
                <w:color w:val="000000" w:themeColor="text1"/>
              </w:rPr>
            </w:pPr>
            <w:r w:rsidRPr="00957A33">
              <w:rPr>
                <w:rFonts w:ascii="Trebuchet MS" w:hAnsi="Trebuchet MS"/>
                <w:b/>
                <w:color w:val="000000" w:themeColor="text1"/>
              </w:rPr>
              <w:t>Design Packages</w:t>
            </w:r>
          </w:p>
        </w:tc>
        <w:tc>
          <w:tcPr>
            <w:tcW w:w="8021" w:type="dxa"/>
          </w:tcPr>
          <w:p w:rsidR="001231E0" w:rsidRPr="00E15507" w:rsidRDefault="00750C9B" w:rsidP="00197D6F">
            <w:pPr>
              <w:contextualSpacing/>
              <w:rPr>
                <w:rFonts w:ascii="Trebuchet MS" w:eastAsiaTheme="minorHAnsi" w:hAnsi="Trebuchet MS"/>
              </w:rPr>
            </w:pPr>
            <w:r>
              <w:rPr>
                <w:rFonts w:ascii="Trebuchet MS" w:eastAsiaTheme="minorHAnsi" w:hAnsi="Trebuchet MS"/>
              </w:rPr>
              <w:t xml:space="preserve">: </w:t>
            </w:r>
            <w:r w:rsidR="00E15507" w:rsidRPr="00E15507">
              <w:rPr>
                <w:rFonts w:ascii="Trebuchet MS" w:eastAsiaTheme="minorHAnsi" w:hAnsi="Trebuchet MS"/>
              </w:rPr>
              <w:t>Auto</w:t>
            </w:r>
            <w:r w:rsidR="00BC3EBF" w:rsidRPr="00E15507">
              <w:rPr>
                <w:rFonts w:ascii="Trebuchet MS" w:eastAsiaTheme="minorHAnsi" w:hAnsi="Trebuchet MS"/>
              </w:rPr>
              <w:t>C</w:t>
            </w:r>
            <w:r w:rsidR="00FF39B3">
              <w:rPr>
                <w:rFonts w:ascii="Trebuchet MS" w:eastAsiaTheme="minorHAnsi" w:hAnsi="Trebuchet MS"/>
              </w:rPr>
              <w:t>AD</w:t>
            </w:r>
          </w:p>
        </w:tc>
      </w:tr>
      <w:tr w:rsidR="003206E2" w:rsidRPr="00D601CE" w:rsidTr="00750C9B">
        <w:trPr>
          <w:trHeight w:hRule="exact" w:val="249"/>
        </w:trPr>
        <w:tc>
          <w:tcPr>
            <w:tcW w:w="2434" w:type="dxa"/>
          </w:tcPr>
          <w:p w:rsidR="003206E2" w:rsidRPr="00957A33" w:rsidRDefault="003206E2" w:rsidP="00AA50F3">
            <w:pPr>
              <w:pStyle w:val="NoSpacing"/>
              <w:rPr>
                <w:rFonts w:ascii="Trebuchet MS" w:hAnsi="Trebuchet MS"/>
                <w:b/>
                <w:color w:val="000000" w:themeColor="text1"/>
              </w:rPr>
            </w:pPr>
            <w:r>
              <w:rPr>
                <w:rFonts w:ascii="Trebuchet MS" w:hAnsi="Trebuchet MS"/>
                <w:b/>
                <w:color w:val="000000" w:themeColor="text1"/>
              </w:rPr>
              <w:t>Office Packages</w:t>
            </w:r>
          </w:p>
        </w:tc>
        <w:tc>
          <w:tcPr>
            <w:tcW w:w="8021" w:type="dxa"/>
          </w:tcPr>
          <w:p w:rsidR="003206E2" w:rsidRPr="00E15507" w:rsidRDefault="00750C9B" w:rsidP="0060735A">
            <w:pPr>
              <w:pStyle w:val="NoSpacing"/>
              <w:rPr>
                <w:rFonts w:ascii="Trebuchet MS" w:hAnsi="Trebuchet MS"/>
                <w:color w:val="000000" w:themeColor="text1"/>
              </w:rPr>
            </w:pPr>
            <w:r>
              <w:rPr>
                <w:rFonts w:ascii="Trebuchet MS" w:hAnsi="Trebuchet MS"/>
                <w:color w:val="000000" w:themeColor="text1"/>
              </w:rPr>
              <w:t xml:space="preserve">: </w:t>
            </w:r>
            <w:r w:rsidR="003206E2" w:rsidRPr="00E15507">
              <w:rPr>
                <w:rFonts w:ascii="Trebuchet MS" w:hAnsi="Trebuchet MS"/>
                <w:color w:val="000000" w:themeColor="text1"/>
              </w:rPr>
              <w:t>MS Office</w:t>
            </w:r>
          </w:p>
        </w:tc>
      </w:tr>
      <w:tr w:rsidR="003206E2" w:rsidRPr="00D601CE" w:rsidTr="00750C9B">
        <w:trPr>
          <w:trHeight w:val="262"/>
        </w:trPr>
        <w:tc>
          <w:tcPr>
            <w:tcW w:w="2434" w:type="dxa"/>
          </w:tcPr>
          <w:p w:rsidR="003206E2" w:rsidRPr="00957A33" w:rsidRDefault="003206E2" w:rsidP="001D3A64">
            <w:pPr>
              <w:pStyle w:val="NoSpacing"/>
              <w:rPr>
                <w:rFonts w:ascii="Trebuchet MS" w:hAnsi="Trebuchet MS"/>
                <w:b/>
                <w:color w:val="000000" w:themeColor="text1"/>
              </w:rPr>
            </w:pPr>
            <w:r w:rsidRPr="00957A33">
              <w:rPr>
                <w:rFonts w:ascii="Trebuchet MS" w:hAnsi="Trebuchet MS"/>
                <w:b/>
                <w:color w:val="000000" w:themeColor="text1"/>
              </w:rPr>
              <w:t xml:space="preserve">Operating </w:t>
            </w:r>
            <w:r w:rsidR="001D3A64">
              <w:rPr>
                <w:rFonts w:ascii="Trebuchet MS" w:hAnsi="Trebuchet MS"/>
                <w:b/>
                <w:color w:val="000000" w:themeColor="text1"/>
              </w:rPr>
              <w:t>Systems</w:t>
            </w:r>
          </w:p>
        </w:tc>
        <w:tc>
          <w:tcPr>
            <w:tcW w:w="8021" w:type="dxa"/>
          </w:tcPr>
          <w:p w:rsidR="003206E2" w:rsidRPr="00E15507" w:rsidRDefault="00750C9B" w:rsidP="00AA50F3">
            <w:pPr>
              <w:pStyle w:val="NoSpacing"/>
              <w:rPr>
                <w:rFonts w:ascii="Trebuchet MS" w:hAnsi="Trebuchet MS"/>
                <w:color w:val="000000" w:themeColor="text1"/>
              </w:rPr>
            </w:pPr>
            <w:r>
              <w:rPr>
                <w:rFonts w:ascii="Trebuchet MS" w:hAnsi="Trebuchet MS"/>
                <w:color w:val="000000" w:themeColor="text1"/>
              </w:rPr>
              <w:t xml:space="preserve">: </w:t>
            </w:r>
            <w:r w:rsidR="003206E2" w:rsidRPr="00E15507">
              <w:rPr>
                <w:rFonts w:ascii="Trebuchet MS" w:hAnsi="Trebuchet MS"/>
                <w:color w:val="000000" w:themeColor="text1"/>
              </w:rPr>
              <w:t>Windows XP,7,8</w:t>
            </w:r>
            <w:r w:rsidR="0060735A" w:rsidRPr="00E15507">
              <w:rPr>
                <w:rFonts w:ascii="Trebuchet MS" w:hAnsi="Trebuchet MS"/>
                <w:color w:val="000000" w:themeColor="text1"/>
              </w:rPr>
              <w:t>/Linux, Vista</w:t>
            </w:r>
          </w:p>
        </w:tc>
      </w:tr>
    </w:tbl>
    <w:p w:rsidR="0027705C" w:rsidRPr="006923AE" w:rsidRDefault="0027705C" w:rsidP="00D315BA">
      <w:pPr>
        <w:shd w:val="clear" w:color="auto" w:fill="808080" w:themeFill="background1" w:themeFillShade="80"/>
        <w:spacing w:before="240" w:after="150"/>
        <w:rPr>
          <w:rFonts w:asciiTheme="majorHAnsi" w:hAnsiTheme="majorHAnsi" w:cstheme="minorHAnsi"/>
          <w:b/>
          <w:color w:val="FFFFFE"/>
          <w:szCs w:val="20"/>
        </w:rPr>
      </w:pPr>
      <w:r w:rsidRPr="006923AE">
        <w:rPr>
          <w:rFonts w:asciiTheme="majorHAnsi" w:hAnsiTheme="majorHAnsi" w:cstheme="minorHAnsi"/>
          <w:b/>
          <w:color w:val="FFFFFE"/>
          <w:szCs w:val="20"/>
        </w:rPr>
        <w:t>Work</w:t>
      </w:r>
      <w:r w:rsidR="001231E0">
        <w:rPr>
          <w:rFonts w:asciiTheme="majorHAnsi" w:hAnsiTheme="majorHAnsi" w:cstheme="minorHAnsi"/>
          <w:b/>
          <w:color w:val="FFFFFE"/>
          <w:szCs w:val="20"/>
        </w:rPr>
        <w:t xml:space="preserve"> </w:t>
      </w:r>
      <w:r w:rsidRPr="006923AE">
        <w:rPr>
          <w:rFonts w:asciiTheme="majorHAnsi" w:hAnsiTheme="majorHAnsi" w:cstheme="minorHAnsi"/>
          <w:b/>
          <w:color w:val="FFFFFE"/>
          <w:szCs w:val="20"/>
        </w:rPr>
        <w:t>Experience</w:t>
      </w:r>
      <w:r w:rsidR="000A633C">
        <w:rPr>
          <w:rFonts w:asciiTheme="majorHAnsi" w:hAnsiTheme="majorHAnsi" w:cstheme="minorHAnsi"/>
          <w:b/>
          <w:color w:val="FFFFFE"/>
          <w:szCs w:val="20"/>
        </w:rPr>
        <w:t xml:space="preserve">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208"/>
        <w:gridCol w:w="5455"/>
      </w:tblGrid>
      <w:tr w:rsidR="00503B86" w:rsidRPr="0078381A" w:rsidTr="009F6A13">
        <w:tc>
          <w:tcPr>
            <w:tcW w:w="4718" w:type="dxa"/>
            <w:gridSpan w:val="2"/>
            <w:shd w:val="clear" w:color="auto" w:fill="BFBFBF" w:themeFill="background1" w:themeFillShade="BF"/>
          </w:tcPr>
          <w:p w:rsidR="00503B86" w:rsidRPr="0078381A" w:rsidRDefault="000E768D" w:rsidP="008534C4">
            <w:pPr>
              <w:pStyle w:val="BodyText"/>
              <w:tabs>
                <w:tab w:val="left" w:pos="720"/>
                <w:tab w:val="left" w:pos="4500"/>
                <w:tab w:val="left" w:pos="5040"/>
              </w:tabs>
              <w:suppressAutoHyphens/>
              <w:spacing w:after="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en-IN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val="en-IN"/>
              </w:rPr>
              <w:t>RAJALINGAM TRANSPORT, TRICHY</w:t>
            </w:r>
          </w:p>
        </w:tc>
        <w:tc>
          <w:tcPr>
            <w:tcW w:w="5455" w:type="dxa"/>
            <w:shd w:val="clear" w:color="auto" w:fill="BFBFBF" w:themeFill="background1" w:themeFillShade="BF"/>
          </w:tcPr>
          <w:p w:rsidR="00503B86" w:rsidRPr="0078381A" w:rsidRDefault="000E768D" w:rsidP="00161FD7">
            <w:pPr>
              <w:pStyle w:val="NoSpacing"/>
              <w:jc w:val="right"/>
            </w:pPr>
            <w:r>
              <w:rPr>
                <w:rFonts w:ascii="Trebuchet MS" w:hAnsi="Trebuchet MS"/>
                <w:b/>
                <w:color w:val="000000" w:themeColor="text1"/>
              </w:rPr>
              <w:t xml:space="preserve">APR </w:t>
            </w:r>
            <w:r w:rsidR="00D136E9">
              <w:rPr>
                <w:rFonts w:ascii="Trebuchet MS" w:hAnsi="Trebuchet MS"/>
                <w:b/>
                <w:color w:val="000000" w:themeColor="text1"/>
              </w:rPr>
              <w:t>201</w:t>
            </w:r>
            <w:r w:rsidR="00161FD7">
              <w:rPr>
                <w:rFonts w:ascii="Trebuchet MS" w:hAnsi="Trebuchet MS"/>
                <w:b/>
                <w:color w:val="000000" w:themeColor="text1"/>
              </w:rPr>
              <w:t xml:space="preserve">6 </w:t>
            </w:r>
            <w:r w:rsidR="00D136E9">
              <w:rPr>
                <w:rFonts w:ascii="Trebuchet MS" w:hAnsi="Trebuchet MS"/>
                <w:b/>
                <w:color w:val="000000" w:themeColor="text1"/>
              </w:rPr>
              <w:t xml:space="preserve">to </w:t>
            </w:r>
            <w:r>
              <w:rPr>
                <w:rFonts w:ascii="Trebuchet MS" w:hAnsi="Trebuchet MS"/>
                <w:b/>
                <w:color w:val="000000" w:themeColor="text1"/>
              </w:rPr>
              <w:t>TILL NOW</w:t>
            </w:r>
          </w:p>
        </w:tc>
      </w:tr>
      <w:tr w:rsidR="00503B86" w:rsidRPr="0078381A" w:rsidTr="00580095">
        <w:trPr>
          <w:trHeight w:val="562"/>
        </w:trPr>
        <w:tc>
          <w:tcPr>
            <w:tcW w:w="3510" w:type="dxa"/>
            <w:shd w:val="clear" w:color="auto" w:fill="FFFFFF" w:themeFill="background1"/>
          </w:tcPr>
          <w:p w:rsidR="00D136E9" w:rsidRDefault="00503B86" w:rsidP="000E768D">
            <w:pPr>
              <w:pStyle w:val="BodyText"/>
              <w:shd w:val="clear" w:color="auto" w:fill="BFBFBF" w:themeFill="background1" w:themeFillShade="BF"/>
              <w:tabs>
                <w:tab w:val="left" w:pos="720"/>
                <w:tab w:val="left" w:pos="4500"/>
                <w:tab w:val="left" w:pos="5040"/>
              </w:tabs>
              <w:suppressAutoHyphens/>
              <w:spacing w:after="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en-IN"/>
              </w:rPr>
            </w:pPr>
            <w:r w:rsidRPr="0078381A">
              <w:rPr>
                <w:rFonts w:asciiTheme="minorHAnsi" w:eastAsia="Calibri" w:hAnsiTheme="minorHAnsi" w:cstheme="minorHAnsi"/>
                <w:b/>
                <w:sz w:val="22"/>
                <w:szCs w:val="22"/>
                <w:lang w:val="en-IN"/>
              </w:rPr>
              <w:t>Designation</w:t>
            </w:r>
            <w:r w:rsidR="00C17E97">
              <w:rPr>
                <w:rFonts w:asciiTheme="minorHAnsi" w:eastAsia="Calibri" w:hAnsiTheme="minorHAnsi" w:cstheme="minorHAnsi"/>
                <w:b/>
                <w:sz w:val="22"/>
                <w:szCs w:val="22"/>
                <w:lang w:val="en-IN"/>
              </w:rPr>
              <w:t>:</w:t>
            </w:r>
            <w:r w:rsidR="00D136E9">
              <w:rPr>
                <w:rFonts w:asciiTheme="minorHAnsi" w:eastAsia="Calibri" w:hAnsiTheme="minorHAnsi" w:cstheme="minorHAnsi"/>
                <w:b/>
                <w:sz w:val="22"/>
                <w:szCs w:val="22"/>
                <w:lang w:val="en-IN"/>
              </w:rPr>
              <w:t xml:space="preserve">  </w:t>
            </w:r>
          </w:p>
          <w:p w:rsidR="00C17E97" w:rsidRDefault="00532C36" w:rsidP="000E768D">
            <w:pPr>
              <w:pStyle w:val="BodyText"/>
              <w:shd w:val="clear" w:color="auto" w:fill="BFBFBF" w:themeFill="background1" w:themeFillShade="BF"/>
              <w:tabs>
                <w:tab w:val="left" w:pos="720"/>
                <w:tab w:val="left" w:pos="4500"/>
                <w:tab w:val="left" w:pos="5040"/>
              </w:tabs>
              <w:suppressAutoHyphens/>
              <w:spacing w:after="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en-IN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val="en-IN"/>
              </w:rPr>
              <w:t>DRIVER MAINTANENCE,SUPERVISOR</w:t>
            </w:r>
          </w:p>
          <w:p w:rsidR="000E768D" w:rsidRDefault="000E768D" w:rsidP="000E768D">
            <w:pPr>
              <w:pStyle w:val="BodyText"/>
              <w:tabs>
                <w:tab w:val="left" w:pos="720"/>
                <w:tab w:val="left" w:pos="4500"/>
                <w:tab w:val="left" w:pos="5040"/>
              </w:tabs>
              <w:suppressAutoHyphens/>
              <w:spacing w:after="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en-IN"/>
              </w:rPr>
            </w:pPr>
          </w:p>
          <w:p w:rsidR="000E768D" w:rsidRPr="00C17E97" w:rsidRDefault="000E768D" w:rsidP="000E768D">
            <w:pPr>
              <w:pStyle w:val="BodyText"/>
              <w:tabs>
                <w:tab w:val="left" w:pos="720"/>
                <w:tab w:val="left" w:pos="4500"/>
                <w:tab w:val="left" w:pos="5040"/>
              </w:tabs>
              <w:suppressAutoHyphens/>
              <w:spacing w:after="0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663" w:type="dxa"/>
            <w:gridSpan w:val="2"/>
          </w:tcPr>
          <w:p w:rsidR="00503B86" w:rsidRPr="0078381A" w:rsidRDefault="00C17E97" w:rsidP="008534C4">
            <w:pPr>
              <w:pStyle w:val="NoSpacing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                                                                             </w:t>
            </w:r>
          </w:p>
        </w:tc>
      </w:tr>
      <w:tr w:rsidR="000E768D" w:rsidRPr="0078381A" w:rsidTr="00580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E768D" w:rsidRPr="0078381A" w:rsidRDefault="000E768D" w:rsidP="00F57507">
            <w:pPr>
              <w:pStyle w:val="BodyText"/>
              <w:tabs>
                <w:tab w:val="left" w:pos="720"/>
                <w:tab w:val="left" w:pos="4500"/>
                <w:tab w:val="left" w:pos="5040"/>
              </w:tabs>
              <w:suppressAutoHyphens/>
              <w:spacing w:after="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en-IN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val="en-IN"/>
              </w:rPr>
              <w:t>MRF TIRES Ltd.,  PERAMBALUR</w:t>
            </w:r>
          </w:p>
        </w:tc>
        <w:tc>
          <w:tcPr>
            <w:tcW w:w="545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E768D" w:rsidRPr="0078381A" w:rsidRDefault="000E768D" w:rsidP="00F57507">
            <w:pPr>
              <w:pStyle w:val="NoSpacing"/>
              <w:jc w:val="right"/>
            </w:pPr>
            <w:r>
              <w:rPr>
                <w:rFonts w:ascii="Trebuchet MS" w:hAnsi="Trebuchet MS"/>
                <w:b/>
                <w:color w:val="000000" w:themeColor="text1"/>
              </w:rPr>
              <w:t>FEB 2015</w:t>
            </w:r>
            <w:r w:rsidR="00161FD7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r>
              <w:rPr>
                <w:rFonts w:ascii="Trebuchet MS" w:hAnsi="Trebuchet MS"/>
                <w:b/>
                <w:color w:val="000000" w:themeColor="text1"/>
              </w:rPr>
              <w:t>to FEB 2016</w:t>
            </w:r>
          </w:p>
        </w:tc>
      </w:tr>
      <w:tr w:rsidR="000E768D" w:rsidRPr="0078381A" w:rsidTr="00580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E768D" w:rsidRDefault="000E768D" w:rsidP="00F57507">
            <w:pPr>
              <w:pStyle w:val="BodyText"/>
              <w:tabs>
                <w:tab w:val="left" w:pos="720"/>
                <w:tab w:val="left" w:pos="4500"/>
                <w:tab w:val="left" w:pos="5040"/>
              </w:tabs>
              <w:suppressAutoHyphens/>
              <w:spacing w:after="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en-IN"/>
              </w:rPr>
            </w:pPr>
            <w:r w:rsidRPr="0078381A">
              <w:rPr>
                <w:rFonts w:asciiTheme="minorHAnsi" w:eastAsia="Calibri" w:hAnsiTheme="minorHAnsi" w:cstheme="minorHAnsi"/>
                <w:b/>
                <w:sz w:val="22"/>
                <w:szCs w:val="22"/>
                <w:lang w:val="en-IN"/>
              </w:rPr>
              <w:t>Designation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val="en-IN"/>
              </w:rPr>
              <w:t xml:space="preserve">:  </w:t>
            </w:r>
          </w:p>
          <w:p w:rsidR="000E768D" w:rsidRPr="00C17E97" w:rsidRDefault="000E768D" w:rsidP="00F57507">
            <w:pPr>
              <w:pStyle w:val="BodyText"/>
              <w:tabs>
                <w:tab w:val="left" w:pos="720"/>
                <w:tab w:val="left" w:pos="4500"/>
                <w:tab w:val="left" w:pos="5040"/>
              </w:tabs>
              <w:suppressAutoHyphens/>
              <w:spacing w:after="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val="en-IN"/>
              </w:rPr>
              <w:t xml:space="preserve">PRODUCTION SUPERVISOR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68D" w:rsidRPr="0078381A" w:rsidRDefault="000E768D" w:rsidP="00F57507">
            <w:pPr>
              <w:pStyle w:val="NoSpacing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noProof/>
                <w:color w:val="auto"/>
                <w:sz w:val="22"/>
                <w:lang w:val="en-US"/>
              </w:rPr>
              <w:drawing>
                <wp:inline distT="0" distB="0" distL="0" distR="0" wp14:anchorId="70B1033E" wp14:editId="51D64FE4">
                  <wp:extent cx="1343025" cy="504825"/>
                  <wp:effectExtent l="0" t="0" r="9525" b="9525"/>
                  <wp:docPr id="3" name="Picture 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3B86" w:rsidRDefault="00503B86" w:rsidP="00503B86">
      <w:pPr>
        <w:pStyle w:val="NoSpacing"/>
        <w:rPr>
          <w:rFonts w:ascii="Trebuchet MS" w:hAnsi="Trebuchet MS" w:cs="Tahoma"/>
          <w:b/>
          <w:szCs w:val="20"/>
        </w:rPr>
      </w:pPr>
    </w:p>
    <w:p w:rsidR="001231E0" w:rsidRDefault="001231E0" w:rsidP="00AC5FC8">
      <w:pPr>
        <w:pStyle w:val="NoSpacing"/>
        <w:ind w:left="720"/>
        <w:jc w:val="right"/>
        <w:rPr>
          <w:rFonts w:ascii="Trebuchet MS" w:hAnsi="Trebuchet MS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208"/>
        <w:gridCol w:w="5455"/>
      </w:tblGrid>
      <w:tr w:rsidR="00D136E9" w:rsidRPr="0078381A" w:rsidTr="00C615E1">
        <w:tc>
          <w:tcPr>
            <w:tcW w:w="4718" w:type="dxa"/>
            <w:gridSpan w:val="2"/>
            <w:shd w:val="clear" w:color="auto" w:fill="BFBFBF" w:themeFill="background1" w:themeFillShade="BF"/>
          </w:tcPr>
          <w:p w:rsidR="00D136E9" w:rsidRPr="0078381A" w:rsidRDefault="00D136E9" w:rsidP="00C615E1">
            <w:pPr>
              <w:pStyle w:val="BodyText"/>
              <w:tabs>
                <w:tab w:val="left" w:pos="720"/>
                <w:tab w:val="left" w:pos="4500"/>
                <w:tab w:val="left" w:pos="5040"/>
              </w:tabs>
              <w:suppressAutoHyphens/>
              <w:spacing w:after="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en-IN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val="en-IN"/>
              </w:rPr>
              <w:t>UMA FABRICATERS., TRICHY</w:t>
            </w:r>
          </w:p>
        </w:tc>
        <w:tc>
          <w:tcPr>
            <w:tcW w:w="5455" w:type="dxa"/>
            <w:shd w:val="clear" w:color="auto" w:fill="BFBFBF" w:themeFill="background1" w:themeFillShade="BF"/>
          </w:tcPr>
          <w:p w:rsidR="00D136E9" w:rsidRPr="0078381A" w:rsidRDefault="00D136E9" w:rsidP="00C615E1">
            <w:pPr>
              <w:pStyle w:val="NoSpacing"/>
              <w:jc w:val="right"/>
            </w:pPr>
            <w:r>
              <w:rPr>
                <w:rFonts w:ascii="Trebuchet MS" w:hAnsi="Trebuchet MS"/>
                <w:b/>
                <w:color w:val="000000" w:themeColor="text1"/>
              </w:rPr>
              <w:t>JAN2014 to FEB 2015</w:t>
            </w:r>
          </w:p>
        </w:tc>
      </w:tr>
      <w:tr w:rsidR="00D136E9" w:rsidRPr="0078381A" w:rsidTr="00C615E1">
        <w:trPr>
          <w:trHeight w:val="253"/>
        </w:trPr>
        <w:tc>
          <w:tcPr>
            <w:tcW w:w="3510" w:type="dxa"/>
            <w:shd w:val="clear" w:color="auto" w:fill="BFBFBF" w:themeFill="background1" w:themeFillShade="BF"/>
          </w:tcPr>
          <w:p w:rsidR="00D136E9" w:rsidRDefault="00D136E9" w:rsidP="00C615E1">
            <w:pPr>
              <w:pStyle w:val="BodyText"/>
              <w:tabs>
                <w:tab w:val="left" w:pos="720"/>
                <w:tab w:val="left" w:pos="4500"/>
                <w:tab w:val="left" w:pos="5040"/>
              </w:tabs>
              <w:suppressAutoHyphens/>
              <w:spacing w:after="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en-IN"/>
              </w:rPr>
            </w:pPr>
            <w:r w:rsidRPr="0078381A">
              <w:rPr>
                <w:rFonts w:asciiTheme="minorHAnsi" w:eastAsia="Calibri" w:hAnsiTheme="minorHAnsi" w:cstheme="minorHAnsi"/>
                <w:b/>
                <w:sz w:val="22"/>
                <w:szCs w:val="22"/>
                <w:lang w:val="en-IN"/>
              </w:rPr>
              <w:t>Designation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val="en-IN"/>
              </w:rPr>
              <w:t xml:space="preserve">: </w:t>
            </w:r>
          </w:p>
          <w:p w:rsidR="00D136E9" w:rsidRPr="00C17E97" w:rsidRDefault="00D136E9" w:rsidP="00C615E1">
            <w:pPr>
              <w:pStyle w:val="BodyText"/>
              <w:tabs>
                <w:tab w:val="left" w:pos="720"/>
                <w:tab w:val="left" w:pos="4500"/>
                <w:tab w:val="left" w:pos="5040"/>
              </w:tabs>
              <w:suppressAutoHyphens/>
              <w:spacing w:after="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val="en-IN"/>
              </w:rPr>
              <w:t>MECHANICAL MAINTANENCE</w:t>
            </w:r>
          </w:p>
        </w:tc>
        <w:tc>
          <w:tcPr>
            <w:tcW w:w="6663" w:type="dxa"/>
            <w:gridSpan w:val="2"/>
          </w:tcPr>
          <w:p w:rsidR="00D136E9" w:rsidRPr="0078381A" w:rsidRDefault="00D136E9" w:rsidP="00C615E1">
            <w:pPr>
              <w:pStyle w:val="NoSpacing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                                                                             </w:t>
            </w:r>
          </w:p>
        </w:tc>
      </w:tr>
    </w:tbl>
    <w:p w:rsidR="001231E0" w:rsidRPr="00116201" w:rsidRDefault="001231E0" w:rsidP="00116201">
      <w:pPr>
        <w:pStyle w:val="NoSpacing"/>
        <w:jc w:val="both"/>
        <w:rPr>
          <w:rFonts w:ascii="Trebuchet MS" w:hAnsi="Trebuchet MS"/>
          <w:szCs w:val="20"/>
        </w:rPr>
      </w:pPr>
    </w:p>
    <w:p w:rsidR="001231E0" w:rsidRDefault="001231E0" w:rsidP="001231E0">
      <w:pPr>
        <w:pStyle w:val="NoSpacing"/>
        <w:ind w:left="720"/>
        <w:jc w:val="both"/>
        <w:rPr>
          <w:rFonts w:ascii="Trebuchet MS" w:hAnsi="Trebuchet MS"/>
          <w:szCs w:val="20"/>
        </w:rPr>
      </w:pPr>
    </w:p>
    <w:p w:rsidR="00D136E9" w:rsidRDefault="00D136E9" w:rsidP="00D136E9">
      <w:pPr>
        <w:pStyle w:val="NoSpacing"/>
        <w:jc w:val="both"/>
        <w:rPr>
          <w:rFonts w:ascii="Trebuchet MS" w:hAnsi="Trebuchet MS"/>
          <w:szCs w:val="20"/>
        </w:rPr>
      </w:pPr>
    </w:p>
    <w:p w:rsidR="00AC5FC8" w:rsidRDefault="00AC5FC8" w:rsidP="00AC5FC8">
      <w:pPr>
        <w:pStyle w:val="NoSpacing"/>
        <w:spacing w:before="240" w:after="240"/>
        <w:rPr>
          <w:rFonts w:ascii="Trebuchet MS" w:hAnsi="Trebuchet MS" w:cs="Tahoma"/>
          <w:b/>
          <w:szCs w:val="20"/>
        </w:rPr>
      </w:pPr>
      <w:r>
        <w:rPr>
          <w:rFonts w:ascii="Trebuchet MS" w:hAnsi="Trebuchet MS" w:cs="Tahoma"/>
          <w:b/>
          <w:szCs w:val="20"/>
        </w:rPr>
        <w:t>Roles &amp;</w:t>
      </w:r>
      <w:r w:rsidRPr="00F05BC1">
        <w:rPr>
          <w:rFonts w:ascii="Trebuchet MS" w:hAnsi="Trebuchet MS" w:cs="Tahoma"/>
          <w:b/>
          <w:szCs w:val="20"/>
        </w:rPr>
        <w:t>Responsibilities:-</w:t>
      </w:r>
    </w:p>
    <w:p w:rsidR="00AC5FC8" w:rsidRDefault="00166AA6" w:rsidP="00AC5FC8">
      <w:pPr>
        <w:pStyle w:val="NoSpacing"/>
        <w:numPr>
          <w:ilvl w:val="0"/>
          <w:numId w:val="14"/>
        </w:numPr>
        <w:jc w:val="both"/>
        <w:rPr>
          <w:rFonts w:ascii="Trebuchet MS" w:hAnsi="Trebuchet MS" w:cs="Tahoma"/>
          <w:bCs/>
          <w:szCs w:val="20"/>
        </w:rPr>
      </w:pPr>
      <w:r>
        <w:rPr>
          <w:rFonts w:ascii="Trebuchet MS" w:hAnsi="Trebuchet MS" w:cs="Tahoma"/>
          <w:bCs/>
          <w:szCs w:val="20"/>
        </w:rPr>
        <w:t>Undertaking maintenance and servicing bulker vehicles.</w:t>
      </w:r>
    </w:p>
    <w:p w:rsidR="00166AA6" w:rsidRDefault="00166AA6" w:rsidP="00AC5FC8">
      <w:pPr>
        <w:pStyle w:val="NoSpacing"/>
        <w:numPr>
          <w:ilvl w:val="0"/>
          <w:numId w:val="14"/>
        </w:numPr>
        <w:jc w:val="both"/>
        <w:rPr>
          <w:rFonts w:ascii="Trebuchet MS" w:hAnsi="Trebuchet MS" w:cs="Tahoma"/>
          <w:bCs/>
          <w:szCs w:val="20"/>
        </w:rPr>
      </w:pPr>
      <w:r>
        <w:rPr>
          <w:rFonts w:ascii="Trebuchet MS" w:hAnsi="Trebuchet MS" w:cs="Tahoma"/>
          <w:bCs/>
          <w:szCs w:val="20"/>
        </w:rPr>
        <w:t>Monitoring and co-ordinating the vehicles maintenances.</w:t>
      </w:r>
    </w:p>
    <w:p w:rsidR="00166AA6" w:rsidRDefault="00166AA6" w:rsidP="00AC5FC8">
      <w:pPr>
        <w:pStyle w:val="NoSpacing"/>
        <w:numPr>
          <w:ilvl w:val="0"/>
          <w:numId w:val="14"/>
        </w:numPr>
        <w:jc w:val="both"/>
        <w:rPr>
          <w:rFonts w:ascii="Trebuchet MS" w:hAnsi="Trebuchet MS" w:cs="Tahoma"/>
          <w:bCs/>
          <w:szCs w:val="20"/>
        </w:rPr>
      </w:pPr>
      <w:r>
        <w:rPr>
          <w:rFonts w:ascii="Trebuchet MS" w:hAnsi="Trebuchet MS" w:cs="Tahoma"/>
          <w:bCs/>
          <w:szCs w:val="20"/>
        </w:rPr>
        <w:t>Preparing reports of the vehicles</w:t>
      </w:r>
      <w:r w:rsidR="00100B63">
        <w:rPr>
          <w:rFonts w:ascii="Trebuchet MS" w:hAnsi="Trebuchet MS" w:cs="Tahoma"/>
          <w:bCs/>
          <w:szCs w:val="20"/>
        </w:rPr>
        <w:t xml:space="preserve"> condition </w:t>
      </w:r>
      <w:r>
        <w:rPr>
          <w:rFonts w:ascii="Trebuchet MS" w:hAnsi="Trebuchet MS" w:cs="Tahoma"/>
          <w:bCs/>
          <w:szCs w:val="20"/>
        </w:rPr>
        <w:t>and provid</w:t>
      </w:r>
      <w:r w:rsidR="00116201">
        <w:rPr>
          <w:rFonts w:ascii="Trebuchet MS" w:hAnsi="Trebuchet MS" w:cs="Tahoma"/>
          <w:bCs/>
          <w:szCs w:val="20"/>
        </w:rPr>
        <w:t>ing</w:t>
      </w:r>
      <w:r>
        <w:rPr>
          <w:rFonts w:ascii="Trebuchet MS" w:hAnsi="Trebuchet MS" w:cs="Tahoma"/>
          <w:bCs/>
          <w:szCs w:val="20"/>
        </w:rPr>
        <w:t xml:space="preserve"> it to the management.</w:t>
      </w:r>
    </w:p>
    <w:p w:rsidR="00116201" w:rsidRDefault="00116201" w:rsidP="00AC5FC8">
      <w:pPr>
        <w:pStyle w:val="NoSpacing"/>
        <w:numPr>
          <w:ilvl w:val="0"/>
          <w:numId w:val="14"/>
        </w:numPr>
        <w:jc w:val="both"/>
        <w:rPr>
          <w:rFonts w:ascii="Trebuchet MS" w:hAnsi="Trebuchet MS" w:cs="Tahoma"/>
          <w:bCs/>
          <w:szCs w:val="20"/>
        </w:rPr>
      </w:pPr>
      <w:r>
        <w:rPr>
          <w:rFonts w:ascii="Trebuchet MS" w:hAnsi="Trebuchet MS" w:cs="Tahoma"/>
          <w:bCs/>
          <w:szCs w:val="20"/>
        </w:rPr>
        <w:t>Preparation of bill related activities.</w:t>
      </w:r>
    </w:p>
    <w:p w:rsidR="00551AE3" w:rsidRPr="00450B5C" w:rsidRDefault="00551AE3" w:rsidP="00AC5FC8">
      <w:pPr>
        <w:pStyle w:val="NoSpacing"/>
        <w:numPr>
          <w:ilvl w:val="0"/>
          <w:numId w:val="14"/>
        </w:numPr>
        <w:jc w:val="both"/>
        <w:rPr>
          <w:rFonts w:ascii="Trebuchet MS" w:hAnsi="Trebuchet MS" w:cs="Tahoma"/>
          <w:bCs/>
          <w:szCs w:val="20"/>
        </w:rPr>
      </w:pPr>
      <w:r w:rsidRPr="00450B5C">
        <w:rPr>
          <w:rFonts w:ascii="Trebuchet MS" w:hAnsi="Trebuchet MS" w:cs="Tahoma"/>
          <w:bCs/>
          <w:szCs w:val="20"/>
        </w:rPr>
        <w:t>Continuously seek the best technical solutions in order to maximize plant equipment efficiency and reliability including maintenance, engineering, energy savings and safety</w:t>
      </w:r>
      <w:r w:rsidR="00166AA6">
        <w:rPr>
          <w:rFonts w:ascii="Trebuchet MS" w:hAnsi="Trebuchet MS" w:cs="Tahoma"/>
          <w:bCs/>
          <w:szCs w:val="20"/>
        </w:rPr>
        <w:t>.</w:t>
      </w:r>
    </w:p>
    <w:p w:rsidR="00AC5FC8" w:rsidRPr="00116201" w:rsidRDefault="00AC5FC8" w:rsidP="00116201">
      <w:pPr>
        <w:pStyle w:val="NoSpacing"/>
        <w:numPr>
          <w:ilvl w:val="0"/>
          <w:numId w:val="14"/>
        </w:numPr>
        <w:jc w:val="both"/>
        <w:rPr>
          <w:rFonts w:ascii="Trebuchet MS" w:hAnsi="Trebuchet MS" w:cs="Tahoma"/>
          <w:bCs/>
          <w:szCs w:val="20"/>
        </w:rPr>
      </w:pPr>
      <w:r w:rsidRPr="00450B5C">
        <w:rPr>
          <w:rFonts w:ascii="Trebuchet MS" w:hAnsi="Trebuchet MS" w:cs="Tahoma"/>
          <w:bCs/>
          <w:szCs w:val="20"/>
        </w:rPr>
        <w:t>Arranging specialist procurement of fixtures, fittings or components, controlling maintenance tools, stores and equipment.</w:t>
      </w:r>
    </w:p>
    <w:p w:rsidR="009F6A13" w:rsidRPr="00116201" w:rsidRDefault="00AC5FC8" w:rsidP="009F6A13">
      <w:pPr>
        <w:pStyle w:val="NoSpacing"/>
        <w:numPr>
          <w:ilvl w:val="0"/>
          <w:numId w:val="14"/>
        </w:numPr>
        <w:jc w:val="both"/>
        <w:rPr>
          <w:rFonts w:ascii="Trebuchet MS" w:hAnsi="Trebuchet MS"/>
          <w:szCs w:val="20"/>
        </w:rPr>
      </w:pPr>
      <w:r w:rsidRPr="00450B5C">
        <w:rPr>
          <w:rFonts w:ascii="Trebuchet MS" w:hAnsi="Trebuchet MS"/>
          <w:szCs w:val="20"/>
        </w:rPr>
        <w:lastRenderedPageBreak/>
        <w:t>Have experience with the design aspects and sizing of equipment for a Cement Industry.</w:t>
      </w:r>
    </w:p>
    <w:p w:rsidR="003206E2" w:rsidRPr="00754CE9" w:rsidRDefault="003206E2" w:rsidP="003206E2">
      <w:pPr>
        <w:shd w:val="clear" w:color="auto" w:fill="808080" w:themeFill="background1" w:themeFillShade="80"/>
        <w:spacing w:after="150" w:line="240" w:lineRule="auto"/>
        <w:ind w:firstLine="90"/>
        <w:rPr>
          <w:rFonts w:asciiTheme="majorHAnsi" w:hAnsiTheme="majorHAnsi" w:cstheme="minorHAnsi"/>
          <w:b/>
          <w:color w:val="FFFFFE"/>
          <w:szCs w:val="20"/>
        </w:rPr>
      </w:pPr>
      <w:r w:rsidRPr="00754CE9">
        <w:rPr>
          <w:rFonts w:asciiTheme="majorHAnsi" w:hAnsiTheme="majorHAnsi" w:cstheme="minorHAnsi"/>
          <w:b/>
          <w:color w:val="FFFFFE"/>
          <w:szCs w:val="20"/>
        </w:rPr>
        <w:t>Core Competencies</w:t>
      </w:r>
    </w:p>
    <w:p w:rsidR="003206E2" w:rsidRPr="00232B9D" w:rsidRDefault="003206E2" w:rsidP="00D315BA">
      <w:pPr>
        <w:pStyle w:val="BlockText"/>
        <w:numPr>
          <w:ilvl w:val="0"/>
          <w:numId w:val="2"/>
        </w:numPr>
        <w:tabs>
          <w:tab w:val="left" w:pos="709"/>
        </w:tabs>
        <w:suppressAutoHyphens/>
        <w:spacing w:line="240" w:lineRule="auto"/>
        <w:ind w:left="709" w:right="0"/>
        <w:jc w:val="left"/>
        <w:rPr>
          <w:rFonts w:ascii="Trebuchet MS" w:eastAsia="Calibri" w:hAnsi="Trebuchet MS" w:cs="Tahoma"/>
          <w:color w:val="000000"/>
          <w:sz w:val="20"/>
          <w:szCs w:val="22"/>
          <w:shd w:val="clear" w:color="auto" w:fill="FFFFFF"/>
          <w:lang w:val="en-IN"/>
        </w:rPr>
      </w:pPr>
      <w:r w:rsidRPr="00232B9D">
        <w:rPr>
          <w:rFonts w:ascii="Trebuchet MS" w:eastAsia="Calibri" w:hAnsi="Trebuchet MS" w:cs="Tahoma"/>
          <w:color w:val="000000"/>
          <w:sz w:val="20"/>
          <w:szCs w:val="22"/>
          <w:shd w:val="clear" w:color="auto" w:fill="FFFFFF"/>
          <w:lang w:val="en-IN"/>
        </w:rPr>
        <w:t>Professional, Growth Oriented, Easy Adaptive and Quick Learner.</w:t>
      </w:r>
    </w:p>
    <w:p w:rsidR="003206E2" w:rsidRPr="00232B9D" w:rsidRDefault="003206E2" w:rsidP="00D315BA">
      <w:pPr>
        <w:pStyle w:val="BlockText"/>
        <w:numPr>
          <w:ilvl w:val="0"/>
          <w:numId w:val="2"/>
        </w:numPr>
        <w:tabs>
          <w:tab w:val="left" w:pos="709"/>
        </w:tabs>
        <w:suppressAutoHyphens/>
        <w:spacing w:line="240" w:lineRule="auto"/>
        <w:ind w:left="709" w:right="0"/>
        <w:jc w:val="left"/>
        <w:rPr>
          <w:rFonts w:ascii="Trebuchet MS" w:eastAsia="Calibri" w:hAnsi="Trebuchet MS" w:cs="Tahoma"/>
          <w:color w:val="000000"/>
          <w:sz w:val="20"/>
          <w:szCs w:val="22"/>
          <w:shd w:val="clear" w:color="auto" w:fill="FFFFFF"/>
          <w:lang w:val="en-IN"/>
        </w:rPr>
      </w:pPr>
      <w:r w:rsidRPr="00232B9D">
        <w:rPr>
          <w:rFonts w:ascii="Trebuchet MS" w:eastAsia="Calibri" w:hAnsi="Trebuchet MS" w:cs="Tahoma"/>
          <w:color w:val="000000"/>
          <w:sz w:val="20"/>
          <w:szCs w:val="22"/>
          <w:shd w:val="clear" w:color="auto" w:fill="FFFFFF"/>
          <w:lang w:val="en-IN"/>
        </w:rPr>
        <w:t>Talented, Independent, Responsible, Hardworking and efficient in analytical complex solving issues.</w:t>
      </w:r>
    </w:p>
    <w:p w:rsidR="003206E2" w:rsidRPr="00232B9D" w:rsidRDefault="003206E2" w:rsidP="00D315BA">
      <w:pPr>
        <w:pStyle w:val="BlockText"/>
        <w:numPr>
          <w:ilvl w:val="0"/>
          <w:numId w:val="2"/>
        </w:numPr>
        <w:tabs>
          <w:tab w:val="left" w:pos="709"/>
        </w:tabs>
        <w:suppressAutoHyphens/>
        <w:spacing w:line="240" w:lineRule="auto"/>
        <w:ind w:left="709" w:right="0"/>
        <w:jc w:val="left"/>
        <w:rPr>
          <w:rFonts w:ascii="Trebuchet MS" w:eastAsia="Calibri" w:hAnsi="Trebuchet MS" w:cs="Tahoma"/>
          <w:color w:val="000000"/>
          <w:sz w:val="20"/>
          <w:szCs w:val="22"/>
          <w:shd w:val="clear" w:color="auto" w:fill="FFFFFF"/>
          <w:lang w:val="en-IN"/>
        </w:rPr>
      </w:pPr>
      <w:r w:rsidRPr="00232B9D">
        <w:rPr>
          <w:rFonts w:ascii="Trebuchet MS" w:eastAsia="Calibri" w:hAnsi="Trebuchet MS" w:cs="Tahoma"/>
          <w:color w:val="000000"/>
          <w:sz w:val="20"/>
          <w:szCs w:val="22"/>
          <w:shd w:val="clear" w:color="auto" w:fill="FFFFFF"/>
          <w:lang w:val="en-IN"/>
        </w:rPr>
        <w:t>An extrovert with very good blending capabilities.</w:t>
      </w:r>
    </w:p>
    <w:p w:rsidR="003206E2" w:rsidRPr="00232B9D" w:rsidRDefault="003206E2" w:rsidP="00D315BA">
      <w:pPr>
        <w:pStyle w:val="BlockText"/>
        <w:numPr>
          <w:ilvl w:val="0"/>
          <w:numId w:val="2"/>
        </w:numPr>
        <w:tabs>
          <w:tab w:val="left" w:pos="709"/>
        </w:tabs>
        <w:suppressAutoHyphens/>
        <w:spacing w:line="240" w:lineRule="auto"/>
        <w:ind w:left="709" w:right="0"/>
        <w:jc w:val="left"/>
        <w:rPr>
          <w:rFonts w:ascii="Trebuchet MS" w:eastAsia="Calibri" w:hAnsi="Trebuchet MS" w:cs="Tahoma"/>
          <w:color w:val="000000"/>
          <w:sz w:val="20"/>
          <w:szCs w:val="22"/>
          <w:shd w:val="clear" w:color="auto" w:fill="FFFFFF"/>
          <w:lang w:val="en-IN"/>
        </w:rPr>
      </w:pPr>
      <w:r w:rsidRPr="00232B9D">
        <w:rPr>
          <w:rFonts w:ascii="Trebuchet MS" w:eastAsia="Calibri" w:hAnsi="Trebuchet MS" w:cs="Tahoma"/>
          <w:color w:val="000000"/>
          <w:sz w:val="20"/>
          <w:szCs w:val="22"/>
          <w:shd w:val="clear" w:color="auto" w:fill="FFFFFF"/>
          <w:lang w:val="en-IN"/>
        </w:rPr>
        <w:t>An absolute team player with good communication skills.</w:t>
      </w:r>
    </w:p>
    <w:p w:rsidR="003206E2" w:rsidRPr="00232B9D" w:rsidRDefault="003206E2" w:rsidP="00D315BA">
      <w:pPr>
        <w:pStyle w:val="NoSpacing"/>
        <w:numPr>
          <w:ilvl w:val="0"/>
          <w:numId w:val="2"/>
        </w:numPr>
        <w:tabs>
          <w:tab w:val="left" w:pos="709"/>
        </w:tabs>
        <w:ind w:left="709"/>
        <w:rPr>
          <w:rFonts w:ascii="Trebuchet MS" w:hAnsi="Trebuchet MS" w:cs="Tahoma"/>
          <w:shd w:val="clear" w:color="auto" w:fill="FFFFFF"/>
        </w:rPr>
      </w:pPr>
      <w:r w:rsidRPr="00232B9D">
        <w:rPr>
          <w:rFonts w:ascii="Trebuchet MS" w:hAnsi="Trebuchet MS" w:cs="Tahoma"/>
          <w:shd w:val="clear" w:color="auto" w:fill="FFFFFF"/>
        </w:rPr>
        <w:t>Ability to deal with a diverse range of cultures and nationalities internationally.</w:t>
      </w:r>
    </w:p>
    <w:p w:rsidR="003206E2" w:rsidRDefault="003206E2" w:rsidP="00D315BA">
      <w:pPr>
        <w:pStyle w:val="NoSpacing"/>
        <w:numPr>
          <w:ilvl w:val="0"/>
          <w:numId w:val="2"/>
        </w:numPr>
        <w:tabs>
          <w:tab w:val="left" w:pos="709"/>
        </w:tabs>
        <w:ind w:left="709"/>
        <w:rPr>
          <w:rFonts w:ascii="Trebuchet MS" w:hAnsi="Trebuchet MS" w:cs="Tahoma"/>
          <w:shd w:val="clear" w:color="auto" w:fill="FFFFFF"/>
        </w:rPr>
      </w:pPr>
      <w:r w:rsidRPr="00232B9D">
        <w:rPr>
          <w:rFonts w:ascii="Trebuchet MS" w:hAnsi="Trebuchet MS" w:cs="Tahoma"/>
          <w:shd w:val="clear" w:color="auto" w:fill="FFFFFF"/>
        </w:rPr>
        <w:t>Highly competent self-motivated, hard-working with the ability to rapidly learn and apply new skills.</w:t>
      </w:r>
    </w:p>
    <w:p w:rsidR="001231E0" w:rsidRDefault="001231E0" w:rsidP="001231E0">
      <w:pPr>
        <w:pStyle w:val="NoSpacing"/>
        <w:tabs>
          <w:tab w:val="left" w:pos="709"/>
        </w:tabs>
        <w:rPr>
          <w:rFonts w:ascii="Trebuchet MS" w:hAnsi="Trebuchet MS" w:cs="Tahoma"/>
          <w:shd w:val="clear" w:color="auto" w:fill="FFFFFF"/>
        </w:rPr>
      </w:pPr>
    </w:p>
    <w:p w:rsidR="001231E0" w:rsidRDefault="001231E0" w:rsidP="001231E0">
      <w:pPr>
        <w:pStyle w:val="NoSpacing"/>
        <w:tabs>
          <w:tab w:val="left" w:pos="709"/>
        </w:tabs>
        <w:rPr>
          <w:rFonts w:ascii="Trebuchet MS" w:hAnsi="Trebuchet MS" w:cs="Tahoma"/>
          <w:shd w:val="clear" w:color="auto" w:fill="FFFFFF"/>
        </w:rPr>
      </w:pPr>
    </w:p>
    <w:p w:rsidR="001231E0" w:rsidRDefault="001231E0" w:rsidP="001231E0">
      <w:pPr>
        <w:pStyle w:val="NoSpacing"/>
        <w:tabs>
          <w:tab w:val="left" w:pos="709"/>
        </w:tabs>
        <w:rPr>
          <w:rFonts w:ascii="Trebuchet MS" w:hAnsi="Trebuchet MS" w:cs="Tahoma"/>
          <w:shd w:val="clear" w:color="auto" w:fill="FFFFFF"/>
        </w:rPr>
      </w:pPr>
    </w:p>
    <w:p w:rsidR="001231E0" w:rsidRDefault="001231E0" w:rsidP="001231E0">
      <w:pPr>
        <w:pStyle w:val="NoSpacing"/>
        <w:tabs>
          <w:tab w:val="left" w:pos="709"/>
        </w:tabs>
        <w:rPr>
          <w:rFonts w:ascii="Trebuchet MS" w:hAnsi="Trebuchet MS" w:cs="Tahoma"/>
          <w:shd w:val="clear" w:color="auto" w:fill="FFFFFF"/>
        </w:rPr>
      </w:pPr>
    </w:p>
    <w:p w:rsidR="001231E0" w:rsidRDefault="001231E0" w:rsidP="001231E0">
      <w:pPr>
        <w:pStyle w:val="NoSpacing"/>
        <w:tabs>
          <w:tab w:val="left" w:pos="709"/>
        </w:tabs>
        <w:rPr>
          <w:rFonts w:ascii="Trebuchet MS" w:hAnsi="Trebuchet MS" w:cs="Tahoma"/>
          <w:shd w:val="clear" w:color="auto" w:fill="FFFFFF"/>
        </w:rPr>
      </w:pPr>
    </w:p>
    <w:p w:rsidR="001231E0" w:rsidRDefault="001231E0" w:rsidP="001231E0">
      <w:pPr>
        <w:pStyle w:val="NoSpacing"/>
        <w:tabs>
          <w:tab w:val="left" w:pos="709"/>
        </w:tabs>
        <w:rPr>
          <w:rFonts w:ascii="Trebuchet MS" w:hAnsi="Trebuchet MS" w:cs="Tahoma"/>
          <w:shd w:val="clear" w:color="auto" w:fill="FFFFFF"/>
        </w:rPr>
      </w:pPr>
    </w:p>
    <w:p w:rsidR="003206E2" w:rsidRPr="00754CE9" w:rsidRDefault="003206E2" w:rsidP="00AC5FC8">
      <w:pPr>
        <w:shd w:val="clear" w:color="auto" w:fill="808080" w:themeFill="background1" w:themeFillShade="80"/>
        <w:spacing w:after="150" w:line="600" w:lineRule="auto"/>
        <w:rPr>
          <w:rFonts w:asciiTheme="majorHAnsi" w:hAnsiTheme="majorHAnsi" w:cstheme="minorHAnsi"/>
          <w:b/>
          <w:color w:val="FFFFFE"/>
          <w:szCs w:val="20"/>
        </w:rPr>
      </w:pPr>
      <w:r w:rsidRPr="00754CE9">
        <w:rPr>
          <w:rFonts w:asciiTheme="majorHAnsi" w:hAnsiTheme="majorHAnsi" w:cstheme="minorHAnsi"/>
          <w:b/>
          <w:color w:val="FFFFFE"/>
          <w:szCs w:val="20"/>
        </w:rPr>
        <w:t>Personal Details</w:t>
      </w:r>
    </w:p>
    <w:tbl>
      <w:tblPr>
        <w:tblW w:w="9961" w:type="dxa"/>
        <w:tblInd w:w="108" w:type="dxa"/>
        <w:tblBorders>
          <w:bottom w:val="single" w:sz="6" w:space="0" w:color="A6A6A6"/>
          <w:insideH w:val="single" w:sz="6" w:space="0" w:color="A6A6A6"/>
        </w:tblBorders>
        <w:tblLook w:val="04A0" w:firstRow="1" w:lastRow="0" w:firstColumn="1" w:lastColumn="0" w:noHBand="0" w:noVBand="1"/>
      </w:tblPr>
      <w:tblGrid>
        <w:gridCol w:w="2494"/>
        <w:gridCol w:w="2405"/>
        <w:gridCol w:w="2331"/>
        <w:gridCol w:w="2731"/>
      </w:tblGrid>
      <w:tr w:rsidR="003206E2" w:rsidRPr="00996B96" w:rsidTr="0075496A">
        <w:trPr>
          <w:trHeight w:val="262"/>
        </w:trPr>
        <w:tc>
          <w:tcPr>
            <w:tcW w:w="2494" w:type="dxa"/>
            <w:tcBorders>
              <w:top w:val="nil"/>
              <w:left w:val="nil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3206E2" w:rsidRPr="00996B96" w:rsidRDefault="003206E2" w:rsidP="00AC5FC8">
            <w:pPr>
              <w:pStyle w:val="NoSpacing"/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600" w:lineRule="auto"/>
              <w:rPr>
                <w:rFonts w:ascii="Trebuchet MS" w:hAnsi="Trebuchet MS" w:cs="Tahoma"/>
                <w:b/>
                <w:bCs/>
                <w:szCs w:val="20"/>
              </w:rPr>
            </w:pPr>
            <w:r w:rsidRPr="00996B96">
              <w:rPr>
                <w:rFonts w:ascii="Trebuchet MS" w:hAnsi="Trebuchet MS" w:cs="Tahoma"/>
                <w:b/>
                <w:bCs/>
                <w:szCs w:val="20"/>
              </w:rPr>
              <w:t>Name</w:t>
            </w:r>
          </w:p>
        </w:tc>
        <w:tc>
          <w:tcPr>
            <w:tcW w:w="2405" w:type="dxa"/>
            <w:tcBorders>
              <w:top w:val="nil"/>
              <w:left w:val="single" w:sz="6" w:space="0" w:color="A6A6A6"/>
              <w:bottom w:val="single" w:sz="6" w:space="0" w:color="A6A6A6"/>
              <w:right w:val="single" w:sz="4" w:space="0" w:color="auto"/>
            </w:tcBorders>
            <w:vAlign w:val="center"/>
          </w:tcPr>
          <w:p w:rsidR="003206E2" w:rsidRPr="00996B96" w:rsidRDefault="001231E0" w:rsidP="00AC5FC8">
            <w:pPr>
              <w:pStyle w:val="NoSpacing"/>
              <w:spacing w:line="600" w:lineRule="auto"/>
              <w:rPr>
                <w:rFonts w:ascii="Trebuchet MS" w:hAnsi="Trebuchet MS" w:cs="Segoe UI"/>
                <w:bCs/>
                <w:color w:val="000000" w:themeColor="text1"/>
                <w:szCs w:val="20"/>
              </w:rPr>
            </w:pPr>
            <w:r>
              <w:rPr>
                <w:rFonts w:ascii="Trebuchet MS" w:hAnsi="Trebuchet MS" w:cs="Segoe UI"/>
                <w:bCs/>
                <w:color w:val="000000" w:themeColor="text1"/>
                <w:szCs w:val="20"/>
              </w:rPr>
              <w:t>S.KARTHIKEYAN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3206E2" w:rsidRPr="00996B96" w:rsidRDefault="003206E2" w:rsidP="00AC5FC8">
            <w:pPr>
              <w:pStyle w:val="NoSpacing"/>
              <w:spacing w:line="600" w:lineRule="auto"/>
              <w:rPr>
                <w:rFonts w:ascii="Trebuchet MS" w:hAnsi="Trebuchet MS" w:cs="Tahoma"/>
                <w:b/>
                <w:bCs/>
                <w:szCs w:val="20"/>
              </w:rPr>
            </w:pPr>
            <w:r w:rsidRPr="00996B96">
              <w:rPr>
                <w:rFonts w:ascii="Trebuchet MS" w:hAnsi="Trebuchet MS" w:cs="Tahoma"/>
                <w:b/>
                <w:bCs/>
                <w:szCs w:val="20"/>
              </w:rPr>
              <w:t>Languages</w:t>
            </w:r>
            <w:r w:rsidR="00116201">
              <w:rPr>
                <w:rFonts w:ascii="Trebuchet MS" w:hAnsi="Trebuchet MS" w:cs="Tahoma"/>
                <w:b/>
                <w:bCs/>
                <w:szCs w:val="20"/>
              </w:rPr>
              <w:t xml:space="preserve"> Known</w:t>
            </w:r>
          </w:p>
        </w:tc>
        <w:tc>
          <w:tcPr>
            <w:tcW w:w="2731" w:type="dxa"/>
            <w:tcBorders>
              <w:top w:val="nil"/>
              <w:left w:val="single" w:sz="6" w:space="0" w:color="A6A6A6"/>
              <w:bottom w:val="single" w:sz="6" w:space="0" w:color="A6A6A6"/>
              <w:right w:val="nil"/>
            </w:tcBorders>
            <w:vAlign w:val="center"/>
          </w:tcPr>
          <w:p w:rsidR="003206E2" w:rsidRPr="00996B96" w:rsidRDefault="00FB48E0" w:rsidP="00AC5FC8">
            <w:pPr>
              <w:pStyle w:val="NoSpacing"/>
              <w:spacing w:line="600" w:lineRule="auto"/>
              <w:rPr>
                <w:rFonts w:ascii="Trebuchet MS" w:hAnsi="Trebuchet MS" w:cs="Segoe UI"/>
                <w:bCs/>
                <w:color w:val="000000" w:themeColor="text1"/>
                <w:szCs w:val="20"/>
              </w:rPr>
            </w:pPr>
            <w:r w:rsidRPr="0075496A">
              <w:rPr>
                <w:rFonts w:ascii="Trebuchet MS" w:hAnsi="Trebuchet MS" w:cs="Segoe UI"/>
                <w:bCs/>
                <w:color w:val="000000" w:themeColor="text1"/>
                <w:szCs w:val="20"/>
              </w:rPr>
              <w:t>Tamil</w:t>
            </w:r>
            <w:r w:rsidR="0075496A" w:rsidRPr="0075496A">
              <w:rPr>
                <w:rFonts w:ascii="Trebuchet MS" w:hAnsi="Trebuchet MS" w:cs="Segoe UI"/>
                <w:bCs/>
                <w:color w:val="000000" w:themeColor="text1"/>
                <w:szCs w:val="20"/>
              </w:rPr>
              <w:t xml:space="preserve">, </w:t>
            </w:r>
            <w:r w:rsidRPr="0075496A">
              <w:rPr>
                <w:rFonts w:ascii="Trebuchet MS" w:hAnsi="Trebuchet MS" w:cs="Segoe UI"/>
                <w:bCs/>
                <w:color w:val="000000" w:themeColor="text1"/>
                <w:szCs w:val="20"/>
              </w:rPr>
              <w:t>English</w:t>
            </w:r>
            <w:r w:rsidR="00D111F0">
              <w:rPr>
                <w:rFonts w:ascii="Trebuchet MS" w:hAnsi="Trebuchet MS" w:cs="Segoe UI"/>
                <w:bCs/>
                <w:color w:val="000000" w:themeColor="text1"/>
                <w:szCs w:val="20"/>
              </w:rPr>
              <w:t>,</w:t>
            </w:r>
          </w:p>
        </w:tc>
      </w:tr>
      <w:tr w:rsidR="003206E2" w:rsidRPr="00996B96" w:rsidTr="0075496A">
        <w:trPr>
          <w:trHeight w:val="262"/>
        </w:trPr>
        <w:tc>
          <w:tcPr>
            <w:tcW w:w="2494" w:type="dxa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3206E2" w:rsidRPr="00996B96" w:rsidRDefault="003206E2" w:rsidP="00AC5FC8">
            <w:pPr>
              <w:pStyle w:val="NoSpacing"/>
              <w:spacing w:line="600" w:lineRule="auto"/>
              <w:rPr>
                <w:rFonts w:ascii="Trebuchet MS" w:hAnsi="Trebuchet MS" w:cs="Tahoma"/>
                <w:b/>
                <w:bCs/>
                <w:szCs w:val="20"/>
              </w:rPr>
            </w:pPr>
            <w:r w:rsidRPr="00996B96">
              <w:rPr>
                <w:rFonts w:ascii="Trebuchet MS" w:hAnsi="Trebuchet MS" w:cs="Tahoma"/>
                <w:b/>
                <w:bCs/>
                <w:szCs w:val="20"/>
              </w:rPr>
              <w:t>Father’s Name</w:t>
            </w:r>
          </w:p>
        </w:tc>
        <w:tc>
          <w:tcPr>
            <w:tcW w:w="24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uto"/>
            </w:tcBorders>
            <w:vAlign w:val="center"/>
          </w:tcPr>
          <w:p w:rsidR="003206E2" w:rsidRPr="00996B96" w:rsidRDefault="001231E0" w:rsidP="00AC5FC8">
            <w:pPr>
              <w:pStyle w:val="NoSpacing"/>
              <w:spacing w:line="600" w:lineRule="auto"/>
              <w:rPr>
                <w:rFonts w:ascii="Trebuchet MS" w:hAnsi="Trebuchet MS" w:cs="Segoe UI"/>
                <w:bCs/>
                <w:color w:val="000000" w:themeColor="text1"/>
                <w:szCs w:val="20"/>
              </w:rPr>
            </w:pPr>
            <w:r>
              <w:rPr>
                <w:rFonts w:ascii="Trebuchet MS" w:hAnsi="Trebuchet MS" w:cs="Segoe UI"/>
                <w:bCs/>
                <w:color w:val="000000" w:themeColor="text1"/>
                <w:szCs w:val="20"/>
              </w:rPr>
              <w:t>SUNDHARAVADIVEL</w:t>
            </w:r>
          </w:p>
        </w:tc>
        <w:tc>
          <w:tcPr>
            <w:tcW w:w="2331" w:type="dxa"/>
            <w:tcBorders>
              <w:top w:val="single" w:sz="6" w:space="0" w:color="A6A6A6"/>
              <w:left w:val="single" w:sz="4" w:space="0" w:color="auto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3206E2" w:rsidRPr="00996B96" w:rsidRDefault="003206E2" w:rsidP="00AC5FC8">
            <w:pPr>
              <w:pStyle w:val="NoSpacing"/>
              <w:spacing w:line="600" w:lineRule="auto"/>
              <w:rPr>
                <w:rFonts w:ascii="Trebuchet MS" w:hAnsi="Trebuchet MS" w:cs="Tahoma"/>
                <w:b/>
                <w:bCs/>
                <w:szCs w:val="20"/>
              </w:rPr>
            </w:pPr>
            <w:r w:rsidRPr="00996B96">
              <w:rPr>
                <w:rFonts w:ascii="Trebuchet MS" w:hAnsi="Trebuchet MS" w:cs="Tahoma"/>
                <w:b/>
                <w:bCs/>
                <w:szCs w:val="20"/>
              </w:rPr>
              <w:t>Date of Birth</w:t>
            </w:r>
          </w:p>
        </w:tc>
        <w:tc>
          <w:tcPr>
            <w:tcW w:w="2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vAlign w:val="center"/>
          </w:tcPr>
          <w:p w:rsidR="003206E2" w:rsidRPr="00F50B86" w:rsidRDefault="001231E0" w:rsidP="00AC5FC8">
            <w:pPr>
              <w:pStyle w:val="NoSpacing"/>
              <w:spacing w:line="600" w:lineRule="auto"/>
              <w:rPr>
                <w:rFonts w:ascii="Trebuchet MS" w:hAnsi="Trebuchet MS" w:cs="Segoe UI"/>
                <w:bCs/>
                <w:color w:val="000000" w:themeColor="text1"/>
                <w:szCs w:val="20"/>
              </w:rPr>
            </w:pPr>
            <w:r>
              <w:rPr>
                <w:rFonts w:ascii="Trebuchet MS" w:hAnsi="Trebuchet MS" w:cs="Segoe UI"/>
                <w:bCs/>
                <w:color w:val="000000" w:themeColor="text1"/>
                <w:szCs w:val="20"/>
              </w:rPr>
              <w:t>09/02/1994</w:t>
            </w:r>
          </w:p>
        </w:tc>
      </w:tr>
      <w:tr w:rsidR="0045125E" w:rsidRPr="00996B96" w:rsidTr="0075496A">
        <w:trPr>
          <w:trHeight w:val="262"/>
        </w:trPr>
        <w:tc>
          <w:tcPr>
            <w:tcW w:w="2494" w:type="dxa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45125E" w:rsidRPr="00996B96" w:rsidRDefault="0045125E" w:rsidP="00AC5FC8">
            <w:pPr>
              <w:pStyle w:val="NoSpacing"/>
              <w:spacing w:line="600" w:lineRule="auto"/>
              <w:rPr>
                <w:rFonts w:ascii="Trebuchet MS" w:hAnsi="Trebuchet MS" w:cs="Tahoma"/>
                <w:b/>
                <w:bCs/>
                <w:szCs w:val="20"/>
              </w:rPr>
            </w:pPr>
            <w:r w:rsidRPr="00996B96">
              <w:rPr>
                <w:rFonts w:ascii="Trebuchet MS" w:hAnsi="Trebuchet MS" w:cs="Tahoma"/>
                <w:b/>
                <w:bCs/>
                <w:szCs w:val="20"/>
              </w:rPr>
              <w:t>Sex</w:t>
            </w:r>
          </w:p>
        </w:tc>
        <w:tc>
          <w:tcPr>
            <w:tcW w:w="24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uto"/>
            </w:tcBorders>
            <w:vAlign w:val="center"/>
          </w:tcPr>
          <w:p w:rsidR="0045125E" w:rsidRPr="00996B96" w:rsidRDefault="0045125E" w:rsidP="00AC5FC8">
            <w:pPr>
              <w:pStyle w:val="NoSpacing"/>
              <w:spacing w:line="600" w:lineRule="auto"/>
              <w:rPr>
                <w:rFonts w:ascii="Trebuchet MS" w:hAnsi="Trebuchet MS" w:cs="Segoe UI"/>
                <w:bCs/>
                <w:color w:val="000000" w:themeColor="text1"/>
                <w:szCs w:val="20"/>
              </w:rPr>
            </w:pPr>
            <w:r w:rsidRPr="00B23F49">
              <w:rPr>
                <w:rFonts w:ascii="Trebuchet MS" w:hAnsi="Trebuchet MS" w:cs="Segoe UI"/>
                <w:bCs/>
                <w:color w:val="000000" w:themeColor="text1"/>
                <w:szCs w:val="20"/>
              </w:rPr>
              <w:t>Male</w:t>
            </w:r>
          </w:p>
        </w:tc>
        <w:tc>
          <w:tcPr>
            <w:tcW w:w="2331" w:type="dxa"/>
            <w:tcBorders>
              <w:top w:val="single" w:sz="6" w:space="0" w:color="A6A6A6"/>
              <w:left w:val="single" w:sz="4" w:space="0" w:color="auto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45125E" w:rsidRPr="00996B96" w:rsidRDefault="0045125E" w:rsidP="00AC5FC8">
            <w:pPr>
              <w:pStyle w:val="NoSpacing"/>
              <w:spacing w:line="600" w:lineRule="auto"/>
              <w:rPr>
                <w:rFonts w:ascii="Trebuchet MS" w:hAnsi="Trebuchet MS" w:cs="Tahoma"/>
                <w:b/>
                <w:bCs/>
                <w:szCs w:val="20"/>
              </w:rPr>
            </w:pPr>
            <w:r w:rsidRPr="00996B96">
              <w:rPr>
                <w:rFonts w:ascii="Trebuchet MS" w:hAnsi="Trebuchet MS" w:cs="Tahoma"/>
                <w:b/>
                <w:bCs/>
                <w:szCs w:val="20"/>
              </w:rPr>
              <w:t>Marital Status</w:t>
            </w:r>
          </w:p>
        </w:tc>
        <w:tc>
          <w:tcPr>
            <w:tcW w:w="2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vAlign w:val="center"/>
          </w:tcPr>
          <w:p w:rsidR="0045125E" w:rsidRPr="00F50B86" w:rsidRDefault="00A2447B" w:rsidP="00AC5FC8">
            <w:pPr>
              <w:pStyle w:val="NoSpacing"/>
              <w:spacing w:line="600" w:lineRule="auto"/>
              <w:rPr>
                <w:rFonts w:ascii="Trebuchet MS" w:hAnsi="Trebuchet MS" w:cs="Segoe UI"/>
                <w:bCs/>
                <w:color w:val="000000" w:themeColor="text1"/>
                <w:szCs w:val="20"/>
              </w:rPr>
            </w:pPr>
            <w:r>
              <w:rPr>
                <w:rFonts w:ascii="Trebuchet MS" w:hAnsi="Trebuchet MS" w:cs="Segoe UI"/>
                <w:bCs/>
                <w:color w:val="000000" w:themeColor="text1"/>
                <w:szCs w:val="20"/>
              </w:rPr>
              <w:t>Single</w:t>
            </w:r>
          </w:p>
        </w:tc>
      </w:tr>
      <w:tr w:rsidR="0045125E" w:rsidRPr="00996B96" w:rsidTr="0075496A">
        <w:trPr>
          <w:trHeight w:val="262"/>
        </w:trPr>
        <w:tc>
          <w:tcPr>
            <w:tcW w:w="2494" w:type="dxa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45125E" w:rsidRPr="00996B96" w:rsidRDefault="0045125E" w:rsidP="00AC5FC8">
            <w:pPr>
              <w:pStyle w:val="NoSpacing"/>
              <w:spacing w:line="600" w:lineRule="auto"/>
              <w:rPr>
                <w:rFonts w:ascii="Trebuchet MS" w:hAnsi="Trebuchet MS" w:cs="Tahoma"/>
                <w:b/>
                <w:bCs/>
                <w:szCs w:val="20"/>
              </w:rPr>
            </w:pPr>
            <w:r w:rsidRPr="00996B96">
              <w:rPr>
                <w:rFonts w:ascii="Trebuchet MS" w:hAnsi="Trebuchet MS" w:cs="Tahoma"/>
                <w:b/>
                <w:bCs/>
                <w:szCs w:val="20"/>
              </w:rPr>
              <w:t>Nationality</w:t>
            </w:r>
          </w:p>
        </w:tc>
        <w:tc>
          <w:tcPr>
            <w:tcW w:w="24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uto"/>
            </w:tcBorders>
            <w:vAlign w:val="center"/>
          </w:tcPr>
          <w:p w:rsidR="0045125E" w:rsidRPr="00996B96" w:rsidRDefault="0045125E" w:rsidP="00AC5FC8">
            <w:pPr>
              <w:pStyle w:val="NoSpacing"/>
              <w:spacing w:line="600" w:lineRule="auto"/>
              <w:rPr>
                <w:rFonts w:ascii="Trebuchet MS" w:hAnsi="Trebuchet MS" w:cs="Segoe UI"/>
                <w:bCs/>
                <w:color w:val="000000" w:themeColor="text1"/>
                <w:szCs w:val="20"/>
              </w:rPr>
            </w:pPr>
            <w:r w:rsidRPr="00B23F49">
              <w:rPr>
                <w:rFonts w:ascii="Trebuchet MS" w:hAnsi="Trebuchet MS" w:cs="Segoe UI"/>
                <w:bCs/>
                <w:color w:val="000000" w:themeColor="text1"/>
                <w:szCs w:val="20"/>
              </w:rPr>
              <w:t>Indian</w:t>
            </w:r>
          </w:p>
        </w:tc>
        <w:tc>
          <w:tcPr>
            <w:tcW w:w="2331" w:type="dxa"/>
            <w:tcBorders>
              <w:top w:val="single" w:sz="6" w:space="0" w:color="A6A6A6"/>
              <w:left w:val="single" w:sz="4" w:space="0" w:color="auto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45125E" w:rsidRPr="00996B96" w:rsidRDefault="0045125E" w:rsidP="00AC5FC8">
            <w:pPr>
              <w:pStyle w:val="NoSpacing"/>
              <w:spacing w:line="600" w:lineRule="auto"/>
              <w:rPr>
                <w:rFonts w:ascii="Trebuchet MS" w:hAnsi="Trebuchet MS" w:cs="Tahoma"/>
                <w:b/>
                <w:bCs/>
                <w:szCs w:val="20"/>
              </w:rPr>
            </w:pPr>
            <w:r w:rsidRPr="00996B96">
              <w:rPr>
                <w:rFonts w:ascii="Trebuchet MS" w:hAnsi="Trebuchet MS" w:cs="Tahoma"/>
                <w:b/>
                <w:bCs/>
                <w:szCs w:val="20"/>
              </w:rPr>
              <w:t xml:space="preserve">Passport No        </w:t>
            </w:r>
          </w:p>
        </w:tc>
        <w:tc>
          <w:tcPr>
            <w:tcW w:w="2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vAlign w:val="center"/>
          </w:tcPr>
          <w:p w:rsidR="0045125E" w:rsidRPr="00F13704" w:rsidRDefault="00D315BA" w:rsidP="00AC5FC8">
            <w:pPr>
              <w:pStyle w:val="NoSpacing"/>
              <w:spacing w:line="60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-NA-</w:t>
            </w:r>
          </w:p>
        </w:tc>
      </w:tr>
    </w:tbl>
    <w:p w:rsidR="003206E2" w:rsidRPr="00754CE9" w:rsidRDefault="003206E2" w:rsidP="001B5B90">
      <w:pPr>
        <w:shd w:val="clear" w:color="auto" w:fill="808080" w:themeFill="background1" w:themeFillShade="80"/>
        <w:spacing w:line="240" w:lineRule="auto"/>
        <w:rPr>
          <w:rFonts w:asciiTheme="majorHAnsi" w:hAnsiTheme="majorHAnsi" w:cstheme="minorHAnsi"/>
          <w:b/>
          <w:color w:val="FFFFFE"/>
          <w:szCs w:val="20"/>
        </w:rPr>
      </w:pPr>
    </w:p>
    <w:p w:rsidR="00116201" w:rsidRDefault="00116201" w:rsidP="003206E2">
      <w:pPr>
        <w:pStyle w:val="NoSpacing"/>
        <w:rPr>
          <w:rFonts w:ascii="Trebuchet MS" w:hAnsi="Trebuchet MS" w:cs="Tahoma"/>
          <w:bCs/>
          <w:szCs w:val="20"/>
        </w:rPr>
      </w:pPr>
      <w:r>
        <w:rPr>
          <w:rFonts w:ascii="Trebuchet MS" w:hAnsi="Trebuchet MS" w:cs="Tahoma"/>
          <w:bCs/>
          <w:szCs w:val="20"/>
        </w:rPr>
        <w:t xml:space="preserve">           </w:t>
      </w:r>
    </w:p>
    <w:p w:rsidR="00116201" w:rsidRDefault="00116201" w:rsidP="003206E2">
      <w:pPr>
        <w:pStyle w:val="NoSpacing"/>
        <w:rPr>
          <w:rFonts w:ascii="Trebuchet MS" w:hAnsi="Trebuchet MS" w:cs="Tahoma"/>
          <w:bCs/>
          <w:szCs w:val="20"/>
        </w:rPr>
      </w:pPr>
    </w:p>
    <w:p w:rsidR="003206E2" w:rsidRPr="00996B96" w:rsidRDefault="00116201" w:rsidP="003206E2">
      <w:pPr>
        <w:pStyle w:val="NoSpacing"/>
        <w:rPr>
          <w:rFonts w:ascii="Trebuchet MS" w:hAnsi="Trebuchet MS" w:cs="Tahoma"/>
          <w:b/>
          <w:bCs/>
          <w:szCs w:val="20"/>
        </w:rPr>
      </w:pPr>
      <w:r>
        <w:rPr>
          <w:rFonts w:ascii="Trebuchet MS" w:hAnsi="Trebuchet MS" w:cs="Tahoma"/>
          <w:bCs/>
          <w:szCs w:val="20"/>
        </w:rPr>
        <w:t xml:space="preserve">          </w:t>
      </w:r>
      <w:r w:rsidR="003206E2" w:rsidRPr="00996B96">
        <w:rPr>
          <w:rFonts w:ascii="Trebuchet MS" w:hAnsi="Trebuchet MS" w:cs="Tahoma"/>
          <w:bCs/>
          <w:szCs w:val="20"/>
        </w:rPr>
        <w:t xml:space="preserve"> I hereby declare that the above information given by me is true to the best of my knowledge.</w:t>
      </w:r>
    </w:p>
    <w:p w:rsidR="003206E2" w:rsidRDefault="003206E2" w:rsidP="003206E2">
      <w:pPr>
        <w:pStyle w:val="NoSpacing"/>
        <w:ind w:left="450"/>
        <w:rPr>
          <w:rFonts w:ascii="Trebuchet MS" w:hAnsi="Trebuchet MS" w:cs="Tahoma"/>
          <w:bCs/>
          <w:szCs w:val="20"/>
        </w:rPr>
      </w:pPr>
    </w:p>
    <w:p w:rsidR="00116201" w:rsidRDefault="00116201" w:rsidP="003206E2">
      <w:pPr>
        <w:pStyle w:val="NoSpacing"/>
        <w:ind w:left="450"/>
        <w:rPr>
          <w:rFonts w:ascii="Trebuchet MS" w:hAnsi="Trebuchet MS" w:cs="Tahoma"/>
          <w:bCs/>
          <w:szCs w:val="20"/>
        </w:rPr>
      </w:pPr>
    </w:p>
    <w:p w:rsidR="00116201" w:rsidRDefault="00116201" w:rsidP="003206E2">
      <w:pPr>
        <w:pStyle w:val="NoSpacing"/>
        <w:ind w:left="450"/>
        <w:rPr>
          <w:rFonts w:ascii="Trebuchet MS" w:hAnsi="Trebuchet MS" w:cs="Tahoma"/>
          <w:bCs/>
          <w:szCs w:val="20"/>
        </w:rPr>
      </w:pPr>
    </w:p>
    <w:p w:rsidR="00116201" w:rsidRDefault="00116201" w:rsidP="003206E2">
      <w:pPr>
        <w:pStyle w:val="NoSpacing"/>
        <w:ind w:left="450"/>
        <w:rPr>
          <w:rFonts w:ascii="Trebuchet MS" w:hAnsi="Trebuchet MS" w:cs="Tahoma"/>
          <w:bCs/>
          <w:szCs w:val="20"/>
        </w:rPr>
      </w:pPr>
    </w:p>
    <w:p w:rsidR="00116201" w:rsidRDefault="00116201" w:rsidP="003206E2">
      <w:pPr>
        <w:pStyle w:val="NoSpacing"/>
        <w:ind w:left="450"/>
        <w:rPr>
          <w:rFonts w:ascii="Trebuchet MS" w:hAnsi="Trebuchet MS" w:cs="Tahoma"/>
          <w:bCs/>
          <w:szCs w:val="20"/>
        </w:rPr>
      </w:pPr>
    </w:p>
    <w:p w:rsidR="00AC5FC8" w:rsidRPr="00996B96" w:rsidRDefault="00AC5FC8" w:rsidP="003206E2">
      <w:pPr>
        <w:pStyle w:val="NoSpacing"/>
        <w:ind w:left="450"/>
        <w:rPr>
          <w:rFonts w:ascii="Trebuchet MS" w:hAnsi="Trebuchet MS" w:cs="Tahoma"/>
          <w:bCs/>
          <w:szCs w:val="20"/>
        </w:rPr>
      </w:pPr>
    </w:p>
    <w:p w:rsidR="003206E2" w:rsidRDefault="003206E2" w:rsidP="003206E2">
      <w:pPr>
        <w:pStyle w:val="NoSpacing"/>
        <w:rPr>
          <w:rFonts w:ascii="Trebuchet MS" w:hAnsi="Trebuchet MS" w:cs="Tahoma"/>
          <w:bCs/>
          <w:szCs w:val="20"/>
        </w:rPr>
      </w:pPr>
      <w:r w:rsidRPr="00996B96">
        <w:rPr>
          <w:rFonts w:ascii="Trebuchet MS" w:hAnsi="Trebuchet MS" w:cs="Tahoma"/>
          <w:bCs/>
          <w:szCs w:val="20"/>
        </w:rPr>
        <w:t>Place:</w:t>
      </w:r>
      <w:r w:rsidRPr="00996B96">
        <w:rPr>
          <w:rFonts w:ascii="Trebuchet MS" w:hAnsi="Trebuchet MS" w:cs="Tahoma"/>
          <w:bCs/>
          <w:szCs w:val="20"/>
        </w:rPr>
        <w:tab/>
      </w:r>
      <w:r w:rsidRPr="00996B96">
        <w:rPr>
          <w:rFonts w:ascii="Trebuchet MS" w:hAnsi="Trebuchet MS" w:cs="Tahoma"/>
          <w:bCs/>
          <w:szCs w:val="20"/>
        </w:rPr>
        <w:tab/>
      </w:r>
      <w:r w:rsidRPr="00996B96">
        <w:rPr>
          <w:rFonts w:ascii="Trebuchet MS" w:hAnsi="Trebuchet MS" w:cs="Tahoma"/>
          <w:bCs/>
          <w:szCs w:val="20"/>
        </w:rPr>
        <w:tab/>
      </w:r>
      <w:r w:rsidRPr="00996B96">
        <w:rPr>
          <w:rFonts w:ascii="Trebuchet MS" w:hAnsi="Trebuchet MS" w:cs="Tahoma"/>
          <w:bCs/>
          <w:szCs w:val="20"/>
        </w:rPr>
        <w:tab/>
      </w:r>
      <w:r w:rsidRPr="00996B96">
        <w:rPr>
          <w:rFonts w:ascii="Trebuchet MS" w:hAnsi="Trebuchet MS" w:cs="Tahoma"/>
          <w:bCs/>
          <w:szCs w:val="20"/>
        </w:rPr>
        <w:tab/>
      </w:r>
      <w:r w:rsidRPr="00996B96">
        <w:rPr>
          <w:rFonts w:ascii="Trebuchet MS" w:hAnsi="Trebuchet MS" w:cs="Tahoma"/>
          <w:bCs/>
          <w:szCs w:val="20"/>
        </w:rPr>
        <w:tab/>
      </w:r>
      <w:r w:rsidRPr="00996B96">
        <w:rPr>
          <w:rFonts w:ascii="Trebuchet MS" w:hAnsi="Trebuchet MS" w:cs="Tahoma"/>
          <w:bCs/>
          <w:szCs w:val="20"/>
        </w:rPr>
        <w:tab/>
      </w:r>
      <w:r w:rsidRPr="00996B96">
        <w:rPr>
          <w:rFonts w:ascii="Trebuchet MS" w:hAnsi="Trebuchet MS" w:cs="Tahoma"/>
          <w:bCs/>
          <w:szCs w:val="20"/>
        </w:rPr>
        <w:tab/>
      </w:r>
      <w:r w:rsidR="001231E0">
        <w:rPr>
          <w:rFonts w:ascii="Trebuchet MS" w:hAnsi="Trebuchet MS" w:cs="Tahoma"/>
          <w:bCs/>
          <w:szCs w:val="20"/>
        </w:rPr>
        <w:t xml:space="preserve">   </w:t>
      </w:r>
      <w:r w:rsidR="00116201">
        <w:rPr>
          <w:rFonts w:ascii="Trebuchet MS" w:hAnsi="Trebuchet MS" w:cs="Tahoma"/>
          <w:bCs/>
          <w:szCs w:val="20"/>
        </w:rPr>
        <w:tab/>
      </w:r>
      <w:r w:rsidR="00116201">
        <w:rPr>
          <w:rFonts w:ascii="Trebuchet MS" w:hAnsi="Trebuchet MS" w:cs="Tahoma"/>
          <w:bCs/>
          <w:szCs w:val="20"/>
        </w:rPr>
        <w:tab/>
      </w:r>
      <w:r w:rsidR="001231E0">
        <w:rPr>
          <w:rFonts w:ascii="Trebuchet MS" w:hAnsi="Trebuchet MS" w:cs="Tahoma"/>
          <w:bCs/>
          <w:szCs w:val="20"/>
        </w:rPr>
        <w:t xml:space="preserve">        </w:t>
      </w:r>
      <w:r w:rsidRPr="00996B96">
        <w:rPr>
          <w:rFonts w:ascii="Trebuchet MS" w:hAnsi="Trebuchet MS" w:cs="Tahoma"/>
          <w:bCs/>
          <w:szCs w:val="20"/>
        </w:rPr>
        <w:tab/>
      </w:r>
      <w:r w:rsidR="00116201">
        <w:rPr>
          <w:rFonts w:ascii="Trebuchet MS" w:hAnsi="Trebuchet MS" w:cs="Tahoma"/>
          <w:bCs/>
          <w:szCs w:val="20"/>
        </w:rPr>
        <w:t xml:space="preserve">         </w:t>
      </w:r>
      <w:r>
        <w:rPr>
          <w:rFonts w:ascii="Trebuchet MS" w:hAnsi="Trebuchet MS" w:cs="Tahoma"/>
          <w:bCs/>
          <w:szCs w:val="20"/>
        </w:rPr>
        <w:t>Yours</w:t>
      </w:r>
      <w:r w:rsidRPr="00996B96">
        <w:rPr>
          <w:rFonts w:ascii="Trebuchet MS" w:hAnsi="Trebuchet MS" w:cs="Tahoma"/>
          <w:bCs/>
          <w:szCs w:val="20"/>
        </w:rPr>
        <w:t xml:space="preserve"> Sincerely,</w:t>
      </w:r>
    </w:p>
    <w:p w:rsidR="001231E0" w:rsidRDefault="001231E0" w:rsidP="003206E2">
      <w:pPr>
        <w:pStyle w:val="NoSpacing"/>
        <w:rPr>
          <w:rFonts w:ascii="Trebuchet MS" w:hAnsi="Trebuchet MS" w:cs="Tahoma"/>
          <w:bCs/>
          <w:szCs w:val="20"/>
        </w:rPr>
      </w:pPr>
      <w:r>
        <w:rPr>
          <w:rFonts w:ascii="Trebuchet MS" w:hAnsi="Trebuchet MS" w:cs="Tahoma"/>
          <w:bCs/>
          <w:szCs w:val="20"/>
        </w:rPr>
        <w:t xml:space="preserve"> </w:t>
      </w:r>
    </w:p>
    <w:p w:rsidR="001231E0" w:rsidRDefault="001231E0" w:rsidP="003206E2">
      <w:pPr>
        <w:pStyle w:val="NoSpacing"/>
        <w:rPr>
          <w:rFonts w:ascii="Trebuchet MS" w:hAnsi="Trebuchet MS" w:cs="Tahoma"/>
          <w:bCs/>
          <w:szCs w:val="20"/>
        </w:rPr>
      </w:pPr>
    </w:p>
    <w:p w:rsidR="001231E0" w:rsidRPr="00996B96" w:rsidRDefault="001231E0" w:rsidP="003206E2">
      <w:pPr>
        <w:pStyle w:val="NoSpacing"/>
        <w:rPr>
          <w:rFonts w:ascii="Trebuchet MS" w:hAnsi="Trebuchet MS" w:cs="Tahoma"/>
          <w:bCs/>
          <w:szCs w:val="20"/>
        </w:rPr>
      </w:pPr>
    </w:p>
    <w:p w:rsidR="003206E2" w:rsidRDefault="003206E2" w:rsidP="003206E2">
      <w:pPr>
        <w:pStyle w:val="NoSpacing"/>
        <w:rPr>
          <w:rFonts w:ascii="Trebuchet MS" w:hAnsi="Trebuchet MS" w:cs="Tahoma"/>
          <w:b/>
          <w:bCs/>
          <w:szCs w:val="20"/>
        </w:rPr>
      </w:pPr>
      <w:r w:rsidRPr="00996B96">
        <w:rPr>
          <w:rFonts w:ascii="Trebuchet MS" w:hAnsi="Trebuchet MS" w:cs="Tahoma"/>
          <w:bCs/>
          <w:szCs w:val="20"/>
        </w:rPr>
        <w:t xml:space="preserve">Date:                </w:t>
      </w:r>
      <w:r w:rsidR="001231E0">
        <w:rPr>
          <w:rFonts w:ascii="Trebuchet MS" w:hAnsi="Trebuchet MS" w:cs="Tahoma"/>
          <w:bCs/>
          <w:szCs w:val="20"/>
        </w:rPr>
        <w:t xml:space="preserve">                                </w:t>
      </w:r>
      <w:r w:rsidRPr="00996B96">
        <w:rPr>
          <w:rFonts w:ascii="Trebuchet MS" w:hAnsi="Trebuchet MS" w:cs="Tahoma"/>
          <w:bCs/>
          <w:szCs w:val="20"/>
        </w:rPr>
        <w:t xml:space="preserve">                                  </w:t>
      </w:r>
      <w:r w:rsidR="00906B79">
        <w:rPr>
          <w:rFonts w:ascii="Trebuchet MS" w:hAnsi="Trebuchet MS" w:cs="Tahoma"/>
          <w:bCs/>
          <w:szCs w:val="20"/>
        </w:rPr>
        <w:tab/>
        <w:t xml:space="preserve">             </w:t>
      </w:r>
      <w:r w:rsidR="00116201">
        <w:rPr>
          <w:rFonts w:ascii="Trebuchet MS" w:hAnsi="Trebuchet MS" w:cs="Tahoma"/>
          <w:bCs/>
          <w:szCs w:val="20"/>
        </w:rPr>
        <w:tab/>
      </w:r>
      <w:r w:rsidR="00116201">
        <w:rPr>
          <w:rFonts w:ascii="Trebuchet MS" w:hAnsi="Trebuchet MS" w:cs="Tahoma"/>
          <w:bCs/>
          <w:szCs w:val="20"/>
        </w:rPr>
        <w:tab/>
        <w:t xml:space="preserve">       </w:t>
      </w:r>
      <w:r w:rsidR="00906B79">
        <w:rPr>
          <w:rFonts w:ascii="Trebuchet MS" w:hAnsi="Trebuchet MS" w:cs="Tahoma"/>
          <w:bCs/>
          <w:szCs w:val="20"/>
        </w:rPr>
        <w:t xml:space="preserve"> </w:t>
      </w:r>
      <w:r w:rsidR="008D7B6F">
        <w:rPr>
          <w:rFonts w:ascii="Trebuchet MS" w:hAnsi="Trebuchet MS" w:cs="Tahoma"/>
          <w:b/>
          <w:bCs/>
          <w:szCs w:val="20"/>
        </w:rPr>
        <w:t>(</w:t>
      </w:r>
      <w:r w:rsidR="001231E0">
        <w:rPr>
          <w:rFonts w:ascii="Trebuchet MS" w:hAnsi="Trebuchet MS" w:cs="Tahoma"/>
          <w:b/>
          <w:bCs/>
          <w:szCs w:val="20"/>
        </w:rPr>
        <w:t>S.KARTHIKEYAN</w:t>
      </w:r>
      <w:r w:rsidR="004B6984">
        <w:rPr>
          <w:rFonts w:ascii="Trebuchet MS" w:hAnsi="Trebuchet MS" w:cs="Tahoma"/>
          <w:b/>
          <w:bCs/>
          <w:szCs w:val="20"/>
        </w:rPr>
        <w:t>)</w:t>
      </w:r>
      <w:r>
        <w:rPr>
          <w:rFonts w:ascii="Trebuchet MS" w:hAnsi="Trebuchet MS" w:cs="Tahoma"/>
          <w:bCs/>
          <w:szCs w:val="20"/>
        </w:rPr>
        <w:tab/>
      </w:r>
    </w:p>
    <w:p w:rsidR="003206E2" w:rsidRDefault="003206E2" w:rsidP="003206E2">
      <w:pPr>
        <w:pStyle w:val="NoSpacing"/>
        <w:rPr>
          <w:rFonts w:ascii="Trebuchet MS" w:hAnsi="Trebuchet MS" w:cs="Tahoma"/>
          <w:b/>
          <w:bCs/>
          <w:szCs w:val="20"/>
        </w:rPr>
      </w:pPr>
    </w:p>
    <w:p w:rsidR="003206E2" w:rsidRDefault="003206E2" w:rsidP="003206E2">
      <w:pPr>
        <w:pStyle w:val="NoSpacing"/>
        <w:rPr>
          <w:rFonts w:ascii="Trebuchet MS" w:hAnsi="Trebuchet MS" w:cs="Tahoma"/>
          <w:b/>
          <w:bCs/>
          <w:szCs w:val="20"/>
        </w:rPr>
      </w:pPr>
    </w:p>
    <w:p w:rsidR="004B3B0B" w:rsidRPr="004B3B0B" w:rsidRDefault="004B3B0B" w:rsidP="004B3B0B">
      <w:pPr>
        <w:ind w:firstLine="720"/>
        <w:rPr>
          <w:rFonts w:asciiTheme="majorHAnsi" w:hAnsiTheme="majorHAnsi" w:cstheme="minorHAnsi"/>
          <w:szCs w:val="20"/>
        </w:rPr>
      </w:pPr>
    </w:p>
    <w:sectPr w:rsidR="004B3B0B" w:rsidRPr="004B3B0B" w:rsidSect="006D35D5">
      <w:footerReference w:type="default" r:id="rId9"/>
      <w:pgSz w:w="12240" w:h="15840"/>
      <w:pgMar w:top="851" w:right="1080" w:bottom="426" w:left="1080" w:header="720" w:footer="2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976" w:rsidRDefault="00283976" w:rsidP="002C5BF3">
      <w:pPr>
        <w:spacing w:after="0" w:line="240" w:lineRule="auto"/>
      </w:pPr>
      <w:r>
        <w:separator/>
      </w:r>
    </w:p>
  </w:endnote>
  <w:endnote w:type="continuationSeparator" w:id="0">
    <w:p w:rsidR="00283976" w:rsidRDefault="00283976" w:rsidP="002C5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Goth B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30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35B9B" w:rsidRDefault="00310413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t xml:space="preserve">Resume of </w:t>
        </w:r>
        <w:r w:rsidR="00906B79">
          <w:t>E.KARTHIK</w:t>
        </w:r>
        <w:r w:rsidR="00D63D86">
          <w:fldChar w:fldCharType="begin"/>
        </w:r>
        <w:r w:rsidR="007326D4">
          <w:instrText xml:space="preserve"> PAGE   \* MERGEFORMAT </w:instrText>
        </w:r>
        <w:r w:rsidR="00D63D86">
          <w:fldChar w:fldCharType="separate"/>
        </w:r>
        <w:r w:rsidR="00536782" w:rsidRPr="00536782">
          <w:rPr>
            <w:b/>
            <w:noProof/>
          </w:rPr>
          <w:t>2</w:t>
        </w:r>
        <w:r w:rsidR="00D63D86">
          <w:rPr>
            <w:b/>
            <w:noProof/>
          </w:rPr>
          <w:fldChar w:fldCharType="end"/>
        </w:r>
        <w:r w:rsidR="00035B9B">
          <w:rPr>
            <w:b/>
          </w:rPr>
          <w:t xml:space="preserve"> | </w:t>
        </w:r>
        <w:r w:rsidR="00035B9B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976" w:rsidRDefault="00283976" w:rsidP="002C5BF3">
      <w:pPr>
        <w:spacing w:after="0" w:line="240" w:lineRule="auto"/>
      </w:pPr>
      <w:r>
        <w:separator/>
      </w:r>
    </w:p>
  </w:footnote>
  <w:footnote w:type="continuationSeparator" w:id="0">
    <w:p w:rsidR="00283976" w:rsidRDefault="00283976" w:rsidP="002C5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8501C2"/>
    <w:multiLevelType w:val="hybridMultilevel"/>
    <w:tmpl w:val="2FC02EAE"/>
    <w:lvl w:ilvl="0" w:tplc="3BB6321E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6440E"/>
    <w:multiLevelType w:val="hybridMultilevel"/>
    <w:tmpl w:val="F8D248F6"/>
    <w:lvl w:ilvl="0" w:tplc="8A209966">
      <w:start w:val="1"/>
      <w:numFmt w:val="bullet"/>
      <w:lvlText w:val=""/>
      <w:lvlJc w:val="left"/>
      <w:pPr>
        <w:ind w:left="502" w:hanging="360"/>
      </w:pPr>
      <w:rPr>
        <w:rFonts w:ascii="Wingdings" w:hAnsi="Wingdings" w:hint="default"/>
        <w:color w:val="0066FF"/>
      </w:rPr>
    </w:lvl>
    <w:lvl w:ilvl="1" w:tplc="040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3">
    <w:nsid w:val="2D8B7108"/>
    <w:multiLevelType w:val="hybridMultilevel"/>
    <w:tmpl w:val="EBF49860"/>
    <w:lvl w:ilvl="0" w:tplc="2E6426BE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35F88"/>
    <w:multiLevelType w:val="hybridMultilevel"/>
    <w:tmpl w:val="4124685A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053AB4"/>
    <w:multiLevelType w:val="hybridMultilevel"/>
    <w:tmpl w:val="7938C7B4"/>
    <w:lvl w:ilvl="0" w:tplc="2E6426BE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4C03F3"/>
    <w:multiLevelType w:val="hybridMultilevel"/>
    <w:tmpl w:val="45F8A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20B1A"/>
    <w:multiLevelType w:val="hybridMultilevel"/>
    <w:tmpl w:val="1B56F7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D6E89"/>
    <w:multiLevelType w:val="hybridMultilevel"/>
    <w:tmpl w:val="8DA218E2"/>
    <w:lvl w:ilvl="0" w:tplc="D0920FE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415CB3"/>
    <w:multiLevelType w:val="hybridMultilevel"/>
    <w:tmpl w:val="98964E52"/>
    <w:lvl w:ilvl="0" w:tplc="290E721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EA5800"/>
    <w:multiLevelType w:val="hybridMultilevel"/>
    <w:tmpl w:val="A5D8B8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131A32"/>
    <w:multiLevelType w:val="hybridMultilevel"/>
    <w:tmpl w:val="33AA8AD8"/>
    <w:lvl w:ilvl="0" w:tplc="2E6426BE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DA37A4"/>
    <w:multiLevelType w:val="multilevel"/>
    <w:tmpl w:val="B1767B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EC8791F"/>
    <w:multiLevelType w:val="hybridMultilevel"/>
    <w:tmpl w:val="EA30B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0EE64B4"/>
    <w:multiLevelType w:val="hybridMultilevel"/>
    <w:tmpl w:val="5558AA8A"/>
    <w:lvl w:ilvl="0" w:tplc="40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7EBA00F4"/>
    <w:multiLevelType w:val="hybridMultilevel"/>
    <w:tmpl w:val="79088952"/>
    <w:lvl w:ilvl="0" w:tplc="2E6426BE">
      <w:start w:val="1"/>
      <w:numFmt w:val="bullet"/>
      <w:lvlText w:val="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11"/>
  </w:num>
  <w:num w:numId="5">
    <w:abstractNumId w:val="5"/>
  </w:num>
  <w:num w:numId="6">
    <w:abstractNumId w:val="3"/>
  </w:num>
  <w:num w:numId="7">
    <w:abstractNumId w:val="13"/>
  </w:num>
  <w:num w:numId="8">
    <w:abstractNumId w:val="14"/>
  </w:num>
  <w:num w:numId="9">
    <w:abstractNumId w:val="4"/>
  </w:num>
  <w:num w:numId="10">
    <w:abstractNumId w:val="2"/>
  </w:num>
  <w:num w:numId="11">
    <w:abstractNumId w:val="12"/>
  </w:num>
  <w:num w:numId="12">
    <w:abstractNumId w:val="1"/>
  </w:num>
  <w:num w:numId="13">
    <w:abstractNumId w:val="9"/>
  </w:num>
  <w:num w:numId="14">
    <w:abstractNumId w:val="7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E2"/>
    <w:rsid w:val="00001787"/>
    <w:rsid w:val="00014CC7"/>
    <w:rsid w:val="000225F7"/>
    <w:rsid w:val="00031DAF"/>
    <w:rsid w:val="00035B9B"/>
    <w:rsid w:val="000628F4"/>
    <w:rsid w:val="00063AC4"/>
    <w:rsid w:val="00071AE5"/>
    <w:rsid w:val="0007488E"/>
    <w:rsid w:val="0008270D"/>
    <w:rsid w:val="00083D37"/>
    <w:rsid w:val="00092136"/>
    <w:rsid w:val="000A633C"/>
    <w:rsid w:val="000B26FF"/>
    <w:rsid w:val="000D086B"/>
    <w:rsid w:val="000E768D"/>
    <w:rsid w:val="000F1A86"/>
    <w:rsid w:val="00100B63"/>
    <w:rsid w:val="00116201"/>
    <w:rsid w:val="001231E0"/>
    <w:rsid w:val="00126FCF"/>
    <w:rsid w:val="00127029"/>
    <w:rsid w:val="0013681C"/>
    <w:rsid w:val="001427F8"/>
    <w:rsid w:val="00146F10"/>
    <w:rsid w:val="0015449F"/>
    <w:rsid w:val="001575E8"/>
    <w:rsid w:val="00161FD7"/>
    <w:rsid w:val="00166AA6"/>
    <w:rsid w:val="00183C6F"/>
    <w:rsid w:val="00184ECB"/>
    <w:rsid w:val="00197D6F"/>
    <w:rsid w:val="001B5B90"/>
    <w:rsid w:val="001D2005"/>
    <w:rsid w:val="001D3A64"/>
    <w:rsid w:val="001E4204"/>
    <w:rsid w:val="001F0A7E"/>
    <w:rsid w:val="001F4D2F"/>
    <w:rsid w:val="00211A1E"/>
    <w:rsid w:val="00212392"/>
    <w:rsid w:val="00214BAF"/>
    <w:rsid w:val="00216373"/>
    <w:rsid w:val="002240F9"/>
    <w:rsid w:val="00233D61"/>
    <w:rsid w:val="00236E1A"/>
    <w:rsid w:val="00254020"/>
    <w:rsid w:val="00254CDD"/>
    <w:rsid w:val="00274F71"/>
    <w:rsid w:val="0027705C"/>
    <w:rsid w:val="00283976"/>
    <w:rsid w:val="0029339E"/>
    <w:rsid w:val="002C5BF3"/>
    <w:rsid w:val="002D3D16"/>
    <w:rsid w:val="002E04C7"/>
    <w:rsid w:val="002E2BFA"/>
    <w:rsid w:val="002F1121"/>
    <w:rsid w:val="002F4645"/>
    <w:rsid w:val="00310413"/>
    <w:rsid w:val="003206E2"/>
    <w:rsid w:val="0036023C"/>
    <w:rsid w:val="00367C88"/>
    <w:rsid w:val="0037149F"/>
    <w:rsid w:val="0037202A"/>
    <w:rsid w:val="00386089"/>
    <w:rsid w:val="00394526"/>
    <w:rsid w:val="003A23C1"/>
    <w:rsid w:val="003C3383"/>
    <w:rsid w:val="003E19C5"/>
    <w:rsid w:val="003E7446"/>
    <w:rsid w:val="003F0338"/>
    <w:rsid w:val="00444C78"/>
    <w:rsid w:val="00450B5C"/>
    <w:rsid w:val="0045125E"/>
    <w:rsid w:val="00452030"/>
    <w:rsid w:val="00457D9D"/>
    <w:rsid w:val="00470BFE"/>
    <w:rsid w:val="004B0E29"/>
    <w:rsid w:val="004B3B0B"/>
    <w:rsid w:val="004B47C0"/>
    <w:rsid w:val="004B6984"/>
    <w:rsid w:val="004B7E4C"/>
    <w:rsid w:val="004D3E62"/>
    <w:rsid w:val="004D6E3C"/>
    <w:rsid w:val="00503B86"/>
    <w:rsid w:val="0051105B"/>
    <w:rsid w:val="0051600E"/>
    <w:rsid w:val="00527830"/>
    <w:rsid w:val="005324D5"/>
    <w:rsid w:val="00532C36"/>
    <w:rsid w:val="00536782"/>
    <w:rsid w:val="00540BAE"/>
    <w:rsid w:val="00551AE3"/>
    <w:rsid w:val="00580095"/>
    <w:rsid w:val="00580FAF"/>
    <w:rsid w:val="00584B46"/>
    <w:rsid w:val="00586157"/>
    <w:rsid w:val="005A1A0F"/>
    <w:rsid w:val="005E3C0B"/>
    <w:rsid w:val="005E77E3"/>
    <w:rsid w:val="005F7BE1"/>
    <w:rsid w:val="0060735A"/>
    <w:rsid w:val="00607B5B"/>
    <w:rsid w:val="00610867"/>
    <w:rsid w:val="00616FA9"/>
    <w:rsid w:val="006401C3"/>
    <w:rsid w:val="0064323A"/>
    <w:rsid w:val="0064572B"/>
    <w:rsid w:val="0067414D"/>
    <w:rsid w:val="006773BB"/>
    <w:rsid w:val="0068479E"/>
    <w:rsid w:val="006A6EFE"/>
    <w:rsid w:val="006B5F49"/>
    <w:rsid w:val="006C30A5"/>
    <w:rsid w:val="006C510E"/>
    <w:rsid w:val="006C774E"/>
    <w:rsid w:val="006D35D5"/>
    <w:rsid w:val="006D3F01"/>
    <w:rsid w:val="006E39F7"/>
    <w:rsid w:val="0070103B"/>
    <w:rsid w:val="00707AD5"/>
    <w:rsid w:val="00716088"/>
    <w:rsid w:val="00717EA2"/>
    <w:rsid w:val="007326D4"/>
    <w:rsid w:val="007461F8"/>
    <w:rsid w:val="00750C9B"/>
    <w:rsid w:val="0075496A"/>
    <w:rsid w:val="00796259"/>
    <w:rsid w:val="007A0E16"/>
    <w:rsid w:val="007A32ED"/>
    <w:rsid w:val="007B5A12"/>
    <w:rsid w:val="007C3FF2"/>
    <w:rsid w:val="007C7DA3"/>
    <w:rsid w:val="007D4FBB"/>
    <w:rsid w:val="007E0525"/>
    <w:rsid w:val="007F0E98"/>
    <w:rsid w:val="00816EA3"/>
    <w:rsid w:val="00823038"/>
    <w:rsid w:val="008302DF"/>
    <w:rsid w:val="00842F14"/>
    <w:rsid w:val="0088024C"/>
    <w:rsid w:val="008A6251"/>
    <w:rsid w:val="008A669E"/>
    <w:rsid w:val="008D57FF"/>
    <w:rsid w:val="008D7B6F"/>
    <w:rsid w:val="008E164D"/>
    <w:rsid w:val="008E4CE5"/>
    <w:rsid w:val="008E6089"/>
    <w:rsid w:val="00906B79"/>
    <w:rsid w:val="0093466E"/>
    <w:rsid w:val="00943554"/>
    <w:rsid w:val="00945857"/>
    <w:rsid w:val="009556D3"/>
    <w:rsid w:val="00955BD2"/>
    <w:rsid w:val="00962006"/>
    <w:rsid w:val="00974217"/>
    <w:rsid w:val="00974550"/>
    <w:rsid w:val="00975BFF"/>
    <w:rsid w:val="0097639D"/>
    <w:rsid w:val="009A5840"/>
    <w:rsid w:val="009B60D1"/>
    <w:rsid w:val="009D7CA0"/>
    <w:rsid w:val="009F6A13"/>
    <w:rsid w:val="00A1041D"/>
    <w:rsid w:val="00A22C06"/>
    <w:rsid w:val="00A2447B"/>
    <w:rsid w:val="00A25451"/>
    <w:rsid w:val="00A3118F"/>
    <w:rsid w:val="00A33240"/>
    <w:rsid w:val="00A45FA9"/>
    <w:rsid w:val="00A50C33"/>
    <w:rsid w:val="00A90BD1"/>
    <w:rsid w:val="00AA023E"/>
    <w:rsid w:val="00AC5FC8"/>
    <w:rsid w:val="00AE3001"/>
    <w:rsid w:val="00AE6FC3"/>
    <w:rsid w:val="00AF42C1"/>
    <w:rsid w:val="00AF4DB4"/>
    <w:rsid w:val="00AF69EB"/>
    <w:rsid w:val="00AF7097"/>
    <w:rsid w:val="00B30920"/>
    <w:rsid w:val="00B4450A"/>
    <w:rsid w:val="00B65668"/>
    <w:rsid w:val="00B81FB1"/>
    <w:rsid w:val="00BA2FCF"/>
    <w:rsid w:val="00BB3923"/>
    <w:rsid w:val="00BC0845"/>
    <w:rsid w:val="00BC3EBF"/>
    <w:rsid w:val="00BD783A"/>
    <w:rsid w:val="00BE20C6"/>
    <w:rsid w:val="00BE4518"/>
    <w:rsid w:val="00BE4A1B"/>
    <w:rsid w:val="00BE52CA"/>
    <w:rsid w:val="00BF3340"/>
    <w:rsid w:val="00C0377B"/>
    <w:rsid w:val="00C05219"/>
    <w:rsid w:val="00C0557A"/>
    <w:rsid w:val="00C17E97"/>
    <w:rsid w:val="00C33F2B"/>
    <w:rsid w:val="00C35C7A"/>
    <w:rsid w:val="00C639BE"/>
    <w:rsid w:val="00C63F9A"/>
    <w:rsid w:val="00C833CB"/>
    <w:rsid w:val="00CB7AB0"/>
    <w:rsid w:val="00CD218B"/>
    <w:rsid w:val="00CE001B"/>
    <w:rsid w:val="00CE5B84"/>
    <w:rsid w:val="00CF69D7"/>
    <w:rsid w:val="00D101D1"/>
    <w:rsid w:val="00D111F0"/>
    <w:rsid w:val="00D136E9"/>
    <w:rsid w:val="00D141C3"/>
    <w:rsid w:val="00D171EC"/>
    <w:rsid w:val="00D21E76"/>
    <w:rsid w:val="00D315BA"/>
    <w:rsid w:val="00D353CD"/>
    <w:rsid w:val="00D514BC"/>
    <w:rsid w:val="00D63D86"/>
    <w:rsid w:val="00D95278"/>
    <w:rsid w:val="00D955AC"/>
    <w:rsid w:val="00DA4578"/>
    <w:rsid w:val="00DE5968"/>
    <w:rsid w:val="00DE64D9"/>
    <w:rsid w:val="00E05A12"/>
    <w:rsid w:val="00E15507"/>
    <w:rsid w:val="00E15C0A"/>
    <w:rsid w:val="00E17E80"/>
    <w:rsid w:val="00E2036D"/>
    <w:rsid w:val="00E46339"/>
    <w:rsid w:val="00E50D44"/>
    <w:rsid w:val="00E5793D"/>
    <w:rsid w:val="00E670DE"/>
    <w:rsid w:val="00E724DC"/>
    <w:rsid w:val="00EA59C8"/>
    <w:rsid w:val="00EA59EE"/>
    <w:rsid w:val="00EA7E3F"/>
    <w:rsid w:val="00EB7CF0"/>
    <w:rsid w:val="00EE1701"/>
    <w:rsid w:val="00EF3E8D"/>
    <w:rsid w:val="00F4023E"/>
    <w:rsid w:val="00F4417B"/>
    <w:rsid w:val="00F55FC8"/>
    <w:rsid w:val="00F60F8F"/>
    <w:rsid w:val="00F835E2"/>
    <w:rsid w:val="00F92687"/>
    <w:rsid w:val="00FA68C9"/>
    <w:rsid w:val="00FB29D6"/>
    <w:rsid w:val="00FB48E0"/>
    <w:rsid w:val="00FC6936"/>
    <w:rsid w:val="00FD7CC7"/>
    <w:rsid w:val="00FE45E9"/>
    <w:rsid w:val="00FF397D"/>
    <w:rsid w:val="00FF39B3"/>
    <w:rsid w:val="00FF7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6E2"/>
    <w:pPr>
      <w:tabs>
        <w:tab w:val="center" w:pos="4513"/>
        <w:tab w:val="right" w:pos="9026"/>
      </w:tabs>
      <w:spacing w:after="0" w:line="240" w:lineRule="auto"/>
    </w:pPr>
    <w:rPr>
      <w:rFonts w:ascii="NewsGoth BT" w:eastAsia="Calibri" w:hAnsi="NewsGoth BT" w:cs="Times New Roman"/>
      <w:color w:val="000000"/>
      <w:sz w:val="20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3206E2"/>
    <w:rPr>
      <w:rFonts w:ascii="NewsGoth BT" w:eastAsia="Calibri" w:hAnsi="NewsGoth BT" w:cs="Times New Roman"/>
      <w:color w:val="000000"/>
      <w:sz w:val="20"/>
      <w:lang w:val="en-IN"/>
    </w:rPr>
  </w:style>
  <w:style w:type="paragraph" w:styleId="NoSpacing">
    <w:name w:val="No Spacing"/>
    <w:link w:val="NoSpacingChar"/>
    <w:uiPriority w:val="1"/>
    <w:qFormat/>
    <w:rsid w:val="003206E2"/>
    <w:pPr>
      <w:spacing w:after="0" w:line="240" w:lineRule="auto"/>
    </w:pPr>
    <w:rPr>
      <w:rFonts w:ascii="NewsGoth BT" w:eastAsia="Calibri" w:hAnsi="NewsGoth BT" w:cs="Times New Roman"/>
      <w:color w:val="000000"/>
      <w:sz w:val="20"/>
      <w:lang w:val="en-IN"/>
    </w:rPr>
  </w:style>
  <w:style w:type="table" w:styleId="TableGrid">
    <w:name w:val="Table Grid"/>
    <w:basedOn w:val="TableNormal"/>
    <w:uiPriority w:val="59"/>
    <w:rsid w:val="003206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3206E2"/>
    <w:rPr>
      <w:rFonts w:eastAsia="Times New Roman" w:cs="Times New Roman"/>
      <w:bCs w:val="0"/>
      <w:i/>
      <w:iCs/>
      <w:color w:val="808080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206E2"/>
    <w:rPr>
      <w:rFonts w:ascii="NewsGoth BT" w:eastAsia="Calibri" w:hAnsi="NewsGoth BT" w:cs="Times New Roman"/>
      <w:color w:val="000000"/>
      <w:sz w:val="20"/>
      <w:lang w:val="en-IN"/>
    </w:rPr>
  </w:style>
  <w:style w:type="paragraph" w:styleId="BlockText">
    <w:name w:val="Block Text"/>
    <w:basedOn w:val="Normal"/>
    <w:rsid w:val="003206E2"/>
    <w:pPr>
      <w:spacing w:after="0"/>
      <w:ind w:left="720" w:right="720"/>
      <w:jc w:val="both"/>
    </w:pPr>
    <w:rPr>
      <w:rFonts w:ascii="Times New Roman" w:eastAsia="Times New Roman" w:hAnsi="Times New Roman" w:cs="Times New Roman"/>
      <w:color w:val="0000FF"/>
      <w:szCs w:val="24"/>
    </w:rPr>
  </w:style>
  <w:style w:type="paragraph" w:styleId="ListParagraph">
    <w:name w:val="List Paragraph"/>
    <w:basedOn w:val="Normal"/>
    <w:uiPriority w:val="34"/>
    <w:qFormat/>
    <w:rsid w:val="004B3B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9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C5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BF3"/>
  </w:style>
  <w:style w:type="character" w:styleId="Hyperlink">
    <w:name w:val="Hyperlink"/>
    <w:basedOn w:val="DefaultParagraphFont"/>
    <w:uiPriority w:val="99"/>
    <w:unhideWhenUsed/>
    <w:rsid w:val="0097639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3681C"/>
  </w:style>
  <w:style w:type="paragraph" w:styleId="BodyText">
    <w:name w:val="Body Text"/>
    <w:aliases w:val="Body Text Char1 Char"/>
    <w:basedOn w:val="Normal"/>
    <w:link w:val="BodyTextChar1"/>
    <w:semiHidden/>
    <w:rsid w:val="00503B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uiPriority w:val="99"/>
    <w:semiHidden/>
    <w:rsid w:val="00503B86"/>
  </w:style>
  <w:style w:type="character" w:customStyle="1" w:styleId="BodyTextChar1">
    <w:name w:val="Body Text Char1"/>
    <w:aliases w:val="Body Text Char1 Char Char"/>
    <w:basedOn w:val="DefaultParagraphFont"/>
    <w:link w:val="BodyText"/>
    <w:semiHidden/>
    <w:rsid w:val="00503B8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6E2"/>
    <w:pPr>
      <w:tabs>
        <w:tab w:val="center" w:pos="4513"/>
        <w:tab w:val="right" w:pos="9026"/>
      </w:tabs>
      <w:spacing w:after="0" w:line="240" w:lineRule="auto"/>
    </w:pPr>
    <w:rPr>
      <w:rFonts w:ascii="NewsGoth BT" w:eastAsia="Calibri" w:hAnsi="NewsGoth BT" w:cs="Times New Roman"/>
      <w:color w:val="000000"/>
      <w:sz w:val="20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3206E2"/>
    <w:rPr>
      <w:rFonts w:ascii="NewsGoth BT" w:eastAsia="Calibri" w:hAnsi="NewsGoth BT" w:cs="Times New Roman"/>
      <w:color w:val="000000"/>
      <w:sz w:val="20"/>
      <w:lang w:val="en-IN"/>
    </w:rPr>
  </w:style>
  <w:style w:type="paragraph" w:styleId="NoSpacing">
    <w:name w:val="No Spacing"/>
    <w:link w:val="NoSpacingChar"/>
    <w:uiPriority w:val="1"/>
    <w:qFormat/>
    <w:rsid w:val="003206E2"/>
    <w:pPr>
      <w:spacing w:after="0" w:line="240" w:lineRule="auto"/>
    </w:pPr>
    <w:rPr>
      <w:rFonts w:ascii="NewsGoth BT" w:eastAsia="Calibri" w:hAnsi="NewsGoth BT" w:cs="Times New Roman"/>
      <w:color w:val="000000"/>
      <w:sz w:val="20"/>
      <w:lang w:val="en-IN"/>
    </w:rPr>
  </w:style>
  <w:style w:type="table" w:styleId="TableGrid">
    <w:name w:val="Table Grid"/>
    <w:basedOn w:val="TableNormal"/>
    <w:uiPriority w:val="59"/>
    <w:rsid w:val="003206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3206E2"/>
    <w:rPr>
      <w:rFonts w:eastAsia="Times New Roman" w:cs="Times New Roman"/>
      <w:bCs w:val="0"/>
      <w:i/>
      <w:iCs/>
      <w:color w:val="808080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206E2"/>
    <w:rPr>
      <w:rFonts w:ascii="NewsGoth BT" w:eastAsia="Calibri" w:hAnsi="NewsGoth BT" w:cs="Times New Roman"/>
      <w:color w:val="000000"/>
      <w:sz w:val="20"/>
      <w:lang w:val="en-IN"/>
    </w:rPr>
  </w:style>
  <w:style w:type="paragraph" w:styleId="BlockText">
    <w:name w:val="Block Text"/>
    <w:basedOn w:val="Normal"/>
    <w:rsid w:val="003206E2"/>
    <w:pPr>
      <w:spacing w:after="0"/>
      <w:ind w:left="720" w:right="720"/>
      <w:jc w:val="both"/>
    </w:pPr>
    <w:rPr>
      <w:rFonts w:ascii="Times New Roman" w:eastAsia="Times New Roman" w:hAnsi="Times New Roman" w:cs="Times New Roman"/>
      <w:color w:val="0000FF"/>
      <w:szCs w:val="24"/>
    </w:rPr>
  </w:style>
  <w:style w:type="paragraph" w:styleId="ListParagraph">
    <w:name w:val="List Paragraph"/>
    <w:basedOn w:val="Normal"/>
    <w:uiPriority w:val="34"/>
    <w:qFormat/>
    <w:rsid w:val="004B3B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9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C5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BF3"/>
  </w:style>
  <w:style w:type="character" w:styleId="Hyperlink">
    <w:name w:val="Hyperlink"/>
    <w:basedOn w:val="DefaultParagraphFont"/>
    <w:uiPriority w:val="99"/>
    <w:unhideWhenUsed/>
    <w:rsid w:val="0097639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3681C"/>
  </w:style>
  <w:style w:type="paragraph" w:styleId="BodyText">
    <w:name w:val="Body Text"/>
    <w:aliases w:val="Body Text Char1 Char"/>
    <w:basedOn w:val="Normal"/>
    <w:link w:val="BodyTextChar1"/>
    <w:semiHidden/>
    <w:rsid w:val="00503B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uiPriority w:val="99"/>
    <w:semiHidden/>
    <w:rsid w:val="00503B86"/>
  </w:style>
  <w:style w:type="character" w:customStyle="1" w:styleId="BodyTextChar1">
    <w:name w:val="Body Text Char1"/>
    <w:aliases w:val="Body Text Char1 Char Char"/>
    <w:basedOn w:val="DefaultParagraphFont"/>
    <w:link w:val="BodyText"/>
    <w:semiHidden/>
    <w:rsid w:val="00503B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karthikeyan s</cp:lastModifiedBy>
  <cp:revision>23</cp:revision>
  <cp:lastPrinted>2016-03-07T04:36:00Z</cp:lastPrinted>
  <dcterms:created xsi:type="dcterms:W3CDTF">2016-06-08T21:34:00Z</dcterms:created>
  <dcterms:modified xsi:type="dcterms:W3CDTF">2018-11-02T02:57:00Z</dcterms:modified>
</cp:coreProperties>
</file>