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40" w:rsidRPr="00C67BCB" w:rsidRDefault="00C67BCB" w:rsidP="00B217A8">
      <w:pPr>
        <w:shd w:val="clear" w:color="auto" w:fill="3683CC"/>
        <w:spacing w:before="220" w:after="110"/>
        <w:ind w:left="-450"/>
        <w:outlineLvl w:val="1"/>
        <w:rPr>
          <w:rFonts w:asciiTheme="minorHAnsi" w:hAnsiTheme="minorHAnsi" w:cstheme="minorHAnsi"/>
          <w:b/>
          <w:color w:val="000000" w:themeColor="text1"/>
          <w:sz w:val="40"/>
          <w:szCs w:val="40"/>
          <w:lang w:eastAsia="en-IN"/>
        </w:rPr>
      </w:pPr>
      <w:r w:rsidRPr="00C67BCB">
        <w:rPr>
          <w:rFonts w:asciiTheme="minorHAnsi" w:hAnsiTheme="minorHAnsi" w:cstheme="minorHAnsi"/>
          <w:b/>
          <w:color w:val="000000" w:themeColor="text1"/>
          <w:sz w:val="40"/>
          <w:szCs w:val="40"/>
          <w:lang w:eastAsia="en-IN"/>
        </w:rPr>
        <w:t>PRATIMA KOMATREDDY</w:t>
      </w:r>
    </w:p>
    <w:p w:rsidR="00C31BED" w:rsidRPr="00C67BCB" w:rsidRDefault="00C31BED" w:rsidP="00B217A8">
      <w:pPr>
        <w:ind w:left="-450"/>
        <w:rPr>
          <w:rStyle w:val="Strong"/>
          <w:rFonts w:asciiTheme="minorHAnsi" w:hAnsiTheme="minorHAnsi" w:cstheme="minorHAnsi"/>
          <w:sz w:val="20"/>
          <w:szCs w:val="20"/>
        </w:rPr>
      </w:pPr>
      <w:r w:rsidRPr="00C67BCB">
        <w:rPr>
          <w:rFonts w:asciiTheme="minorHAnsi" w:hAnsiTheme="minorHAnsi" w:cstheme="minorHAnsi"/>
          <w:b/>
          <w:sz w:val="20"/>
          <w:szCs w:val="20"/>
        </w:rPr>
        <w:t xml:space="preserve">Contact Details: </w:t>
      </w:r>
      <w:r w:rsidRPr="00C67BCB">
        <w:rPr>
          <w:rFonts w:asciiTheme="minorHAnsi" w:hAnsiTheme="minorHAnsi" w:cstheme="minorHAnsi"/>
          <w:b/>
          <w:bCs/>
          <w:sz w:val="20"/>
          <w:szCs w:val="20"/>
        </w:rPr>
        <w:t xml:space="preserve"> +91-901</w:t>
      </w:r>
      <w:r w:rsidR="00987656" w:rsidRPr="00C67BC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67BCB">
        <w:rPr>
          <w:rFonts w:asciiTheme="minorHAnsi" w:hAnsiTheme="minorHAnsi" w:cstheme="minorHAnsi"/>
          <w:b/>
          <w:bCs/>
          <w:sz w:val="20"/>
          <w:szCs w:val="20"/>
        </w:rPr>
        <w:t>448</w:t>
      </w:r>
      <w:r w:rsidR="00987656" w:rsidRPr="00C67BC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67BCB">
        <w:rPr>
          <w:rFonts w:asciiTheme="minorHAnsi" w:hAnsiTheme="minorHAnsi" w:cstheme="minorHAnsi"/>
          <w:b/>
          <w:bCs/>
          <w:sz w:val="20"/>
          <w:szCs w:val="20"/>
        </w:rPr>
        <w:t xml:space="preserve">3650 </w:t>
      </w:r>
      <w:r w:rsidR="004F633B" w:rsidRPr="00C67BC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67BCB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 w:rsidR="00104FE4" w:rsidRPr="00C67BCB">
        <w:rPr>
          <w:rFonts w:asciiTheme="minorHAnsi" w:hAnsiTheme="minorHAnsi" w:cstheme="minorHAnsi"/>
          <w:b/>
          <w:sz w:val="20"/>
          <w:szCs w:val="20"/>
        </w:rPr>
        <w:t xml:space="preserve">              &amp;                 </w:t>
      </w:r>
      <w:r w:rsidRPr="00C67BCB">
        <w:rPr>
          <w:rFonts w:asciiTheme="minorHAnsi" w:hAnsiTheme="minorHAnsi" w:cstheme="minorHAnsi"/>
          <w:b/>
          <w:sz w:val="20"/>
          <w:szCs w:val="20"/>
        </w:rPr>
        <w:t>Email:</w:t>
      </w:r>
      <w:r w:rsidR="00987656" w:rsidRPr="00C67BC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67BCB">
        <w:rPr>
          <w:rFonts w:asciiTheme="minorHAnsi" w:hAnsiTheme="minorHAnsi" w:cstheme="minorHAnsi"/>
          <w:b/>
          <w:sz w:val="20"/>
          <w:szCs w:val="20"/>
        </w:rPr>
        <w:t>pratimakomatreddy@gmail.com</w:t>
      </w:r>
    </w:p>
    <w:p w:rsidR="00C31BED" w:rsidRPr="003A70F5" w:rsidRDefault="00C31BED" w:rsidP="00B217A8">
      <w:pPr>
        <w:shd w:val="clear" w:color="auto" w:fill="E0E0E0"/>
        <w:tabs>
          <w:tab w:val="left" w:pos="6420"/>
        </w:tabs>
        <w:spacing w:after="40"/>
        <w:ind w:left="-450"/>
        <w:rPr>
          <w:rFonts w:asciiTheme="minorHAnsi" w:hAnsiTheme="minorHAnsi" w:cstheme="minorHAnsi"/>
          <w:sz w:val="20"/>
          <w:szCs w:val="20"/>
        </w:rPr>
      </w:pPr>
    </w:p>
    <w:p w:rsidR="00175F61" w:rsidRPr="00175F61" w:rsidRDefault="00175F61" w:rsidP="00B217A8">
      <w:pPr>
        <w:spacing w:after="60"/>
        <w:ind w:left="-90"/>
        <w:rPr>
          <w:rFonts w:asciiTheme="minorHAnsi" w:eastAsia="Batang" w:hAnsiTheme="minorHAnsi" w:cstheme="minorHAnsi"/>
          <w:b/>
          <w:sz w:val="28"/>
          <w:szCs w:val="28"/>
        </w:rPr>
      </w:pPr>
      <w:r w:rsidRPr="00175F61">
        <w:rPr>
          <w:rFonts w:asciiTheme="minorHAnsi" w:eastAsia="Batang" w:hAnsiTheme="minorHAnsi" w:cstheme="minorHAnsi"/>
          <w:b/>
          <w:sz w:val="28"/>
          <w:szCs w:val="28"/>
        </w:rPr>
        <w:t>PROFESSIONAL PROFILE</w:t>
      </w:r>
    </w:p>
    <w:p w:rsidR="00C31BED" w:rsidRPr="00C67BCB" w:rsidRDefault="00424964" w:rsidP="00B217A8">
      <w:pPr>
        <w:numPr>
          <w:ilvl w:val="0"/>
          <w:numId w:val="28"/>
        </w:numPr>
        <w:rPr>
          <w:rFonts w:asciiTheme="minorHAnsi" w:hAnsiTheme="minorHAnsi" w:cstheme="minorHAnsi"/>
          <w:b/>
          <w:sz w:val="20"/>
          <w:szCs w:val="20"/>
        </w:rPr>
      </w:pPr>
      <w:r w:rsidRPr="00C67BCB">
        <w:rPr>
          <w:rFonts w:asciiTheme="minorHAnsi" w:hAnsiTheme="minorHAnsi" w:cstheme="minorHAnsi"/>
          <w:sz w:val="20"/>
          <w:szCs w:val="20"/>
        </w:rPr>
        <w:t>9</w:t>
      </w:r>
      <w:r w:rsidR="00B55C0A" w:rsidRPr="00C67BCB">
        <w:rPr>
          <w:rFonts w:asciiTheme="minorHAnsi" w:hAnsiTheme="minorHAnsi" w:cstheme="minorHAnsi"/>
          <w:sz w:val="20"/>
          <w:szCs w:val="20"/>
        </w:rPr>
        <w:t>+</w:t>
      </w:r>
      <w:r w:rsidR="00C31BED" w:rsidRPr="00C67BCB">
        <w:rPr>
          <w:rFonts w:asciiTheme="minorHAnsi" w:hAnsiTheme="minorHAnsi" w:cstheme="minorHAnsi"/>
          <w:sz w:val="20"/>
          <w:szCs w:val="20"/>
        </w:rPr>
        <w:t xml:space="preserve"> Years of experience in </w:t>
      </w:r>
      <w:r w:rsidR="00C31BED" w:rsidRPr="00C67BCB">
        <w:rPr>
          <w:rFonts w:asciiTheme="minorHAnsi" w:hAnsiTheme="minorHAnsi" w:cstheme="minorHAnsi"/>
          <w:b/>
          <w:sz w:val="20"/>
          <w:szCs w:val="20"/>
        </w:rPr>
        <w:t xml:space="preserve">Telecommunications, which includes </w:t>
      </w:r>
      <w:r w:rsidR="00E5670B" w:rsidRPr="00C67BCB">
        <w:rPr>
          <w:rFonts w:asciiTheme="minorHAnsi" w:hAnsiTheme="minorHAnsi" w:cstheme="minorHAnsi"/>
          <w:b/>
          <w:sz w:val="20"/>
          <w:szCs w:val="20"/>
        </w:rPr>
        <w:t xml:space="preserve">Project Management, </w:t>
      </w:r>
      <w:r w:rsidR="00C31BED" w:rsidRPr="00C67BCB">
        <w:rPr>
          <w:rFonts w:asciiTheme="minorHAnsi" w:hAnsiTheme="minorHAnsi" w:cstheme="minorHAnsi"/>
          <w:b/>
          <w:sz w:val="20"/>
          <w:szCs w:val="20"/>
        </w:rPr>
        <w:t xml:space="preserve">Customer Relationship Management, </w:t>
      </w:r>
      <w:r w:rsidR="0027105F" w:rsidRPr="00C67BCB">
        <w:rPr>
          <w:rFonts w:asciiTheme="minorHAnsi" w:hAnsiTheme="minorHAnsi" w:cstheme="minorHAnsi"/>
          <w:b/>
          <w:sz w:val="20"/>
          <w:szCs w:val="20"/>
        </w:rPr>
        <w:t xml:space="preserve">Risk Management, </w:t>
      </w:r>
      <w:r w:rsidR="00C31BED" w:rsidRPr="00C67BCB">
        <w:rPr>
          <w:rFonts w:asciiTheme="minorHAnsi" w:hAnsiTheme="minorHAnsi" w:cstheme="minorHAnsi"/>
          <w:b/>
          <w:sz w:val="20"/>
          <w:szCs w:val="20"/>
        </w:rPr>
        <w:t xml:space="preserve">Technical crisis Management, </w:t>
      </w:r>
      <w:r w:rsidR="0027105F" w:rsidRPr="00C67BCB">
        <w:rPr>
          <w:rFonts w:asciiTheme="minorHAnsi" w:hAnsiTheme="minorHAnsi" w:cstheme="minorHAnsi"/>
          <w:b/>
          <w:sz w:val="20"/>
          <w:szCs w:val="20"/>
        </w:rPr>
        <w:t xml:space="preserve">Stakeholder Management, </w:t>
      </w:r>
      <w:r w:rsidR="00C31BED" w:rsidRPr="00C67BCB">
        <w:rPr>
          <w:rFonts w:asciiTheme="minorHAnsi" w:hAnsiTheme="minorHAnsi" w:cstheme="minorHAnsi"/>
          <w:b/>
          <w:sz w:val="20"/>
          <w:szCs w:val="20"/>
        </w:rPr>
        <w:t>Solutions for organization Growth, Good Experience in O</w:t>
      </w:r>
      <w:r w:rsidR="00E5670B" w:rsidRPr="00C67BCB">
        <w:rPr>
          <w:rFonts w:asciiTheme="minorHAnsi" w:hAnsiTheme="minorHAnsi" w:cstheme="minorHAnsi"/>
          <w:b/>
          <w:sz w:val="20"/>
          <w:szCs w:val="20"/>
        </w:rPr>
        <w:t>perations and Service Delivery.</w:t>
      </w:r>
    </w:p>
    <w:p w:rsidR="00175F61" w:rsidRPr="003A70F5" w:rsidRDefault="00175F61" w:rsidP="00B217A8">
      <w:pPr>
        <w:ind w:left="270"/>
        <w:rPr>
          <w:rFonts w:asciiTheme="minorHAnsi" w:hAnsiTheme="minorHAnsi" w:cstheme="minorHAnsi"/>
          <w:b/>
          <w:sz w:val="20"/>
          <w:szCs w:val="20"/>
        </w:rPr>
      </w:pPr>
    </w:p>
    <w:p w:rsidR="007D601D" w:rsidRPr="00C67BCB" w:rsidRDefault="00175F61" w:rsidP="00B217A8">
      <w:pPr>
        <w:ind w:left="-450"/>
        <w:rPr>
          <w:rFonts w:asciiTheme="minorHAnsi" w:hAnsiTheme="minorHAnsi" w:cstheme="minorHAnsi"/>
          <w:sz w:val="28"/>
          <w:szCs w:val="28"/>
        </w:rPr>
      </w:pPr>
      <w:r w:rsidRPr="00C67BCB">
        <w:rPr>
          <w:rFonts w:asciiTheme="minorHAnsi" w:hAnsiTheme="minorHAnsi" w:cstheme="minorHAnsi"/>
          <w:b/>
          <w:sz w:val="28"/>
          <w:szCs w:val="28"/>
        </w:rPr>
        <w:t>CORE COMPETENCIES</w:t>
      </w:r>
    </w:p>
    <w:p w:rsidR="00175F61" w:rsidRPr="00C67BCB" w:rsidRDefault="00175F61" w:rsidP="00B217A8">
      <w:pPr>
        <w:numPr>
          <w:ilvl w:val="0"/>
          <w:numId w:val="26"/>
        </w:numPr>
        <w:spacing w:before="80"/>
        <w:rPr>
          <w:rFonts w:asciiTheme="minorHAnsi" w:hAnsiTheme="minorHAnsi" w:cstheme="minorHAnsi"/>
          <w:sz w:val="20"/>
          <w:szCs w:val="20"/>
        </w:rPr>
      </w:pPr>
      <w:r w:rsidRPr="00C67BCB">
        <w:rPr>
          <w:rFonts w:asciiTheme="minorHAnsi" w:hAnsiTheme="minorHAnsi" w:cstheme="minorHAnsi"/>
          <w:sz w:val="20"/>
          <w:szCs w:val="20"/>
        </w:rPr>
        <w:t>Possesses in-depth knowledge about Project Management, Critical Incident &amp; Problem Management, Change Management and Vendor Management</w:t>
      </w:r>
    </w:p>
    <w:p w:rsidR="00175F61" w:rsidRPr="00C67BCB" w:rsidRDefault="00175F61" w:rsidP="00B217A8">
      <w:pPr>
        <w:numPr>
          <w:ilvl w:val="0"/>
          <w:numId w:val="26"/>
        </w:numPr>
        <w:spacing w:line="240" w:lineRule="exact"/>
        <w:rPr>
          <w:rFonts w:asciiTheme="minorHAnsi" w:hAnsiTheme="minorHAnsi" w:cstheme="minorHAnsi"/>
          <w:sz w:val="20"/>
          <w:szCs w:val="20"/>
        </w:rPr>
      </w:pPr>
      <w:r w:rsidRPr="00C67BCB">
        <w:rPr>
          <w:rFonts w:asciiTheme="minorHAnsi" w:hAnsiTheme="minorHAnsi" w:cstheme="minorHAnsi"/>
          <w:sz w:val="20"/>
          <w:szCs w:val="20"/>
        </w:rPr>
        <w:t>Complete understanding and application of industry practices, principles, theories, concepts, and standards.</w:t>
      </w:r>
    </w:p>
    <w:p w:rsidR="00175F61" w:rsidRPr="00C67BCB" w:rsidRDefault="00175F61" w:rsidP="00B217A8">
      <w:pPr>
        <w:numPr>
          <w:ilvl w:val="0"/>
          <w:numId w:val="26"/>
        </w:numPr>
        <w:spacing w:before="80"/>
        <w:rPr>
          <w:rFonts w:asciiTheme="minorHAnsi" w:hAnsiTheme="minorHAnsi" w:cstheme="minorHAnsi"/>
          <w:sz w:val="20"/>
          <w:szCs w:val="20"/>
        </w:rPr>
      </w:pPr>
      <w:r w:rsidRPr="00C67BCB">
        <w:rPr>
          <w:rFonts w:asciiTheme="minorHAnsi" w:eastAsia="Calibri" w:hAnsiTheme="minorHAnsi" w:cstheme="minorHAnsi"/>
          <w:sz w:val="20"/>
          <w:szCs w:val="20"/>
        </w:rPr>
        <w:t>Deploying Infrastructure Projects/Network Projects and Transformation Projects</w:t>
      </w:r>
    </w:p>
    <w:p w:rsidR="00E5670B" w:rsidRPr="00C67BCB" w:rsidRDefault="00E5670B" w:rsidP="00B217A8">
      <w:pPr>
        <w:numPr>
          <w:ilvl w:val="0"/>
          <w:numId w:val="26"/>
        </w:numPr>
        <w:rPr>
          <w:rFonts w:asciiTheme="minorHAnsi" w:eastAsia="Calibri" w:hAnsiTheme="minorHAnsi" w:cstheme="minorHAnsi"/>
          <w:sz w:val="20"/>
          <w:szCs w:val="20"/>
        </w:rPr>
      </w:pPr>
      <w:r w:rsidRPr="00C67BCB">
        <w:rPr>
          <w:rFonts w:asciiTheme="minorHAnsi" w:hAnsiTheme="minorHAnsi" w:cstheme="minorHAnsi"/>
          <w:sz w:val="20"/>
          <w:szCs w:val="20"/>
        </w:rPr>
        <w:t>Responsible for Project Planning, Cost Monitoring, Milestones, Deliverables and customer signoff.</w:t>
      </w:r>
    </w:p>
    <w:p w:rsidR="00175F61" w:rsidRPr="00C67BCB" w:rsidRDefault="00175F61" w:rsidP="00B217A8">
      <w:pPr>
        <w:numPr>
          <w:ilvl w:val="0"/>
          <w:numId w:val="26"/>
        </w:numPr>
        <w:spacing w:line="240" w:lineRule="exact"/>
        <w:rPr>
          <w:rFonts w:asciiTheme="minorHAnsi" w:hAnsiTheme="minorHAnsi" w:cstheme="minorHAnsi"/>
          <w:sz w:val="20"/>
          <w:szCs w:val="20"/>
        </w:rPr>
      </w:pPr>
      <w:r w:rsidRPr="00C67BCB">
        <w:rPr>
          <w:rFonts w:asciiTheme="minorHAnsi" w:hAnsiTheme="minorHAnsi" w:cstheme="minorHAnsi"/>
          <w:sz w:val="20"/>
          <w:szCs w:val="20"/>
        </w:rPr>
        <w:t>Identifying risks, defining quality parameters and performing relevant Lessons learned.</w:t>
      </w:r>
    </w:p>
    <w:p w:rsidR="00175F61" w:rsidRPr="00C67BCB" w:rsidRDefault="00175F61" w:rsidP="00B217A8">
      <w:pPr>
        <w:numPr>
          <w:ilvl w:val="0"/>
          <w:numId w:val="26"/>
        </w:numPr>
        <w:spacing w:line="240" w:lineRule="exact"/>
        <w:rPr>
          <w:rFonts w:asciiTheme="minorHAnsi" w:hAnsiTheme="minorHAnsi" w:cstheme="minorHAnsi"/>
          <w:sz w:val="20"/>
          <w:szCs w:val="20"/>
        </w:rPr>
      </w:pPr>
      <w:r w:rsidRPr="00C67BCB">
        <w:rPr>
          <w:rFonts w:asciiTheme="minorHAnsi" w:hAnsiTheme="minorHAnsi" w:cstheme="minorHAnsi"/>
          <w:sz w:val="20"/>
          <w:szCs w:val="20"/>
        </w:rPr>
        <w:t>Monitor progress of the project and make adjustments as necessary to ensure the successful completion of the project.</w:t>
      </w:r>
    </w:p>
    <w:p w:rsidR="00E5670B" w:rsidRPr="00C67BCB" w:rsidRDefault="00E5670B" w:rsidP="00B217A8">
      <w:pPr>
        <w:numPr>
          <w:ilvl w:val="0"/>
          <w:numId w:val="26"/>
        </w:numPr>
        <w:rPr>
          <w:rFonts w:asciiTheme="minorHAnsi" w:eastAsia="Calibri" w:hAnsiTheme="minorHAnsi" w:cstheme="minorHAnsi"/>
          <w:sz w:val="20"/>
          <w:szCs w:val="20"/>
        </w:rPr>
      </w:pPr>
      <w:r w:rsidRPr="00C67BCB">
        <w:rPr>
          <w:rFonts w:asciiTheme="minorHAnsi" w:eastAsia="Calibri" w:hAnsiTheme="minorHAnsi" w:cstheme="minorHAnsi"/>
          <w:sz w:val="20"/>
          <w:szCs w:val="20"/>
        </w:rPr>
        <w:t>Addressing the queries of the team and delegating the authority to develop up to required standards.</w:t>
      </w:r>
    </w:p>
    <w:p w:rsidR="00175F61" w:rsidRPr="00C67BCB" w:rsidRDefault="00175F61" w:rsidP="00B217A8">
      <w:pPr>
        <w:numPr>
          <w:ilvl w:val="0"/>
          <w:numId w:val="26"/>
        </w:numPr>
        <w:spacing w:line="240" w:lineRule="exact"/>
        <w:rPr>
          <w:rFonts w:asciiTheme="minorHAnsi" w:hAnsiTheme="minorHAnsi" w:cstheme="minorHAnsi"/>
          <w:sz w:val="20"/>
          <w:szCs w:val="20"/>
        </w:rPr>
      </w:pPr>
      <w:r w:rsidRPr="00C67BCB">
        <w:rPr>
          <w:rFonts w:asciiTheme="minorHAnsi" w:hAnsiTheme="minorHAnsi" w:cstheme="minorHAnsi"/>
          <w:sz w:val="20"/>
          <w:szCs w:val="20"/>
        </w:rPr>
        <w:t>Preparation and circulation of Periodic Project Status Reports (including risks and issues) and Creating Monthly status report and submitting it to top management team.</w:t>
      </w:r>
    </w:p>
    <w:p w:rsidR="00175F61" w:rsidRPr="00C67BCB" w:rsidRDefault="00175F61" w:rsidP="00B217A8">
      <w:pPr>
        <w:numPr>
          <w:ilvl w:val="0"/>
          <w:numId w:val="26"/>
        </w:numPr>
        <w:spacing w:before="80"/>
        <w:rPr>
          <w:rFonts w:asciiTheme="minorHAnsi" w:hAnsiTheme="minorHAnsi" w:cstheme="minorHAnsi"/>
          <w:sz w:val="20"/>
          <w:szCs w:val="20"/>
        </w:rPr>
      </w:pPr>
      <w:r w:rsidRPr="00C67BCB">
        <w:rPr>
          <w:rFonts w:asciiTheme="minorHAnsi" w:hAnsiTheme="minorHAnsi" w:cstheme="minorHAnsi"/>
          <w:sz w:val="20"/>
          <w:szCs w:val="20"/>
        </w:rPr>
        <w:t>Excellent communication and inter-personal skills with proven abilities in resolving Data Related issues</w:t>
      </w:r>
    </w:p>
    <w:p w:rsidR="00E5670B" w:rsidRPr="00C67BCB" w:rsidRDefault="00C31BED" w:rsidP="00B217A8">
      <w:pPr>
        <w:numPr>
          <w:ilvl w:val="0"/>
          <w:numId w:val="26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C67BCB">
        <w:rPr>
          <w:rFonts w:asciiTheme="minorHAnsi" w:hAnsiTheme="minorHAnsi" w:cstheme="minorHAnsi"/>
          <w:sz w:val="20"/>
          <w:szCs w:val="20"/>
        </w:rPr>
        <w:t xml:space="preserve">Customer satisfaction and organization revenue </w:t>
      </w:r>
      <w:r w:rsidR="00004A76" w:rsidRPr="00C67BCB">
        <w:rPr>
          <w:rFonts w:asciiTheme="minorHAnsi" w:hAnsiTheme="minorHAnsi" w:cstheme="minorHAnsi"/>
          <w:sz w:val="20"/>
          <w:szCs w:val="20"/>
        </w:rPr>
        <w:t>enhancement.</w:t>
      </w:r>
    </w:p>
    <w:p w:rsidR="00175F61" w:rsidRPr="00175F61" w:rsidRDefault="00175F61" w:rsidP="00B217A8">
      <w:pPr>
        <w:ind w:left="270"/>
        <w:rPr>
          <w:rFonts w:asciiTheme="minorHAnsi" w:hAnsiTheme="minorHAnsi" w:cstheme="minorHAnsi"/>
          <w:b/>
          <w:bCs/>
          <w:sz w:val="20"/>
          <w:szCs w:val="20"/>
        </w:rPr>
      </w:pPr>
    </w:p>
    <w:p w:rsidR="00D750C9" w:rsidRPr="003A70F5" w:rsidRDefault="00175F61" w:rsidP="00B217A8">
      <w:pPr>
        <w:ind w:left="-9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ACADEMIC PROFILE</w:t>
      </w:r>
    </w:p>
    <w:p w:rsidR="00D750C9" w:rsidRPr="003A70F5" w:rsidRDefault="00D750C9" w:rsidP="00B217A8">
      <w:pPr>
        <w:numPr>
          <w:ilvl w:val="0"/>
          <w:numId w:val="27"/>
        </w:numPr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3A70F5">
        <w:rPr>
          <w:rFonts w:asciiTheme="minorHAnsi" w:hAnsiTheme="minorHAnsi" w:cstheme="minorHAnsi"/>
          <w:bCs/>
          <w:color w:val="000000"/>
          <w:sz w:val="20"/>
          <w:szCs w:val="20"/>
        </w:rPr>
        <w:t>B.</w:t>
      </w:r>
      <w:r w:rsidR="00D96300" w:rsidRPr="003A70F5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Pr="003A70F5">
        <w:rPr>
          <w:rFonts w:asciiTheme="minorHAnsi" w:hAnsiTheme="minorHAnsi" w:cstheme="minorHAnsi"/>
          <w:bCs/>
          <w:color w:val="000000"/>
          <w:sz w:val="20"/>
          <w:szCs w:val="20"/>
        </w:rPr>
        <w:t>Tech in Electronics and Communication Engineering (ECE</w:t>
      </w:r>
      <w:r w:rsidR="00842BAB" w:rsidRPr="003A70F5">
        <w:rPr>
          <w:rFonts w:asciiTheme="minorHAnsi" w:hAnsiTheme="minorHAnsi" w:cstheme="minorHAnsi"/>
          <w:bCs/>
          <w:color w:val="000000"/>
          <w:sz w:val="20"/>
          <w:szCs w:val="20"/>
        </w:rPr>
        <w:t>)</w:t>
      </w:r>
    </w:p>
    <w:p w:rsidR="00304C10" w:rsidRPr="003A70F5" w:rsidRDefault="00304C10" w:rsidP="00B217A8">
      <w:pPr>
        <w:ind w:left="-450"/>
        <w:rPr>
          <w:rFonts w:asciiTheme="minorHAnsi" w:hAnsiTheme="minorHAnsi" w:cstheme="minorHAnsi"/>
          <w:color w:val="000000"/>
          <w:sz w:val="20"/>
          <w:szCs w:val="20"/>
        </w:rPr>
      </w:pPr>
    </w:p>
    <w:p w:rsidR="00B217A8" w:rsidRDefault="00C67BCB" w:rsidP="00B217A8">
      <w:pPr>
        <w:ind w:left="-45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WORK EXPERIENCE</w:t>
      </w:r>
    </w:p>
    <w:p w:rsidR="00B217A8" w:rsidRDefault="00B217A8" w:rsidP="00B217A8">
      <w:pPr>
        <w:ind w:left="-450"/>
        <w:rPr>
          <w:rFonts w:asciiTheme="minorHAnsi" w:hAnsiTheme="minorHAnsi" w:cstheme="minorHAnsi"/>
          <w:b/>
          <w:bCs/>
          <w:sz w:val="28"/>
          <w:szCs w:val="28"/>
        </w:rPr>
      </w:pPr>
    </w:p>
    <w:p w:rsidR="00B217A8" w:rsidRPr="00CA52DD" w:rsidRDefault="00B217A8" w:rsidP="00B217A8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B217A8">
        <w:rPr>
          <w:rFonts w:asciiTheme="minorHAnsi" w:hAnsiTheme="minorHAnsi" w:cstheme="minorHAnsi"/>
          <w:b/>
          <w:bCs/>
        </w:rPr>
        <w:t xml:space="preserve">Presently working as </w:t>
      </w:r>
      <w:r w:rsidR="00EC0757">
        <w:rPr>
          <w:rFonts w:asciiTheme="minorHAnsi" w:hAnsiTheme="minorHAnsi" w:cstheme="minorHAnsi"/>
          <w:b/>
          <w:bCs/>
        </w:rPr>
        <w:t xml:space="preserve">Manager- Projects </w:t>
      </w:r>
      <w:r w:rsidRPr="00B217A8">
        <w:rPr>
          <w:rFonts w:asciiTheme="minorHAnsi" w:hAnsiTheme="minorHAnsi" w:cstheme="minorHAnsi"/>
          <w:b/>
          <w:bCs/>
        </w:rPr>
        <w:t>in Efkon India Pvt Ltd since Sep’2019 till date</w:t>
      </w:r>
    </w:p>
    <w:p w:rsidR="00CA52DD" w:rsidRPr="00CA52DD" w:rsidRDefault="00CA52DD" w:rsidP="00CA52DD">
      <w:pPr>
        <w:pStyle w:val="ListParagraph"/>
        <w:ind w:left="270"/>
        <w:rPr>
          <w:rFonts w:asciiTheme="minorHAnsi" w:hAnsiTheme="minorHAnsi" w:cstheme="minorHAnsi"/>
          <w:b/>
          <w:bCs/>
          <w:sz w:val="28"/>
          <w:szCs w:val="28"/>
        </w:rPr>
      </w:pPr>
    </w:p>
    <w:p w:rsidR="00CA52DD" w:rsidRDefault="00CA52DD" w:rsidP="00CA52DD">
      <w:pPr>
        <w:ind w:left="-90"/>
        <w:rPr>
          <w:rFonts w:asciiTheme="minorHAnsi" w:hAnsiTheme="minorHAnsi" w:cstheme="minorHAnsi"/>
          <w:b/>
          <w:bCs/>
          <w:u w:val="single"/>
        </w:rPr>
      </w:pPr>
      <w:r w:rsidRPr="00CA52DD">
        <w:rPr>
          <w:rFonts w:asciiTheme="minorHAnsi" w:hAnsiTheme="minorHAnsi" w:cstheme="minorHAnsi"/>
          <w:b/>
          <w:bCs/>
          <w:u w:val="single"/>
        </w:rPr>
        <w:t>Roles and Responsibilities</w:t>
      </w:r>
    </w:p>
    <w:p w:rsidR="00CA52DD" w:rsidRPr="00CA52DD" w:rsidRDefault="00CA52DD" w:rsidP="00CA52DD">
      <w:pPr>
        <w:pStyle w:val="ListParagraph"/>
        <w:ind w:left="270"/>
        <w:rPr>
          <w:rFonts w:asciiTheme="minorHAnsi" w:hAnsiTheme="minorHAnsi" w:cstheme="minorHAnsi"/>
          <w:b/>
          <w:bCs/>
          <w:u w:val="single"/>
        </w:rPr>
      </w:pPr>
    </w:p>
    <w:p w:rsidR="007F28DB" w:rsidRPr="009E4DCC" w:rsidRDefault="007F28DB" w:rsidP="007F28DB">
      <w:pPr>
        <w:numPr>
          <w:ilvl w:val="0"/>
          <w:numId w:val="27"/>
        </w:num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="Verdana" w:hAnsi="Verdana"/>
          <w:sz w:val="17"/>
          <w:szCs w:val="27"/>
        </w:rPr>
        <w:t xml:space="preserve">Project </w:t>
      </w:r>
      <w:r w:rsidRPr="00EB3CC4">
        <w:rPr>
          <w:rFonts w:ascii="Verdana" w:hAnsi="Verdana"/>
          <w:sz w:val="17"/>
          <w:szCs w:val="27"/>
        </w:rPr>
        <w:t xml:space="preserve">Management for new customer acquisition involves understanding customer technical requirements along with the </w:t>
      </w:r>
      <w:r>
        <w:rPr>
          <w:rFonts w:ascii="Verdana" w:hAnsi="Verdana"/>
          <w:sz w:val="17"/>
          <w:szCs w:val="27"/>
        </w:rPr>
        <w:t xml:space="preserve">business </w:t>
      </w:r>
      <w:r w:rsidRPr="00EB3CC4">
        <w:rPr>
          <w:rFonts w:ascii="Verdana" w:hAnsi="Verdana"/>
          <w:sz w:val="17"/>
          <w:szCs w:val="27"/>
        </w:rPr>
        <w:t>team and working on customer expectation from the order inception.</w:t>
      </w:r>
    </w:p>
    <w:p w:rsidR="007F28DB" w:rsidRPr="004D7B9C" w:rsidRDefault="007F28DB" w:rsidP="007F28DB">
      <w:pPr>
        <w:numPr>
          <w:ilvl w:val="0"/>
          <w:numId w:val="27"/>
        </w:numPr>
        <w:spacing w:before="40"/>
        <w:rPr>
          <w:rFonts w:ascii="Verdana" w:hAnsi="Verdana"/>
          <w:sz w:val="17"/>
          <w:szCs w:val="27"/>
        </w:rPr>
      </w:pPr>
      <w:r w:rsidRPr="004D7B9C">
        <w:rPr>
          <w:rFonts w:ascii="Verdana" w:hAnsi="Verdana"/>
          <w:sz w:val="17"/>
          <w:szCs w:val="27"/>
        </w:rPr>
        <w:t>Negotiating SLA’s (Service Level Agreements) with clients/vendors and ensuring its compliance with regard to project progress and completion within specified and delivery within schedule</w:t>
      </w:r>
      <w:bookmarkStart w:id="0" w:name="_GoBack"/>
      <w:bookmarkEnd w:id="0"/>
    </w:p>
    <w:p w:rsidR="007F28DB" w:rsidRDefault="007F28DB" w:rsidP="007F28DB">
      <w:pPr>
        <w:numPr>
          <w:ilvl w:val="0"/>
          <w:numId w:val="27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3A70F5">
        <w:rPr>
          <w:rFonts w:asciiTheme="minorHAnsi" w:hAnsiTheme="minorHAnsi" w:cstheme="minorHAnsi"/>
          <w:color w:val="000000"/>
          <w:sz w:val="20"/>
          <w:szCs w:val="20"/>
        </w:rPr>
        <w:t>Project deployment- plans ,schedules, monitors all the activities related to project</w:t>
      </w:r>
    </w:p>
    <w:p w:rsidR="007F28DB" w:rsidRPr="003A70F5" w:rsidRDefault="007F28DB" w:rsidP="007F28DB">
      <w:pPr>
        <w:numPr>
          <w:ilvl w:val="0"/>
          <w:numId w:val="27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3A70F5">
        <w:rPr>
          <w:rFonts w:asciiTheme="minorHAnsi" w:hAnsiTheme="minorHAnsi" w:cstheme="minorHAnsi"/>
          <w:color w:val="000000"/>
          <w:sz w:val="20"/>
          <w:szCs w:val="20"/>
        </w:rPr>
        <w:t>Interaction with planning and deployment team to ensure that team attends the planned schedules</w:t>
      </w:r>
    </w:p>
    <w:p w:rsidR="00B217A8" w:rsidRDefault="007F28DB" w:rsidP="007F28DB">
      <w:pPr>
        <w:numPr>
          <w:ilvl w:val="0"/>
          <w:numId w:val="27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3A70F5">
        <w:rPr>
          <w:rFonts w:asciiTheme="minorHAnsi" w:hAnsiTheme="minorHAnsi" w:cstheme="minorHAnsi"/>
          <w:color w:val="000000"/>
          <w:sz w:val="20"/>
          <w:szCs w:val="20"/>
        </w:rPr>
        <w:t>Interaction with internal and external stake holders to make site operational</w:t>
      </w:r>
    </w:p>
    <w:p w:rsidR="00EC0757" w:rsidRPr="007F28DB" w:rsidRDefault="00EC0757" w:rsidP="007F28DB">
      <w:pPr>
        <w:numPr>
          <w:ilvl w:val="0"/>
          <w:numId w:val="27"/>
        </w:num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Regular meetings with Clients and review with internal and external stake holders for measuring project criteria</w:t>
      </w:r>
    </w:p>
    <w:p w:rsidR="00B217A8" w:rsidRDefault="00B217A8" w:rsidP="00B217A8">
      <w:pPr>
        <w:ind w:left="-450"/>
        <w:rPr>
          <w:rFonts w:asciiTheme="minorHAnsi" w:hAnsiTheme="minorHAnsi" w:cstheme="minorHAnsi"/>
          <w:b/>
          <w:bCs/>
          <w:sz w:val="28"/>
          <w:szCs w:val="28"/>
        </w:rPr>
      </w:pPr>
    </w:p>
    <w:p w:rsidR="00B217A8" w:rsidRDefault="00B217A8" w:rsidP="00B217A8">
      <w:pPr>
        <w:ind w:left="-450"/>
        <w:rPr>
          <w:rFonts w:asciiTheme="minorHAnsi" w:hAnsiTheme="minorHAnsi" w:cstheme="minorHAnsi"/>
          <w:b/>
          <w:bCs/>
          <w:sz w:val="28"/>
          <w:szCs w:val="28"/>
        </w:rPr>
      </w:pPr>
    </w:p>
    <w:p w:rsidR="00403223" w:rsidRPr="003A70F5" w:rsidRDefault="00B217A8" w:rsidP="00B217A8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Worked as Service Manager in Reliance Communications from May’15 to Sep’2019</w:t>
      </w:r>
    </w:p>
    <w:p w:rsidR="0003108E" w:rsidRPr="003A70F5" w:rsidRDefault="0003108E" w:rsidP="00B217A8">
      <w:pPr>
        <w:ind w:left="-450"/>
        <w:rPr>
          <w:rFonts w:asciiTheme="minorHAnsi" w:hAnsiTheme="minorHAnsi" w:cstheme="minorHAnsi"/>
          <w:color w:val="000000"/>
          <w:sz w:val="20"/>
          <w:szCs w:val="20"/>
        </w:rPr>
      </w:pPr>
    </w:p>
    <w:p w:rsidR="00737E24" w:rsidRPr="003A70F5" w:rsidRDefault="00403223" w:rsidP="00B217A8">
      <w:pPr>
        <w:ind w:left="-90"/>
        <w:rPr>
          <w:rFonts w:asciiTheme="minorHAnsi" w:hAnsiTheme="minorHAnsi" w:cstheme="minorHAnsi"/>
          <w:b/>
          <w:color w:val="000000"/>
          <w:u w:val="single"/>
        </w:rPr>
      </w:pPr>
      <w:r w:rsidRPr="003A70F5">
        <w:rPr>
          <w:rFonts w:asciiTheme="minorHAnsi" w:hAnsiTheme="minorHAnsi" w:cstheme="minorHAnsi"/>
          <w:b/>
          <w:color w:val="000000"/>
          <w:u w:val="single"/>
        </w:rPr>
        <w:lastRenderedPageBreak/>
        <w:t>Roles and Responsibilities:</w:t>
      </w:r>
    </w:p>
    <w:p w:rsidR="00004A76" w:rsidRPr="00C67BCB" w:rsidRDefault="00004A76" w:rsidP="00B217A8">
      <w:pPr>
        <w:numPr>
          <w:ilvl w:val="0"/>
          <w:numId w:val="27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C67BCB">
        <w:rPr>
          <w:rFonts w:asciiTheme="minorHAnsi" w:hAnsiTheme="minorHAnsi" w:cstheme="minorHAnsi"/>
          <w:color w:val="000000"/>
          <w:sz w:val="20"/>
          <w:szCs w:val="20"/>
        </w:rPr>
        <w:t>Responsible for customer complete Life cycle management.</w:t>
      </w:r>
    </w:p>
    <w:p w:rsidR="00B412FE" w:rsidRPr="00C67BCB" w:rsidRDefault="00B412FE" w:rsidP="00B217A8">
      <w:pPr>
        <w:numPr>
          <w:ilvl w:val="0"/>
          <w:numId w:val="27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C67BCB">
        <w:rPr>
          <w:rFonts w:asciiTheme="minorHAnsi" w:hAnsiTheme="minorHAnsi" w:cstheme="minorHAnsi"/>
          <w:color w:val="000000"/>
          <w:sz w:val="20"/>
          <w:szCs w:val="20"/>
        </w:rPr>
        <w:t>Revenue enhancement and customer satisfaction</w:t>
      </w:r>
    </w:p>
    <w:p w:rsidR="00004A76" w:rsidRPr="00C67BCB" w:rsidRDefault="00004A76" w:rsidP="00B217A8">
      <w:pPr>
        <w:numPr>
          <w:ilvl w:val="0"/>
          <w:numId w:val="27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C67BCB">
        <w:rPr>
          <w:rFonts w:asciiTheme="minorHAnsi" w:hAnsiTheme="minorHAnsi" w:cstheme="minorHAnsi"/>
          <w:color w:val="000000"/>
          <w:sz w:val="20"/>
          <w:szCs w:val="20"/>
        </w:rPr>
        <w:t>New customer acquisition involves understanding customer technical requirements along with business team and working on customer expectation</w:t>
      </w:r>
    </w:p>
    <w:p w:rsidR="00B412FE" w:rsidRPr="00C67BCB" w:rsidRDefault="00B412FE" w:rsidP="00B217A8">
      <w:pPr>
        <w:numPr>
          <w:ilvl w:val="0"/>
          <w:numId w:val="27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C67BCB">
        <w:rPr>
          <w:rFonts w:asciiTheme="minorHAnsi" w:hAnsiTheme="minorHAnsi" w:cstheme="minorHAnsi"/>
          <w:color w:val="000000"/>
          <w:sz w:val="20"/>
          <w:szCs w:val="20"/>
        </w:rPr>
        <w:t>Analyzing customer requirement and proactive measures taken to improve Business</w:t>
      </w:r>
    </w:p>
    <w:p w:rsidR="001A60C3" w:rsidRPr="00C67BCB" w:rsidRDefault="001A60C3" w:rsidP="00B217A8">
      <w:pPr>
        <w:numPr>
          <w:ilvl w:val="0"/>
          <w:numId w:val="27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C67BCB">
        <w:rPr>
          <w:rFonts w:asciiTheme="minorHAnsi" w:hAnsiTheme="minorHAnsi" w:cstheme="minorHAnsi"/>
          <w:color w:val="000000"/>
          <w:sz w:val="20"/>
          <w:szCs w:val="20"/>
        </w:rPr>
        <w:t xml:space="preserve">Customer service </w:t>
      </w:r>
      <w:r w:rsidR="00700352" w:rsidRPr="00C67BCB">
        <w:rPr>
          <w:rFonts w:asciiTheme="minorHAnsi" w:hAnsiTheme="minorHAnsi" w:cstheme="minorHAnsi"/>
          <w:color w:val="000000"/>
          <w:sz w:val="20"/>
          <w:szCs w:val="20"/>
        </w:rPr>
        <w:t>delivery, continuous</w:t>
      </w:r>
      <w:r w:rsidRPr="00C67BCB">
        <w:rPr>
          <w:rFonts w:asciiTheme="minorHAnsi" w:hAnsiTheme="minorHAnsi" w:cstheme="minorHAnsi"/>
          <w:color w:val="000000"/>
          <w:sz w:val="20"/>
          <w:szCs w:val="20"/>
        </w:rPr>
        <w:t xml:space="preserve"> development and improvement of provider services in accordance with targets/ objectives included service plans</w:t>
      </w:r>
    </w:p>
    <w:p w:rsidR="001A60C3" w:rsidRPr="00C67BCB" w:rsidRDefault="001A60C3" w:rsidP="00B217A8">
      <w:pPr>
        <w:numPr>
          <w:ilvl w:val="0"/>
          <w:numId w:val="27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C67BCB">
        <w:rPr>
          <w:rFonts w:asciiTheme="minorHAnsi" w:hAnsiTheme="minorHAnsi" w:cstheme="minorHAnsi"/>
          <w:color w:val="000000"/>
          <w:sz w:val="20"/>
          <w:szCs w:val="20"/>
        </w:rPr>
        <w:t>Project deployment plans ,schedules, monitors and reports on activities related to project</w:t>
      </w:r>
    </w:p>
    <w:p w:rsidR="001A60C3" w:rsidRPr="00C67BCB" w:rsidRDefault="001A60C3" w:rsidP="00B217A8">
      <w:pPr>
        <w:numPr>
          <w:ilvl w:val="0"/>
          <w:numId w:val="27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C67BCB">
        <w:rPr>
          <w:rFonts w:asciiTheme="minorHAnsi" w:hAnsiTheme="minorHAnsi" w:cstheme="minorHAnsi"/>
          <w:color w:val="000000"/>
          <w:sz w:val="20"/>
          <w:szCs w:val="20"/>
        </w:rPr>
        <w:t>Responsible for all critical incidents and drive till the closure of the issue by providing periodic updates to customers and internal stake holders.</w:t>
      </w:r>
    </w:p>
    <w:p w:rsidR="001767EF" w:rsidRPr="00C67BCB" w:rsidRDefault="001767EF" w:rsidP="00B217A8">
      <w:pPr>
        <w:numPr>
          <w:ilvl w:val="0"/>
          <w:numId w:val="27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C67BCB">
        <w:rPr>
          <w:rFonts w:asciiTheme="minorHAnsi" w:hAnsiTheme="minorHAnsi" w:cstheme="minorHAnsi"/>
          <w:color w:val="000000"/>
          <w:sz w:val="20"/>
          <w:szCs w:val="20"/>
        </w:rPr>
        <w:t xml:space="preserve">Responsible for resolving </w:t>
      </w:r>
      <w:r w:rsidR="00004A76" w:rsidRPr="00C67BCB">
        <w:rPr>
          <w:rFonts w:asciiTheme="minorHAnsi" w:hAnsiTheme="minorHAnsi" w:cstheme="minorHAnsi"/>
          <w:color w:val="000000"/>
          <w:sz w:val="20"/>
          <w:szCs w:val="20"/>
        </w:rPr>
        <w:t>incidents</w:t>
      </w:r>
      <w:r w:rsidR="00314D84" w:rsidRPr="00C67BCB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A321E" w:rsidRPr="00C67BCB">
        <w:rPr>
          <w:rFonts w:asciiTheme="minorHAnsi" w:hAnsiTheme="minorHAnsi" w:cstheme="minorHAnsi"/>
          <w:color w:val="000000"/>
          <w:sz w:val="20"/>
          <w:szCs w:val="20"/>
        </w:rPr>
        <w:t>w</w:t>
      </w:r>
      <w:r w:rsidRPr="00C67BCB">
        <w:rPr>
          <w:rFonts w:asciiTheme="minorHAnsi" w:hAnsiTheme="minorHAnsi" w:cstheme="minorHAnsi"/>
          <w:color w:val="000000"/>
          <w:sz w:val="20"/>
          <w:szCs w:val="20"/>
        </w:rPr>
        <w:t>ithin committed SLA</w:t>
      </w:r>
    </w:p>
    <w:p w:rsidR="001767EF" w:rsidRPr="00C67BCB" w:rsidRDefault="006D6030" w:rsidP="00B217A8">
      <w:pPr>
        <w:numPr>
          <w:ilvl w:val="0"/>
          <w:numId w:val="27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C67BCB">
        <w:rPr>
          <w:rFonts w:asciiTheme="minorHAnsi" w:hAnsiTheme="minorHAnsi" w:cstheme="minorHAnsi"/>
          <w:color w:val="000000"/>
          <w:sz w:val="20"/>
          <w:szCs w:val="20"/>
        </w:rPr>
        <w:t>Predisposed</w:t>
      </w:r>
      <w:r w:rsidR="001767EF" w:rsidRPr="00C67BCB">
        <w:rPr>
          <w:rFonts w:asciiTheme="minorHAnsi" w:hAnsiTheme="minorHAnsi" w:cstheme="minorHAnsi"/>
          <w:color w:val="000000"/>
          <w:sz w:val="20"/>
          <w:szCs w:val="20"/>
        </w:rPr>
        <w:t xml:space="preserve"> to complete any change </w:t>
      </w:r>
      <w:r w:rsidR="002F294C" w:rsidRPr="00C67BCB">
        <w:rPr>
          <w:rFonts w:asciiTheme="minorHAnsi" w:hAnsiTheme="minorHAnsi" w:cstheme="minorHAnsi"/>
          <w:color w:val="000000"/>
          <w:sz w:val="20"/>
          <w:szCs w:val="20"/>
        </w:rPr>
        <w:t>request from customer</w:t>
      </w:r>
    </w:p>
    <w:p w:rsidR="001767EF" w:rsidRPr="00C67BCB" w:rsidRDefault="006D6030" w:rsidP="00B217A8">
      <w:pPr>
        <w:numPr>
          <w:ilvl w:val="0"/>
          <w:numId w:val="27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C67BCB">
        <w:rPr>
          <w:rFonts w:asciiTheme="minorHAnsi" w:hAnsiTheme="minorHAnsi" w:cstheme="minorHAnsi"/>
          <w:color w:val="000000"/>
          <w:sz w:val="20"/>
          <w:szCs w:val="20"/>
        </w:rPr>
        <w:t>Accountable</w:t>
      </w:r>
      <w:r w:rsidR="001767EF" w:rsidRPr="00C67BCB">
        <w:rPr>
          <w:rFonts w:asciiTheme="minorHAnsi" w:hAnsiTheme="minorHAnsi" w:cstheme="minorHAnsi"/>
          <w:color w:val="000000"/>
          <w:sz w:val="20"/>
          <w:szCs w:val="20"/>
        </w:rPr>
        <w:t xml:space="preserve"> to get links stabilized by checking alternate</w:t>
      </w:r>
      <w:r w:rsidR="002F294C" w:rsidRPr="00C67BCB">
        <w:rPr>
          <w:rFonts w:asciiTheme="minorHAnsi" w:hAnsiTheme="minorHAnsi" w:cstheme="minorHAnsi"/>
          <w:color w:val="000000"/>
          <w:sz w:val="20"/>
          <w:szCs w:val="20"/>
        </w:rPr>
        <w:t xml:space="preserve"> options</w:t>
      </w:r>
    </w:p>
    <w:p w:rsidR="003F730A" w:rsidRPr="00C67BCB" w:rsidRDefault="002F294C" w:rsidP="00B217A8">
      <w:pPr>
        <w:numPr>
          <w:ilvl w:val="0"/>
          <w:numId w:val="27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C67BCB">
        <w:rPr>
          <w:rFonts w:asciiTheme="minorHAnsi" w:hAnsiTheme="minorHAnsi" w:cstheme="minorHAnsi"/>
          <w:color w:val="000000"/>
          <w:sz w:val="20"/>
          <w:szCs w:val="20"/>
        </w:rPr>
        <w:t xml:space="preserve">Implementing Service </w:t>
      </w:r>
      <w:r w:rsidR="006D6030" w:rsidRPr="00C67BCB">
        <w:rPr>
          <w:rFonts w:asciiTheme="minorHAnsi" w:hAnsiTheme="minorHAnsi" w:cstheme="minorHAnsi"/>
          <w:color w:val="000000"/>
          <w:sz w:val="20"/>
          <w:szCs w:val="20"/>
        </w:rPr>
        <w:t>Improvement plans to enable</w:t>
      </w:r>
      <w:r w:rsidR="009A321E" w:rsidRPr="00C67BCB">
        <w:rPr>
          <w:rFonts w:asciiTheme="minorHAnsi" w:hAnsiTheme="minorHAnsi" w:cstheme="minorHAnsi"/>
          <w:color w:val="000000"/>
          <w:sz w:val="20"/>
          <w:szCs w:val="20"/>
        </w:rPr>
        <w:t xml:space="preserve"> hassle-free customer services</w:t>
      </w:r>
    </w:p>
    <w:p w:rsidR="003F730A" w:rsidRPr="00C67BCB" w:rsidRDefault="003F730A" w:rsidP="00B217A8">
      <w:pPr>
        <w:numPr>
          <w:ilvl w:val="0"/>
          <w:numId w:val="27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C67BCB">
        <w:rPr>
          <w:rFonts w:asciiTheme="minorHAnsi" w:hAnsiTheme="minorHAnsi" w:cstheme="minorHAnsi"/>
          <w:color w:val="000000"/>
          <w:sz w:val="20"/>
          <w:szCs w:val="20"/>
        </w:rPr>
        <w:t>Involving with cross function teams to</w:t>
      </w:r>
      <w:r w:rsidR="009A321E" w:rsidRPr="00C67BCB">
        <w:rPr>
          <w:rFonts w:asciiTheme="minorHAnsi" w:hAnsiTheme="minorHAnsi" w:cstheme="minorHAnsi"/>
          <w:color w:val="000000"/>
          <w:sz w:val="20"/>
          <w:szCs w:val="20"/>
        </w:rPr>
        <w:t xml:space="preserve"> reach customer satisfaction.</w:t>
      </w:r>
    </w:p>
    <w:p w:rsidR="003F730A" w:rsidRPr="003A70F5" w:rsidRDefault="00C67BCB" w:rsidP="00B217A8">
      <w:pPr>
        <w:ind w:left="-90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>ACHIEVEMENTS</w:t>
      </w:r>
    </w:p>
    <w:p w:rsidR="003F730A" w:rsidRPr="003A70F5" w:rsidRDefault="003F730A" w:rsidP="00B217A8">
      <w:pPr>
        <w:ind w:left="-450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3F730A" w:rsidRPr="003A70F5" w:rsidRDefault="003F730A" w:rsidP="00B217A8">
      <w:pPr>
        <w:numPr>
          <w:ilvl w:val="0"/>
          <w:numId w:val="27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3A70F5">
        <w:rPr>
          <w:rFonts w:asciiTheme="minorHAnsi" w:hAnsiTheme="minorHAnsi" w:cstheme="minorHAnsi"/>
          <w:color w:val="000000"/>
          <w:sz w:val="20"/>
          <w:szCs w:val="20"/>
        </w:rPr>
        <w:t>Awarded as “BEST SERVICE MANAGER”</w:t>
      </w:r>
    </w:p>
    <w:p w:rsidR="003853FA" w:rsidRPr="003A70F5" w:rsidRDefault="003853FA" w:rsidP="00B217A8">
      <w:pPr>
        <w:numPr>
          <w:ilvl w:val="0"/>
          <w:numId w:val="27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3A70F5">
        <w:rPr>
          <w:rFonts w:asciiTheme="minorHAnsi" w:hAnsiTheme="minorHAnsi" w:cstheme="minorHAnsi"/>
          <w:color w:val="000000"/>
          <w:sz w:val="20"/>
          <w:szCs w:val="20"/>
        </w:rPr>
        <w:t>Received multiple appreciations from ISP’s and customer for timely support</w:t>
      </w:r>
    </w:p>
    <w:p w:rsidR="00C67CD9" w:rsidRPr="003A70F5" w:rsidRDefault="00C67CD9" w:rsidP="00B217A8">
      <w:pPr>
        <w:ind w:left="-450"/>
        <w:rPr>
          <w:rFonts w:asciiTheme="minorHAnsi" w:hAnsiTheme="minorHAnsi" w:cstheme="minorHAnsi"/>
          <w:color w:val="000000"/>
          <w:sz w:val="20"/>
          <w:szCs w:val="20"/>
        </w:rPr>
      </w:pPr>
    </w:p>
    <w:p w:rsidR="00E058C2" w:rsidRPr="00C67BCB" w:rsidRDefault="002F3A17" w:rsidP="00B217A8">
      <w:pPr>
        <w:ind w:left="-90"/>
        <w:rPr>
          <w:rFonts w:asciiTheme="minorHAnsi" w:hAnsiTheme="minorHAnsi" w:cstheme="minorHAnsi"/>
          <w:b/>
          <w:color w:val="000000"/>
        </w:rPr>
      </w:pPr>
      <w:r w:rsidRPr="00C67BCB">
        <w:rPr>
          <w:rFonts w:asciiTheme="minorHAnsi" w:hAnsiTheme="minorHAnsi" w:cstheme="minorHAnsi"/>
          <w:b/>
          <w:color w:val="000000"/>
        </w:rPr>
        <w:t xml:space="preserve">Worked </w:t>
      </w:r>
      <w:r w:rsidR="00D96300" w:rsidRPr="00C67BCB">
        <w:rPr>
          <w:rFonts w:asciiTheme="minorHAnsi" w:hAnsiTheme="minorHAnsi" w:cstheme="minorHAnsi"/>
          <w:b/>
          <w:color w:val="000000"/>
        </w:rPr>
        <w:t>as</w:t>
      </w:r>
      <w:r w:rsidR="0052418B" w:rsidRPr="00C67BCB">
        <w:rPr>
          <w:rFonts w:asciiTheme="minorHAnsi" w:hAnsiTheme="minorHAnsi" w:cstheme="minorHAnsi"/>
          <w:b/>
          <w:color w:val="000000"/>
        </w:rPr>
        <w:t xml:space="preserve"> </w:t>
      </w:r>
      <w:r w:rsidR="0012408A" w:rsidRPr="00C67BCB">
        <w:rPr>
          <w:rFonts w:asciiTheme="minorHAnsi" w:hAnsiTheme="minorHAnsi" w:cstheme="minorHAnsi"/>
          <w:b/>
          <w:color w:val="000000"/>
        </w:rPr>
        <w:t>Project</w:t>
      </w:r>
      <w:r w:rsidR="0052418B" w:rsidRPr="00C67BCB">
        <w:rPr>
          <w:rFonts w:asciiTheme="minorHAnsi" w:hAnsiTheme="minorHAnsi" w:cstheme="minorHAnsi"/>
          <w:b/>
          <w:color w:val="000000"/>
        </w:rPr>
        <w:t xml:space="preserve"> </w:t>
      </w:r>
      <w:r w:rsidR="00402E87" w:rsidRPr="00C67BCB">
        <w:rPr>
          <w:rFonts w:asciiTheme="minorHAnsi" w:hAnsiTheme="minorHAnsi" w:cstheme="minorHAnsi"/>
          <w:b/>
          <w:color w:val="000000"/>
        </w:rPr>
        <w:t>Manager</w:t>
      </w:r>
      <w:r w:rsidR="0012408A" w:rsidRPr="00C67BCB">
        <w:rPr>
          <w:rFonts w:asciiTheme="minorHAnsi" w:hAnsiTheme="minorHAnsi" w:cstheme="minorHAnsi"/>
          <w:b/>
          <w:color w:val="000000"/>
        </w:rPr>
        <w:t xml:space="preserve"> in </w:t>
      </w:r>
      <w:r w:rsidR="0012408A" w:rsidRPr="00C67BCB">
        <w:rPr>
          <w:rFonts w:asciiTheme="minorHAnsi" w:hAnsiTheme="minorHAnsi" w:cstheme="minorHAnsi"/>
          <w:b/>
          <w:bCs/>
        </w:rPr>
        <w:t>TATA Communications Payment Solutions Ltd (TCPSL)</w:t>
      </w:r>
      <w:r w:rsidRPr="00C67BCB">
        <w:rPr>
          <w:rFonts w:asciiTheme="minorHAnsi" w:hAnsiTheme="minorHAnsi" w:cstheme="minorHAnsi"/>
          <w:b/>
          <w:color w:val="000000"/>
        </w:rPr>
        <w:t>from</w:t>
      </w:r>
      <w:r w:rsidR="00C65EC7" w:rsidRPr="00C67BCB">
        <w:rPr>
          <w:rFonts w:asciiTheme="minorHAnsi" w:hAnsiTheme="minorHAnsi" w:cstheme="minorHAnsi"/>
          <w:b/>
          <w:color w:val="000000"/>
        </w:rPr>
        <w:t xml:space="preserve"> June’14 </w:t>
      </w:r>
      <w:r w:rsidR="002B1031" w:rsidRPr="00C67BCB">
        <w:rPr>
          <w:rFonts w:asciiTheme="minorHAnsi" w:hAnsiTheme="minorHAnsi" w:cstheme="minorHAnsi"/>
          <w:b/>
          <w:color w:val="000000"/>
        </w:rPr>
        <w:t>to</w:t>
      </w:r>
      <w:r w:rsidR="0012408A" w:rsidRPr="00C67BCB">
        <w:rPr>
          <w:rFonts w:asciiTheme="minorHAnsi" w:hAnsiTheme="minorHAnsi" w:cstheme="minorHAnsi"/>
          <w:b/>
          <w:color w:val="000000"/>
        </w:rPr>
        <w:t xml:space="preserve"> April’15</w:t>
      </w:r>
    </w:p>
    <w:p w:rsidR="003A70F5" w:rsidRPr="003A70F5" w:rsidRDefault="003A70F5" w:rsidP="00B217A8">
      <w:pPr>
        <w:ind w:left="-90"/>
        <w:rPr>
          <w:rFonts w:asciiTheme="minorHAnsi" w:hAnsiTheme="minorHAnsi" w:cstheme="minorHAnsi"/>
          <w:b/>
          <w:bCs/>
        </w:rPr>
      </w:pPr>
    </w:p>
    <w:p w:rsidR="009E4DCC" w:rsidRDefault="00C65EC7" w:rsidP="00B217A8">
      <w:pPr>
        <w:ind w:left="-9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3A70F5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Roles and Responsibilities:</w:t>
      </w:r>
    </w:p>
    <w:p w:rsidR="009E4DCC" w:rsidRDefault="009E4DCC" w:rsidP="00B217A8">
      <w:pPr>
        <w:ind w:left="-9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:rsidR="009E4DCC" w:rsidRPr="009E4DCC" w:rsidRDefault="009E4DCC" w:rsidP="00B217A8">
      <w:pPr>
        <w:numPr>
          <w:ilvl w:val="0"/>
          <w:numId w:val="27"/>
        </w:num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="Verdana" w:hAnsi="Verdana"/>
          <w:sz w:val="17"/>
          <w:szCs w:val="27"/>
        </w:rPr>
        <w:t xml:space="preserve">Project </w:t>
      </w:r>
      <w:r w:rsidRPr="00EB3CC4">
        <w:rPr>
          <w:rFonts w:ascii="Verdana" w:hAnsi="Verdana"/>
          <w:sz w:val="17"/>
          <w:szCs w:val="27"/>
        </w:rPr>
        <w:t xml:space="preserve">Management for new customer acquisition involves understanding customer technical requirements along with the </w:t>
      </w:r>
      <w:r>
        <w:rPr>
          <w:rFonts w:ascii="Verdana" w:hAnsi="Verdana"/>
          <w:sz w:val="17"/>
          <w:szCs w:val="27"/>
        </w:rPr>
        <w:t xml:space="preserve">business </w:t>
      </w:r>
      <w:r w:rsidRPr="00EB3CC4">
        <w:rPr>
          <w:rFonts w:ascii="Verdana" w:hAnsi="Verdana"/>
          <w:sz w:val="17"/>
          <w:szCs w:val="27"/>
        </w:rPr>
        <w:t>team and working on customer expectation from the order inception.</w:t>
      </w:r>
    </w:p>
    <w:p w:rsidR="009E4DCC" w:rsidRPr="004D7B9C" w:rsidRDefault="009E4DCC" w:rsidP="00B217A8">
      <w:pPr>
        <w:numPr>
          <w:ilvl w:val="0"/>
          <w:numId w:val="27"/>
        </w:numPr>
        <w:spacing w:before="40"/>
        <w:rPr>
          <w:rFonts w:ascii="Verdana" w:hAnsi="Verdana"/>
          <w:sz w:val="17"/>
          <w:szCs w:val="27"/>
        </w:rPr>
      </w:pPr>
      <w:r w:rsidRPr="004D7B9C">
        <w:rPr>
          <w:rFonts w:ascii="Verdana" w:hAnsi="Verdana"/>
          <w:sz w:val="17"/>
          <w:szCs w:val="27"/>
        </w:rPr>
        <w:t>Negotiating SLA’s (Service Level Agreements) with clients/vendors and ensuring its compliance with regard to project progress and completion within specified and delivery within schedule</w:t>
      </w:r>
    </w:p>
    <w:p w:rsidR="009E4DCC" w:rsidRPr="003A70F5" w:rsidRDefault="009E4DCC" w:rsidP="00B217A8">
      <w:pPr>
        <w:numPr>
          <w:ilvl w:val="0"/>
          <w:numId w:val="27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3A70F5">
        <w:rPr>
          <w:rFonts w:asciiTheme="minorHAnsi" w:hAnsiTheme="minorHAnsi" w:cstheme="minorHAnsi"/>
          <w:color w:val="000000"/>
          <w:sz w:val="20"/>
          <w:szCs w:val="20"/>
        </w:rPr>
        <w:t xml:space="preserve">Arranging field teams for cross check of new sites and then </w:t>
      </w:r>
      <w:r w:rsidR="00700352" w:rsidRPr="003A70F5">
        <w:rPr>
          <w:rFonts w:asciiTheme="minorHAnsi" w:hAnsiTheme="minorHAnsi" w:cstheme="minorHAnsi"/>
          <w:color w:val="000000"/>
          <w:sz w:val="20"/>
          <w:szCs w:val="20"/>
        </w:rPr>
        <w:t>takeover</w:t>
      </w:r>
      <w:r w:rsidRPr="003A70F5">
        <w:rPr>
          <w:rFonts w:asciiTheme="minorHAnsi" w:hAnsiTheme="minorHAnsi" w:cstheme="minorHAnsi"/>
          <w:color w:val="000000"/>
          <w:sz w:val="20"/>
          <w:szCs w:val="20"/>
        </w:rPr>
        <w:t xml:space="preserve"> of new sites as operational sites</w:t>
      </w:r>
    </w:p>
    <w:p w:rsidR="0012408A" w:rsidRPr="003A70F5" w:rsidRDefault="0012408A" w:rsidP="00B217A8">
      <w:pPr>
        <w:numPr>
          <w:ilvl w:val="0"/>
          <w:numId w:val="27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3A70F5">
        <w:rPr>
          <w:rFonts w:asciiTheme="minorHAnsi" w:hAnsiTheme="minorHAnsi" w:cstheme="minorHAnsi"/>
          <w:color w:val="000000"/>
          <w:sz w:val="20"/>
          <w:szCs w:val="20"/>
        </w:rPr>
        <w:t>Project deployment- plans ,schedules, monitors all the activities related to project</w:t>
      </w:r>
    </w:p>
    <w:p w:rsidR="0012408A" w:rsidRPr="003A70F5" w:rsidRDefault="0012408A" w:rsidP="00B217A8">
      <w:pPr>
        <w:numPr>
          <w:ilvl w:val="0"/>
          <w:numId w:val="27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3A70F5">
        <w:rPr>
          <w:rFonts w:asciiTheme="minorHAnsi" w:hAnsiTheme="minorHAnsi" w:cstheme="minorHAnsi"/>
          <w:color w:val="000000"/>
          <w:sz w:val="20"/>
          <w:szCs w:val="20"/>
        </w:rPr>
        <w:t>Interaction with planning and deployment team to ensure that team attends the planned schedules</w:t>
      </w:r>
    </w:p>
    <w:p w:rsidR="0012408A" w:rsidRPr="003A70F5" w:rsidRDefault="0012408A" w:rsidP="00B217A8">
      <w:pPr>
        <w:numPr>
          <w:ilvl w:val="0"/>
          <w:numId w:val="27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3A70F5">
        <w:rPr>
          <w:rFonts w:asciiTheme="minorHAnsi" w:hAnsiTheme="minorHAnsi" w:cstheme="minorHAnsi"/>
          <w:color w:val="000000"/>
          <w:sz w:val="20"/>
          <w:szCs w:val="20"/>
        </w:rPr>
        <w:t>Interaction with internal and external stake holders to make site operational</w:t>
      </w:r>
    </w:p>
    <w:p w:rsidR="00895C90" w:rsidRDefault="0012408A" w:rsidP="00B217A8">
      <w:pPr>
        <w:numPr>
          <w:ilvl w:val="0"/>
          <w:numId w:val="27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3A70F5">
        <w:rPr>
          <w:rFonts w:asciiTheme="minorHAnsi" w:hAnsiTheme="minorHAnsi" w:cstheme="minorHAnsi"/>
          <w:color w:val="000000"/>
          <w:sz w:val="20"/>
          <w:szCs w:val="20"/>
        </w:rPr>
        <w:t xml:space="preserve">Ensure </w:t>
      </w:r>
      <w:r w:rsidR="00700352" w:rsidRPr="003A70F5">
        <w:rPr>
          <w:rFonts w:asciiTheme="minorHAnsi" w:hAnsiTheme="minorHAnsi" w:cstheme="minorHAnsi"/>
          <w:color w:val="000000"/>
          <w:sz w:val="20"/>
          <w:szCs w:val="20"/>
        </w:rPr>
        <w:t>team to</w:t>
      </w:r>
      <w:r w:rsidRPr="003A70F5">
        <w:rPr>
          <w:rFonts w:asciiTheme="minorHAnsi" w:hAnsiTheme="minorHAnsi" w:cstheme="minorHAnsi"/>
          <w:color w:val="000000"/>
          <w:sz w:val="20"/>
          <w:szCs w:val="20"/>
        </w:rPr>
        <w:t xml:space="preserve"> attend </w:t>
      </w:r>
      <w:r w:rsidR="00700352" w:rsidRPr="003A70F5">
        <w:rPr>
          <w:rFonts w:asciiTheme="minorHAnsi" w:hAnsiTheme="minorHAnsi" w:cstheme="minorHAnsi"/>
          <w:color w:val="000000"/>
          <w:sz w:val="20"/>
          <w:szCs w:val="20"/>
        </w:rPr>
        <w:t>assigned plan</w:t>
      </w:r>
      <w:r w:rsidR="00895C90" w:rsidRPr="003A70F5">
        <w:rPr>
          <w:rFonts w:asciiTheme="minorHAnsi" w:hAnsiTheme="minorHAnsi" w:cstheme="minorHAnsi"/>
          <w:color w:val="000000"/>
          <w:sz w:val="20"/>
          <w:szCs w:val="20"/>
        </w:rPr>
        <w:t xml:space="preserve"> with respect to different portfolios</w:t>
      </w:r>
    </w:p>
    <w:p w:rsidR="009E4DCC" w:rsidRPr="004D7B9C" w:rsidRDefault="009E4DCC" w:rsidP="00B217A8">
      <w:pPr>
        <w:numPr>
          <w:ilvl w:val="0"/>
          <w:numId w:val="27"/>
        </w:numPr>
        <w:spacing w:before="40"/>
        <w:rPr>
          <w:rFonts w:ascii="Verdana" w:hAnsi="Verdana"/>
          <w:sz w:val="17"/>
          <w:szCs w:val="27"/>
        </w:rPr>
      </w:pPr>
      <w:r w:rsidRPr="004D7B9C">
        <w:rPr>
          <w:rFonts w:ascii="Verdana" w:hAnsi="Verdana"/>
          <w:sz w:val="17"/>
          <w:szCs w:val="27"/>
        </w:rPr>
        <w:t>Analyses project progress/costs and facilitate the development of recommended alternatives.</w:t>
      </w:r>
    </w:p>
    <w:p w:rsidR="00895C90" w:rsidRPr="003A70F5" w:rsidRDefault="00895C90" w:rsidP="00B217A8">
      <w:pPr>
        <w:numPr>
          <w:ilvl w:val="0"/>
          <w:numId w:val="27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3A70F5">
        <w:rPr>
          <w:rFonts w:asciiTheme="minorHAnsi" w:hAnsiTheme="minorHAnsi" w:cstheme="minorHAnsi"/>
          <w:color w:val="000000"/>
          <w:sz w:val="20"/>
          <w:szCs w:val="20"/>
        </w:rPr>
        <w:t>Acting up on calls based on concerned issues (VSAT / Machine related issues/ Electrical …)</w:t>
      </w:r>
    </w:p>
    <w:p w:rsidR="00895C90" w:rsidRPr="003A70F5" w:rsidRDefault="00895C90" w:rsidP="00B217A8">
      <w:pPr>
        <w:numPr>
          <w:ilvl w:val="0"/>
          <w:numId w:val="27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3A70F5">
        <w:rPr>
          <w:rFonts w:asciiTheme="minorHAnsi" w:hAnsiTheme="minorHAnsi" w:cstheme="minorHAnsi"/>
          <w:color w:val="000000"/>
          <w:sz w:val="20"/>
          <w:szCs w:val="20"/>
        </w:rPr>
        <w:t>Weekly Presentations</w:t>
      </w:r>
      <w:r w:rsidR="002B1031" w:rsidRPr="003A70F5">
        <w:rPr>
          <w:rFonts w:asciiTheme="minorHAnsi" w:hAnsiTheme="minorHAnsi" w:cstheme="minorHAnsi"/>
          <w:color w:val="000000"/>
          <w:sz w:val="20"/>
          <w:szCs w:val="20"/>
        </w:rPr>
        <w:t xml:space="preserve"> and review calls</w:t>
      </w:r>
      <w:r w:rsidRPr="003A70F5">
        <w:rPr>
          <w:rFonts w:asciiTheme="minorHAnsi" w:hAnsiTheme="minorHAnsi" w:cstheme="minorHAnsi"/>
          <w:color w:val="000000"/>
          <w:sz w:val="20"/>
          <w:szCs w:val="20"/>
        </w:rPr>
        <w:t xml:space="preserve"> with Higher management</w:t>
      </w:r>
    </w:p>
    <w:p w:rsidR="00895C90" w:rsidRPr="003A70F5" w:rsidRDefault="009E4DCC" w:rsidP="00B217A8">
      <w:pPr>
        <w:numPr>
          <w:ilvl w:val="0"/>
          <w:numId w:val="27"/>
        </w:num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Regular meetings with Clients and review with internal and external stake holders for measuring project criteria</w:t>
      </w:r>
    </w:p>
    <w:p w:rsidR="00C65EC7" w:rsidRPr="003A70F5" w:rsidRDefault="00C65EC7" w:rsidP="00B217A8">
      <w:pPr>
        <w:ind w:left="-45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6D2370" w:rsidRPr="003A70F5" w:rsidRDefault="006D2370" w:rsidP="00B217A8">
      <w:pPr>
        <w:ind w:left="-90"/>
        <w:rPr>
          <w:rStyle w:val="PlainTextChar"/>
          <w:rFonts w:asciiTheme="minorHAnsi" w:hAnsiTheme="minorHAnsi" w:cstheme="minorHAnsi"/>
          <w:b/>
          <w:bCs/>
        </w:rPr>
      </w:pPr>
      <w:r w:rsidRPr="003A70F5">
        <w:rPr>
          <w:rStyle w:val="PlainTextChar"/>
          <w:rFonts w:asciiTheme="minorHAnsi" w:hAnsiTheme="minorHAnsi" w:cstheme="minorHAnsi"/>
          <w:b/>
          <w:bCs/>
        </w:rPr>
        <w:t>TATA Communications L</w:t>
      </w:r>
      <w:r w:rsidR="00D96300" w:rsidRPr="003A70F5">
        <w:rPr>
          <w:rStyle w:val="PlainTextChar"/>
          <w:rFonts w:asciiTheme="minorHAnsi" w:hAnsiTheme="minorHAnsi" w:cstheme="minorHAnsi"/>
          <w:b/>
          <w:bCs/>
        </w:rPr>
        <w:t xml:space="preserve">imited (Formally called VSNL). </w:t>
      </w:r>
      <w:r w:rsidR="009D3AD8" w:rsidRPr="003A70F5">
        <w:rPr>
          <w:rStyle w:val="PlainTextChar"/>
          <w:rFonts w:asciiTheme="minorHAnsi" w:hAnsiTheme="minorHAnsi" w:cstheme="minorHAnsi"/>
          <w:b/>
          <w:bCs/>
        </w:rPr>
        <w:t>Hyderabad.</w:t>
      </w:r>
    </w:p>
    <w:p w:rsidR="006D2370" w:rsidRPr="003A70F5" w:rsidRDefault="006D2370" w:rsidP="00B217A8">
      <w:pPr>
        <w:ind w:left="-90"/>
        <w:rPr>
          <w:rStyle w:val="PlainTextChar"/>
          <w:rFonts w:asciiTheme="minorHAnsi" w:hAnsiTheme="minorHAnsi" w:cstheme="minorHAnsi"/>
          <w:bCs/>
          <w:sz w:val="20"/>
          <w:szCs w:val="20"/>
        </w:rPr>
      </w:pPr>
      <w:r w:rsidRPr="003A70F5">
        <w:rPr>
          <w:rStyle w:val="PlainTextChar"/>
          <w:rFonts w:asciiTheme="minorHAnsi" w:hAnsiTheme="minorHAnsi" w:cstheme="minorHAnsi"/>
          <w:bCs/>
          <w:sz w:val="20"/>
          <w:szCs w:val="20"/>
        </w:rPr>
        <w:t xml:space="preserve">TATA Communications Limited </w:t>
      </w:r>
      <w:r w:rsidR="00700352" w:rsidRPr="003A70F5">
        <w:rPr>
          <w:rStyle w:val="PlainTextChar"/>
          <w:rFonts w:asciiTheme="minorHAnsi" w:hAnsiTheme="minorHAnsi" w:cstheme="minorHAnsi"/>
          <w:bCs/>
          <w:sz w:val="20"/>
          <w:szCs w:val="20"/>
        </w:rPr>
        <w:t>(Formally</w:t>
      </w:r>
      <w:r w:rsidRPr="003A70F5">
        <w:rPr>
          <w:rStyle w:val="PlainTextChar"/>
          <w:rFonts w:asciiTheme="minorHAnsi" w:hAnsiTheme="minorHAnsi" w:cstheme="minorHAnsi"/>
          <w:bCs/>
          <w:sz w:val="20"/>
          <w:szCs w:val="20"/>
        </w:rPr>
        <w:t xml:space="preserve"> called as Videsh Sanchar Nigam limited), first telecom service provider in the world to get the prestigious TL 9000 certification, is India's leading provider of International Telecommunications and Internet Services.</w:t>
      </w:r>
    </w:p>
    <w:p w:rsidR="006D2370" w:rsidRPr="003A70F5" w:rsidRDefault="006D2370" w:rsidP="00B217A8">
      <w:pPr>
        <w:ind w:left="-90"/>
        <w:rPr>
          <w:rStyle w:val="PlainTextChar"/>
          <w:rFonts w:asciiTheme="minorHAnsi" w:hAnsiTheme="minorHAnsi" w:cstheme="minorHAnsi"/>
          <w:b/>
          <w:bCs/>
        </w:rPr>
      </w:pPr>
      <w:r w:rsidRPr="003A70F5">
        <w:rPr>
          <w:rStyle w:val="PlainTextChar"/>
          <w:rFonts w:asciiTheme="minorHAnsi" w:hAnsiTheme="minorHAnsi" w:cstheme="minorHAnsi"/>
          <w:b/>
          <w:bCs/>
        </w:rPr>
        <w:t>Work</w:t>
      </w:r>
      <w:r w:rsidR="002F3A17" w:rsidRPr="003A70F5">
        <w:rPr>
          <w:rStyle w:val="PlainTextChar"/>
          <w:rFonts w:asciiTheme="minorHAnsi" w:hAnsiTheme="minorHAnsi" w:cstheme="minorHAnsi"/>
          <w:b/>
          <w:bCs/>
        </w:rPr>
        <w:t>ed</w:t>
      </w:r>
      <w:r w:rsidRPr="003A70F5">
        <w:rPr>
          <w:rStyle w:val="PlainTextChar"/>
          <w:rFonts w:asciiTheme="minorHAnsi" w:hAnsiTheme="minorHAnsi" w:cstheme="minorHAnsi"/>
          <w:b/>
          <w:bCs/>
        </w:rPr>
        <w:t xml:space="preserve"> </w:t>
      </w:r>
      <w:r w:rsidR="0089325B" w:rsidRPr="003A70F5">
        <w:rPr>
          <w:rStyle w:val="PlainTextChar"/>
          <w:rFonts w:asciiTheme="minorHAnsi" w:hAnsiTheme="minorHAnsi" w:cstheme="minorHAnsi"/>
          <w:b/>
          <w:bCs/>
        </w:rPr>
        <w:t xml:space="preserve">as Project Manager in TCL from </w:t>
      </w:r>
      <w:r w:rsidR="00AA43BF" w:rsidRPr="003A70F5">
        <w:rPr>
          <w:rStyle w:val="PlainTextChar"/>
          <w:rFonts w:asciiTheme="minorHAnsi" w:hAnsiTheme="minorHAnsi" w:cstheme="minorHAnsi"/>
          <w:b/>
          <w:bCs/>
        </w:rPr>
        <w:t xml:space="preserve">Nov 2010 to </w:t>
      </w:r>
      <w:r w:rsidR="00C65EC7" w:rsidRPr="003A70F5">
        <w:rPr>
          <w:rStyle w:val="PlainTextChar"/>
          <w:rFonts w:asciiTheme="minorHAnsi" w:hAnsiTheme="minorHAnsi" w:cstheme="minorHAnsi"/>
          <w:b/>
          <w:bCs/>
        </w:rPr>
        <w:t>Nov 2013</w:t>
      </w:r>
    </w:p>
    <w:p w:rsidR="006D2370" w:rsidRPr="003A70F5" w:rsidRDefault="006D2370" w:rsidP="00B217A8">
      <w:pPr>
        <w:ind w:left="-450"/>
        <w:rPr>
          <w:rStyle w:val="PlainTextChar"/>
          <w:rFonts w:asciiTheme="minorHAnsi" w:hAnsiTheme="minorHAnsi" w:cstheme="minorHAnsi"/>
          <w:bCs/>
          <w:sz w:val="20"/>
          <w:szCs w:val="20"/>
          <w:u w:val="single"/>
        </w:rPr>
      </w:pPr>
    </w:p>
    <w:p w:rsidR="006D2370" w:rsidRPr="003A70F5" w:rsidRDefault="006D2370" w:rsidP="00B217A8">
      <w:pPr>
        <w:ind w:left="-90"/>
        <w:rPr>
          <w:rStyle w:val="PlainTextChar"/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A70F5">
        <w:rPr>
          <w:rStyle w:val="PlainTextChar"/>
          <w:rFonts w:asciiTheme="minorHAnsi" w:hAnsiTheme="minorHAnsi" w:cstheme="minorHAnsi"/>
          <w:b/>
          <w:bCs/>
          <w:sz w:val="22"/>
          <w:szCs w:val="22"/>
          <w:u w:val="single"/>
        </w:rPr>
        <w:t>Roles and Responsibilities:</w:t>
      </w:r>
    </w:p>
    <w:p w:rsidR="003A70F5" w:rsidRPr="003A70F5" w:rsidRDefault="003A70F5" w:rsidP="00B217A8">
      <w:pPr>
        <w:ind w:left="-450"/>
        <w:rPr>
          <w:rStyle w:val="PlainTextChar"/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40077F" w:rsidRDefault="0040077F" w:rsidP="00B217A8">
      <w:pPr>
        <w:numPr>
          <w:ilvl w:val="0"/>
          <w:numId w:val="27"/>
        </w:numPr>
        <w:spacing w:before="40"/>
        <w:rPr>
          <w:rFonts w:ascii="Verdana" w:hAnsi="Verdana"/>
          <w:sz w:val="17"/>
          <w:szCs w:val="27"/>
        </w:rPr>
      </w:pPr>
      <w:r>
        <w:rPr>
          <w:rFonts w:ascii="Verdana" w:hAnsi="Verdana"/>
          <w:sz w:val="17"/>
          <w:szCs w:val="27"/>
        </w:rPr>
        <w:t>Project Manager responsible for End to End Service Delivery for various data and voice services</w:t>
      </w:r>
    </w:p>
    <w:p w:rsidR="0040077F" w:rsidRDefault="0040077F" w:rsidP="00B217A8">
      <w:pPr>
        <w:numPr>
          <w:ilvl w:val="0"/>
          <w:numId w:val="27"/>
        </w:numPr>
        <w:rPr>
          <w:rStyle w:val="PlainTextChar"/>
          <w:rFonts w:asciiTheme="minorHAnsi" w:hAnsiTheme="minorHAnsi" w:cstheme="minorHAnsi"/>
          <w:bCs/>
          <w:sz w:val="20"/>
          <w:szCs w:val="20"/>
        </w:rPr>
      </w:pPr>
      <w:r w:rsidRPr="003A70F5">
        <w:rPr>
          <w:rStyle w:val="PlainTextChar"/>
          <w:rFonts w:asciiTheme="minorHAnsi" w:hAnsiTheme="minorHAnsi" w:cstheme="minorHAnsi"/>
          <w:bCs/>
          <w:sz w:val="20"/>
          <w:szCs w:val="20"/>
        </w:rPr>
        <w:t>Daily coordination with service providers &amp; vendors for the last mile deliveries across India.</w:t>
      </w:r>
    </w:p>
    <w:p w:rsidR="006D2370" w:rsidRPr="003A70F5" w:rsidRDefault="006D2370" w:rsidP="00B217A8">
      <w:pPr>
        <w:numPr>
          <w:ilvl w:val="0"/>
          <w:numId w:val="27"/>
        </w:numPr>
        <w:rPr>
          <w:rStyle w:val="PlainTextChar"/>
          <w:rFonts w:asciiTheme="minorHAnsi" w:hAnsiTheme="minorHAnsi" w:cstheme="minorHAnsi"/>
          <w:bCs/>
          <w:sz w:val="20"/>
          <w:szCs w:val="20"/>
        </w:rPr>
      </w:pPr>
      <w:r w:rsidRPr="003A70F5">
        <w:rPr>
          <w:rStyle w:val="PlainTextChar"/>
          <w:rFonts w:asciiTheme="minorHAnsi" w:hAnsiTheme="minorHAnsi" w:cstheme="minorHAnsi"/>
          <w:bCs/>
          <w:sz w:val="20"/>
          <w:szCs w:val="20"/>
        </w:rPr>
        <w:lastRenderedPageBreak/>
        <w:t>Complete ownership of the last mile delivery &amp; follow up with relevant functions till closure.</w:t>
      </w:r>
    </w:p>
    <w:p w:rsidR="006D2370" w:rsidRPr="003A70F5" w:rsidRDefault="006D2370" w:rsidP="00B217A8">
      <w:pPr>
        <w:numPr>
          <w:ilvl w:val="0"/>
          <w:numId w:val="27"/>
        </w:numPr>
        <w:rPr>
          <w:rStyle w:val="PlainTextChar"/>
          <w:rFonts w:asciiTheme="minorHAnsi" w:hAnsiTheme="minorHAnsi" w:cstheme="minorHAnsi"/>
          <w:bCs/>
          <w:sz w:val="20"/>
          <w:szCs w:val="20"/>
        </w:rPr>
      </w:pPr>
      <w:r w:rsidRPr="003A70F5">
        <w:rPr>
          <w:rStyle w:val="PlainTextChar"/>
          <w:rFonts w:asciiTheme="minorHAnsi" w:hAnsiTheme="minorHAnsi" w:cstheme="minorHAnsi"/>
          <w:bCs/>
          <w:sz w:val="20"/>
          <w:szCs w:val="20"/>
        </w:rPr>
        <w:t>Weekly Review meetings with service provider to ensure the TAT is being maintained and the Minutes of the Meetings to be shared to the management.</w:t>
      </w:r>
    </w:p>
    <w:p w:rsidR="006D2370" w:rsidRPr="003A70F5" w:rsidRDefault="006D2370" w:rsidP="00B217A8">
      <w:pPr>
        <w:numPr>
          <w:ilvl w:val="0"/>
          <w:numId w:val="27"/>
        </w:numPr>
        <w:rPr>
          <w:rStyle w:val="PlainTextChar"/>
          <w:rFonts w:asciiTheme="minorHAnsi" w:hAnsiTheme="minorHAnsi" w:cstheme="minorHAnsi"/>
          <w:bCs/>
          <w:sz w:val="20"/>
          <w:szCs w:val="20"/>
        </w:rPr>
      </w:pPr>
      <w:r w:rsidRPr="003A70F5">
        <w:rPr>
          <w:rStyle w:val="PlainTextChar"/>
          <w:rFonts w:asciiTheme="minorHAnsi" w:hAnsiTheme="minorHAnsi" w:cstheme="minorHAnsi"/>
          <w:bCs/>
          <w:sz w:val="20"/>
          <w:szCs w:val="20"/>
        </w:rPr>
        <w:t xml:space="preserve">Taking Feedback from </w:t>
      </w:r>
      <w:r w:rsidR="003314C1">
        <w:rPr>
          <w:rStyle w:val="PlainTextChar"/>
          <w:rFonts w:asciiTheme="minorHAnsi" w:hAnsiTheme="minorHAnsi" w:cstheme="minorHAnsi"/>
          <w:bCs/>
          <w:sz w:val="20"/>
          <w:szCs w:val="20"/>
        </w:rPr>
        <w:t>internal stake holders</w:t>
      </w:r>
      <w:r w:rsidRPr="003A70F5">
        <w:rPr>
          <w:rStyle w:val="PlainTextChar"/>
          <w:rFonts w:asciiTheme="minorHAnsi" w:hAnsiTheme="minorHAnsi" w:cstheme="minorHAnsi"/>
          <w:bCs/>
          <w:sz w:val="20"/>
          <w:szCs w:val="20"/>
        </w:rPr>
        <w:t xml:space="preserve"> on the expedite request and enable to meet the customer expectations.</w:t>
      </w:r>
    </w:p>
    <w:p w:rsidR="006D2370" w:rsidRPr="003A70F5" w:rsidRDefault="006D2370" w:rsidP="00B217A8">
      <w:pPr>
        <w:numPr>
          <w:ilvl w:val="0"/>
          <w:numId w:val="27"/>
        </w:numPr>
        <w:rPr>
          <w:rStyle w:val="PlainTextChar"/>
          <w:rFonts w:asciiTheme="minorHAnsi" w:hAnsiTheme="minorHAnsi" w:cstheme="minorHAnsi"/>
          <w:bCs/>
          <w:sz w:val="20"/>
          <w:szCs w:val="20"/>
        </w:rPr>
      </w:pPr>
      <w:r w:rsidRPr="003A70F5">
        <w:rPr>
          <w:rStyle w:val="PlainTextChar"/>
          <w:rFonts w:asciiTheme="minorHAnsi" w:hAnsiTheme="minorHAnsi" w:cstheme="minorHAnsi"/>
          <w:bCs/>
          <w:sz w:val="20"/>
          <w:szCs w:val="20"/>
        </w:rPr>
        <w:t>Updating the status of links in SD portal on regular intervals, analysis of the circuits to be share with the Internal Share holders for discussion and isolatin</w:t>
      </w:r>
      <w:r w:rsidR="0036157F" w:rsidRPr="003A70F5">
        <w:rPr>
          <w:rStyle w:val="PlainTextChar"/>
          <w:rFonts w:asciiTheme="minorHAnsi" w:hAnsiTheme="minorHAnsi" w:cstheme="minorHAnsi"/>
          <w:bCs/>
          <w:sz w:val="20"/>
          <w:szCs w:val="20"/>
        </w:rPr>
        <w:t>g any Single Point of Failures.</w:t>
      </w:r>
    </w:p>
    <w:p w:rsidR="006D2370" w:rsidRPr="003A70F5" w:rsidRDefault="006D2370" w:rsidP="00B217A8">
      <w:pPr>
        <w:numPr>
          <w:ilvl w:val="0"/>
          <w:numId w:val="27"/>
        </w:numPr>
        <w:rPr>
          <w:rStyle w:val="PlainTextChar"/>
          <w:rFonts w:asciiTheme="minorHAnsi" w:hAnsiTheme="minorHAnsi" w:cstheme="minorHAnsi"/>
          <w:bCs/>
          <w:sz w:val="20"/>
          <w:szCs w:val="20"/>
        </w:rPr>
      </w:pPr>
      <w:r w:rsidRPr="003A70F5">
        <w:rPr>
          <w:rStyle w:val="PlainTextChar"/>
          <w:rFonts w:asciiTheme="minorHAnsi" w:hAnsiTheme="minorHAnsi" w:cstheme="minorHAnsi"/>
          <w:bCs/>
          <w:sz w:val="20"/>
          <w:szCs w:val="20"/>
        </w:rPr>
        <w:t>Handling major projects like ESIC, Indian Overseas Bank, FEDERAL BANK for the deliveries on TULIP last miles across India.</w:t>
      </w:r>
    </w:p>
    <w:p w:rsidR="006D2370" w:rsidRPr="003A70F5" w:rsidRDefault="006D2370" w:rsidP="00B217A8">
      <w:pPr>
        <w:numPr>
          <w:ilvl w:val="0"/>
          <w:numId w:val="27"/>
        </w:numPr>
        <w:rPr>
          <w:rStyle w:val="PlainTextChar"/>
          <w:rFonts w:asciiTheme="minorHAnsi" w:hAnsiTheme="minorHAnsi" w:cstheme="minorHAnsi"/>
          <w:bCs/>
          <w:sz w:val="20"/>
          <w:szCs w:val="20"/>
        </w:rPr>
      </w:pPr>
      <w:r w:rsidRPr="003A70F5">
        <w:rPr>
          <w:rStyle w:val="PlainTextChar"/>
          <w:rFonts w:asciiTheme="minorHAnsi" w:hAnsiTheme="minorHAnsi" w:cstheme="minorHAnsi"/>
          <w:bCs/>
          <w:sz w:val="20"/>
          <w:szCs w:val="20"/>
        </w:rPr>
        <w:t>Delivering 100-140 circuits every month with coordination of TULIP</w:t>
      </w:r>
      <w:r w:rsidR="00032510" w:rsidRPr="003A70F5">
        <w:rPr>
          <w:rStyle w:val="PlainTextChar"/>
          <w:rFonts w:asciiTheme="minorHAnsi" w:hAnsiTheme="minorHAnsi" w:cstheme="minorHAnsi"/>
          <w:bCs/>
          <w:sz w:val="20"/>
          <w:szCs w:val="20"/>
        </w:rPr>
        <w:t xml:space="preserve"> and SIFY</w:t>
      </w:r>
      <w:r w:rsidRPr="003A70F5">
        <w:rPr>
          <w:rStyle w:val="PlainTextChar"/>
          <w:rFonts w:asciiTheme="minorHAnsi" w:hAnsiTheme="minorHAnsi" w:cstheme="minorHAnsi"/>
          <w:bCs/>
          <w:sz w:val="20"/>
          <w:szCs w:val="20"/>
        </w:rPr>
        <w:t>.</w:t>
      </w:r>
    </w:p>
    <w:p w:rsidR="006D2370" w:rsidRPr="003A70F5" w:rsidRDefault="006D2370" w:rsidP="00B217A8">
      <w:pPr>
        <w:numPr>
          <w:ilvl w:val="0"/>
          <w:numId w:val="27"/>
        </w:numPr>
        <w:rPr>
          <w:rFonts w:asciiTheme="minorHAnsi" w:eastAsia="Calibri" w:hAnsiTheme="minorHAnsi" w:cstheme="minorHAnsi"/>
          <w:bCs/>
          <w:sz w:val="20"/>
          <w:szCs w:val="20"/>
        </w:rPr>
      </w:pPr>
      <w:r w:rsidRPr="003A70F5">
        <w:rPr>
          <w:rStyle w:val="PlainTextChar"/>
          <w:rFonts w:asciiTheme="minorHAnsi" w:hAnsiTheme="minorHAnsi" w:cstheme="minorHAnsi"/>
          <w:bCs/>
          <w:sz w:val="20"/>
          <w:szCs w:val="20"/>
        </w:rPr>
        <w:t xml:space="preserve">Coordination with internal departments like IP Provisioning, Data Transmission and Back end teams </w:t>
      </w:r>
      <w:r w:rsidRPr="003A70F5">
        <w:rPr>
          <w:rFonts w:asciiTheme="minorHAnsi" w:hAnsiTheme="minorHAnsi" w:cstheme="minorHAnsi"/>
          <w:bCs/>
          <w:sz w:val="20"/>
          <w:szCs w:val="20"/>
        </w:rPr>
        <w:t>for providing necessary resources to customers</w:t>
      </w:r>
    </w:p>
    <w:p w:rsidR="00833B1D" w:rsidRPr="003A70F5" w:rsidRDefault="00833B1D" w:rsidP="00B217A8">
      <w:pPr>
        <w:numPr>
          <w:ilvl w:val="0"/>
          <w:numId w:val="27"/>
        </w:numPr>
        <w:rPr>
          <w:rStyle w:val="PlainTextChar"/>
          <w:rFonts w:asciiTheme="minorHAnsi" w:hAnsiTheme="minorHAnsi" w:cstheme="minorHAnsi"/>
          <w:bCs/>
          <w:sz w:val="20"/>
          <w:szCs w:val="20"/>
        </w:rPr>
      </w:pPr>
      <w:r w:rsidRPr="003A70F5">
        <w:rPr>
          <w:rStyle w:val="PlainTextChar"/>
          <w:rFonts w:asciiTheme="minorHAnsi" w:hAnsiTheme="minorHAnsi" w:cstheme="minorHAnsi"/>
          <w:bCs/>
          <w:sz w:val="20"/>
          <w:szCs w:val="20"/>
        </w:rPr>
        <w:t>Obtaining permissions, rental agreement from landlords for the installation of poles and masts for ESIC project across India.</w:t>
      </w:r>
    </w:p>
    <w:p w:rsidR="00D96300" w:rsidRPr="003A70F5" w:rsidRDefault="00D96300" w:rsidP="00B217A8">
      <w:pPr>
        <w:ind w:left="-450"/>
        <w:rPr>
          <w:rStyle w:val="PlainTextChar"/>
          <w:rFonts w:asciiTheme="minorHAnsi" w:hAnsiTheme="minorHAnsi" w:cstheme="minorHAnsi"/>
          <w:bCs/>
          <w:sz w:val="20"/>
          <w:szCs w:val="20"/>
        </w:rPr>
      </w:pPr>
    </w:p>
    <w:p w:rsidR="00C2306C" w:rsidRPr="003A70F5" w:rsidRDefault="00667630" w:rsidP="00B217A8">
      <w:pPr>
        <w:ind w:left="-90"/>
        <w:rPr>
          <w:rFonts w:asciiTheme="minorHAnsi" w:hAnsiTheme="minorHAnsi" w:cstheme="minorHAnsi"/>
          <w:b/>
          <w:color w:val="000000"/>
        </w:rPr>
      </w:pPr>
      <w:r w:rsidRPr="003A70F5">
        <w:rPr>
          <w:rFonts w:asciiTheme="minorHAnsi" w:hAnsiTheme="minorHAnsi" w:cstheme="minorHAnsi"/>
          <w:b/>
          <w:bCs/>
          <w:color w:val="000000"/>
        </w:rPr>
        <w:t>Worked</w:t>
      </w:r>
      <w:r w:rsidR="00517A9D" w:rsidRPr="003A70F5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E96AE0" w:rsidRPr="003A70F5">
        <w:rPr>
          <w:rFonts w:asciiTheme="minorHAnsi" w:hAnsiTheme="minorHAnsi" w:cstheme="minorHAnsi"/>
          <w:b/>
          <w:bCs/>
          <w:color w:val="000000"/>
        </w:rPr>
        <w:t>as “Project</w:t>
      </w:r>
      <w:r w:rsidR="00517A9D" w:rsidRPr="003A70F5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D12EB4" w:rsidRPr="003A70F5">
        <w:rPr>
          <w:rFonts w:asciiTheme="minorHAnsi" w:hAnsiTheme="minorHAnsi" w:cstheme="minorHAnsi"/>
          <w:b/>
          <w:bCs/>
          <w:color w:val="000000"/>
        </w:rPr>
        <w:t>co-ordinator</w:t>
      </w:r>
      <w:r w:rsidR="00E96AE0" w:rsidRPr="003A70F5">
        <w:rPr>
          <w:rFonts w:asciiTheme="minorHAnsi" w:hAnsiTheme="minorHAnsi" w:cstheme="minorHAnsi"/>
          <w:b/>
          <w:bCs/>
          <w:color w:val="000000"/>
        </w:rPr>
        <w:t>” in</w:t>
      </w:r>
      <w:r w:rsidR="00517A9D" w:rsidRPr="003A70F5">
        <w:rPr>
          <w:rFonts w:asciiTheme="minorHAnsi" w:hAnsiTheme="minorHAnsi" w:cstheme="minorHAnsi"/>
          <w:b/>
          <w:bCs/>
          <w:color w:val="000000"/>
        </w:rPr>
        <w:t xml:space="preserve"> Tulip Telecom Ltd from 2</w:t>
      </w:r>
      <w:r w:rsidR="00517A9D" w:rsidRPr="003A70F5">
        <w:rPr>
          <w:rFonts w:asciiTheme="minorHAnsi" w:hAnsiTheme="minorHAnsi" w:cstheme="minorHAnsi"/>
          <w:b/>
          <w:bCs/>
          <w:color w:val="000000"/>
          <w:vertAlign w:val="superscript"/>
        </w:rPr>
        <w:t>nd</w:t>
      </w:r>
      <w:r w:rsidR="00517A9D" w:rsidRPr="003A70F5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7D1857" w:rsidRPr="003A70F5">
        <w:rPr>
          <w:rFonts w:asciiTheme="minorHAnsi" w:hAnsiTheme="minorHAnsi" w:cstheme="minorHAnsi"/>
          <w:b/>
          <w:bCs/>
          <w:color w:val="000000"/>
        </w:rPr>
        <w:t>Feb</w:t>
      </w:r>
      <w:r w:rsidRPr="003A70F5">
        <w:rPr>
          <w:rFonts w:asciiTheme="minorHAnsi" w:hAnsiTheme="minorHAnsi" w:cstheme="minorHAnsi"/>
          <w:b/>
          <w:bCs/>
          <w:color w:val="000000"/>
        </w:rPr>
        <w:t xml:space="preserve"> 2009 to 5</w:t>
      </w:r>
      <w:r w:rsidRPr="003A70F5">
        <w:rPr>
          <w:rFonts w:asciiTheme="minorHAnsi" w:hAnsiTheme="minorHAnsi" w:cstheme="minorHAnsi"/>
          <w:b/>
          <w:bCs/>
          <w:color w:val="000000"/>
          <w:vertAlign w:val="superscript"/>
        </w:rPr>
        <w:t>th</w:t>
      </w:r>
      <w:r w:rsidRPr="003A70F5">
        <w:rPr>
          <w:rFonts w:asciiTheme="minorHAnsi" w:hAnsiTheme="minorHAnsi" w:cstheme="minorHAnsi"/>
          <w:b/>
          <w:bCs/>
          <w:color w:val="000000"/>
        </w:rPr>
        <w:t xml:space="preserve"> Nov </w:t>
      </w:r>
      <w:r w:rsidR="007E7192" w:rsidRPr="003A70F5">
        <w:rPr>
          <w:rFonts w:asciiTheme="minorHAnsi" w:hAnsiTheme="minorHAnsi" w:cstheme="minorHAnsi"/>
          <w:b/>
          <w:bCs/>
          <w:color w:val="000000"/>
        </w:rPr>
        <w:t>20</w:t>
      </w:r>
      <w:r w:rsidR="00660140" w:rsidRPr="003A70F5">
        <w:rPr>
          <w:rFonts w:asciiTheme="minorHAnsi" w:hAnsiTheme="minorHAnsi" w:cstheme="minorHAnsi"/>
          <w:b/>
          <w:bCs/>
          <w:color w:val="000000"/>
        </w:rPr>
        <w:t>10</w:t>
      </w:r>
    </w:p>
    <w:p w:rsidR="00D11E61" w:rsidRPr="00CB583F" w:rsidRDefault="00D11E61" w:rsidP="00B217A8">
      <w:pPr>
        <w:ind w:left="-450"/>
        <w:rPr>
          <w:rFonts w:asciiTheme="minorHAnsi" w:hAnsiTheme="minorHAnsi" w:cstheme="minorHAnsi"/>
          <w:color w:val="000000"/>
          <w:sz w:val="22"/>
          <w:szCs w:val="22"/>
        </w:rPr>
      </w:pPr>
    </w:p>
    <w:p w:rsidR="00C2306C" w:rsidRPr="00CB583F" w:rsidRDefault="00D11E61" w:rsidP="00B217A8">
      <w:pPr>
        <w:ind w:left="-90"/>
        <w:rPr>
          <w:rFonts w:asciiTheme="minorHAnsi" w:hAnsiTheme="minorHAnsi" w:cstheme="minorHAnsi"/>
          <w:sz w:val="22"/>
          <w:szCs w:val="22"/>
          <w:u w:val="single"/>
        </w:rPr>
      </w:pPr>
      <w:r w:rsidRPr="00CB583F">
        <w:rPr>
          <w:rFonts w:asciiTheme="minorHAnsi" w:hAnsiTheme="minorHAnsi" w:cstheme="minorHAnsi"/>
          <w:b/>
          <w:sz w:val="22"/>
          <w:szCs w:val="22"/>
          <w:u w:val="single"/>
        </w:rPr>
        <w:t>Roles &amp; Responsibilities</w:t>
      </w:r>
      <w:r w:rsidRPr="00CB583F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:rsidR="00D96300" w:rsidRPr="003A70F5" w:rsidRDefault="00D96300" w:rsidP="00B217A8">
      <w:pPr>
        <w:ind w:left="-450"/>
        <w:rPr>
          <w:rFonts w:asciiTheme="minorHAnsi" w:hAnsiTheme="minorHAnsi" w:cstheme="minorHAnsi"/>
          <w:sz w:val="20"/>
          <w:szCs w:val="20"/>
          <w:u w:val="single"/>
        </w:rPr>
      </w:pPr>
    </w:p>
    <w:p w:rsidR="00032510" w:rsidRPr="003A70F5" w:rsidRDefault="00032510" w:rsidP="00B217A8">
      <w:pPr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3A70F5">
        <w:rPr>
          <w:rFonts w:asciiTheme="minorHAnsi" w:hAnsiTheme="minorHAnsi" w:cstheme="minorHAnsi"/>
          <w:sz w:val="20"/>
          <w:szCs w:val="20"/>
        </w:rPr>
        <w:t>Coordination with internal departments like NOC teams, provisioning teams, program managers for providing necessary resources to customers.</w:t>
      </w:r>
    </w:p>
    <w:p w:rsidR="00C2306C" w:rsidRPr="003A70F5" w:rsidRDefault="00C2306C" w:rsidP="00B217A8">
      <w:pPr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3A70F5">
        <w:rPr>
          <w:rFonts w:asciiTheme="minorHAnsi" w:hAnsiTheme="minorHAnsi" w:cstheme="minorHAnsi"/>
          <w:sz w:val="20"/>
          <w:szCs w:val="20"/>
        </w:rPr>
        <w:t>Evaluation, survey, planning, installation &amp; commissioning of various services</w:t>
      </w:r>
      <w:r w:rsidR="00D11E61" w:rsidRPr="003A70F5">
        <w:rPr>
          <w:rFonts w:asciiTheme="minorHAnsi" w:hAnsiTheme="minorHAnsi" w:cstheme="minorHAnsi"/>
          <w:sz w:val="20"/>
          <w:szCs w:val="20"/>
        </w:rPr>
        <w:t xml:space="preserve"> (i.e. VPN &amp; ILL etc.)</w:t>
      </w:r>
      <w:r w:rsidRPr="003A70F5">
        <w:rPr>
          <w:rFonts w:asciiTheme="minorHAnsi" w:hAnsiTheme="minorHAnsi" w:cstheme="minorHAnsi"/>
          <w:sz w:val="20"/>
          <w:szCs w:val="20"/>
        </w:rPr>
        <w:t xml:space="preserve"> to corporate customer</w:t>
      </w:r>
      <w:r w:rsidR="003E3B76" w:rsidRPr="003A70F5">
        <w:rPr>
          <w:rFonts w:asciiTheme="minorHAnsi" w:hAnsiTheme="minorHAnsi" w:cstheme="minorHAnsi"/>
          <w:sz w:val="20"/>
          <w:szCs w:val="20"/>
        </w:rPr>
        <w:t>s</w:t>
      </w:r>
      <w:r w:rsidRPr="003A70F5">
        <w:rPr>
          <w:rFonts w:asciiTheme="minorHAnsi" w:hAnsiTheme="minorHAnsi" w:cstheme="minorHAnsi"/>
          <w:sz w:val="20"/>
          <w:szCs w:val="20"/>
        </w:rPr>
        <w:t>.</w:t>
      </w:r>
    </w:p>
    <w:p w:rsidR="00D11E61" w:rsidRPr="003A70F5" w:rsidRDefault="00D11E61" w:rsidP="00B217A8">
      <w:pPr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3A70F5">
        <w:rPr>
          <w:rFonts w:asciiTheme="minorHAnsi" w:hAnsiTheme="minorHAnsi" w:cstheme="minorHAnsi"/>
          <w:sz w:val="20"/>
          <w:szCs w:val="20"/>
        </w:rPr>
        <w:t xml:space="preserve">Co-coordinating with corporate customer like Tata Communications, </w:t>
      </w:r>
      <w:r w:rsidR="00CD5028" w:rsidRPr="003A70F5">
        <w:rPr>
          <w:rFonts w:asciiTheme="minorHAnsi" w:hAnsiTheme="minorHAnsi" w:cstheme="minorHAnsi"/>
          <w:sz w:val="20"/>
          <w:szCs w:val="20"/>
        </w:rPr>
        <w:t xml:space="preserve">Aditya Birla, Uninor, </w:t>
      </w:r>
      <w:r w:rsidR="00054E1C" w:rsidRPr="003A70F5">
        <w:rPr>
          <w:rFonts w:asciiTheme="minorHAnsi" w:hAnsiTheme="minorHAnsi" w:cstheme="minorHAnsi"/>
          <w:sz w:val="20"/>
          <w:szCs w:val="20"/>
        </w:rPr>
        <w:t xml:space="preserve">ICICI </w:t>
      </w:r>
      <w:r w:rsidR="00224918" w:rsidRPr="003A70F5">
        <w:rPr>
          <w:rFonts w:asciiTheme="minorHAnsi" w:hAnsiTheme="minorHAnsi" w:cstheme="minorHAnsi"/>
          <w:sz w:val="20"/>
          <w:szCs w:val="20"/>
        </w:rPr>
        <w:t xml:space="preserve">,HDFC </w:t>
      </w:r>
      <w:r w:rsidR="00054E1C" w:rsidRPr="003A70F5">
        <w:rPr>
          <w:rFonts w:asciiTheme="minorHAnsi" w:hAnsiTheme="minorHAnsi" w:cstheme="minorHAnsi"/>
          <w:sz w:val="20"/>
          <w:szCs w:val="20"/>
        </w:rPr>
        <w:t>etc and providing the updates of ongoing deliveries (Via mails / calls) on day to day basis.</w:t>
      </w:r>
    </w:p>
    <w:p w:rsidR="00C2306C" w:rsidRPr="003A70F5" w:rsidRDefault="00C2306C" w:rsidP="00B217A8">
      <w:pPr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3A70F5">
        <w:rPr>
          <w:rFonts w:asciiTheme="minorHAnsi" w:hAnsiTheme="minorHAnsi" w:cstheme="minorHAnsi"/>
          <w:sz w:val="20"/>
          <w:szCs w:val="20"/>
        </w:rPr>
        <w:t>Good understanding of technology with excellent ability to learn new technologies and using it for the best possible solutions leading.</w:t>
      </w:r>
    </w:p>
    <w:p w:rsidR="00C2306C" w:rsidRPr="003A70F5" w:rsidRDefault="003E3B76" w:rsidP="00B217A8">
      <w:pPr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3A70F5">
        <w:rPr>
          <w:rFonts w:asciiTheme="minorHAnsi" w:hAnsiTheme="minorHAnsi" w:cstheme="minorHAnsi"/>
          <w:sz w:val="20"/>
          <w:szCs w:val="20"/>
        </w:rPr>
        <w:t xml:space="preserve">Commissioned </w:t>
      </w:r>
      <w:r w:rsidR="00224918" w:rsidRPr="003A70F5">
        <w:rPr>
          <w:rFonts w:asciiTheme="minorHAnsi" w:hAnsiTheme="minorHAnsi" w:cstheme="minorHAnsi"/>
          <w:sz w:val="20"/>
          <w:szCs w:val="20"/>
        </w:rPr>
        <w:t>8</w:t>
      </w:r>
      <w:r w:rsidR="00C2306C" w:rsidRPr="003A70F5">
        <w:rPr>
          <w:rFonts w:asciiTheme="minorHAnsi" w:hAnsiTheme="minorHAnsi" w:cstheme="minorHAnsi"/>
          <w:sz w:val="20"/>
          <w:szCs w:val="20"/>
        </w:rPr>
        <w:t>00+ customers in AP region.</w:t>
      </w:r>
    </w:p>
    <w:p w:rsidR="00C2306C" w:rsidRPr="003A70F5" w:rsidRDefault="00C2306C" w:rsidP="00B217A8">
      <w:pPr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3A70F5">
        <w:rPr>
          <w:rFonts w:asciiTheme="minorHAnsi" w:hAnsiTheme="minorHAnsi" w:cstheme="minorHAnsi"/>
          <w:sz w:val="20"/>
          <w:szCs w:val="20"/>
        </w:rPr>
        <w:t>Co-coordinating with RF engineers &amp; get resolved for NON feasible locations &amp; recommending Antennae Tilt and Azimuth verification at all locations.</w:t>
      </w:r>
    </w:p>
    <w:p w:rsidR="00C2306C" w:rsidRPr="003A70F5" w:rsidRDefault="00C2306C" w:rsidP="00B217A8">
      <w:pPr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3A70F5">
        <w:rPr>
          <w:rFonts w:asciiTheme="minorHAnsi" w:hAnsiTheme="minorHAnsi" w:cstheme="minorHAnsi"/>
          <w:sz w:val="20"/>
          <w:szCs w:val="20"/>
        </w:rPr>
        <w:t>Migrating existing P2P links to fiber to enable hassle free services to customers</w:t>
      </w:r>
      <w:r w:rsidR="00D11E61" w:rsidRPr="003A70F5">
        <w:rPr>
          <w:rFonts w:asciiTheme="minorHAnsi" w:hAnsiTheme="minorHAnsi" w:cstheme="minorHAnsi"/>
          <w:sz w:val="20"/>
          <w:szCs w:val="20"/>
        </w:rPr>
        <w:t>. Where there is service impact with RF interference.</w:t>
      </w:r>
    </w:p>
    <w:p w:rsidR="00C2306C" w:rsidRPr="003A70F5" w:rsidRDefault="00C2306C" w:rsidP="00B217A8">
      <w:pPr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3A70F5">
        <w:rPr>
          <w:rFonts w:asciiTheme="minorHAnsi" w:hAnsiTheme="minorHAnsi" w:cstheme="minorHAnsi"/>
          <w:sz w:val="20"/>
          <w:szCs w:val="20"/>
        </w:rPr>
        <w:t>Identifying the Problematic Areas and resolving interference issue for RF Circuits.</w:t>
      </w:r>
    </w:p>
    <w:p w:rsidR="00C2306C" w:rsidRPr="003A70F5" w:rsidRDefault="003E3B76" w:rsidP="00B217A8">
      <w:pPr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3A70F5">
        <w:rPr>
          <w:rFonts w:asciiTheme="minorHAnsi" w:hAnsiTheme="minorHAnsi" w:cstheme="minorHAnsi"/>
          <w:sz w:val="20"/>
          <w:szCs w:val="20"/>
        </w:rPr>
        <w:t xml:space="preserve">RF </w:t>
      </w:r>
      <w:r w:rsidR="00C2306C" w:rsidRPr="003A70F5">
        <w:rPr>
          <w:rFonts w:asciiTheme="minorHAnsi" w:hAnsiTheme="minorHAnsi" w:cstheme="minorHAnsi"/>
          <w:sz w:val="20"/>
          <w:szCs w:val="20"/>
        </w:rPr>
        <w:t>Parameter</w:t>
      </w:r>
      <w:r w:rsidRPr="003A70F5">
        <w:rPr>
          <w:rFonts w:asciiTheme="minorHAnsi" w:hAnsiTheme="minorHAnsi" w:cstheme="minorHAnsi"/>
          <w:sz w:val="20"/>
          <w:szCs w:val="20"/>
        </w:rPr>
        <w:t xml:space="preserve">s </w:t>
      </w:r>
      <w:r w:rsidR="00C2306C" w:rsidRPr="003A70F5">
        <w:rPr>
          <w:rFonts w:asciiTheme="minorHAnsi" w:hAnsiTheme="minorHAnsi" w:cstheme="minorHAnsi"/>
          <w:sz w:val="20"/>
          <w:szCs w:val="20"/>
        </w:rPr>
        <w:t>verification, Optimization of new sites, Drive test and log file analysis, Suggestion to change the Tilt, azimuth, power etc. based on drive test analysis.</w:t>
      </w:r>
    </w:p>
    <w:p w:rsidR="00C2306C" w:rsidRPr="003A70F5" w:rsidRDefault="00C2306C" w:rsidP="00B217A8">
      <w:pPr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3A70F5">
        <w:rPr>
          <w:rFonts w:asciiTheme="minorHAnsi" w:hAnsiTheme="minorHAnsi" w:cstheme="minorHAnsi"/>
          <w:sz w:val="20"/>
          <w:szCs w:val="20"/>
        </w:rPr>
        <w:t>Main</w:t>
      </w:r>
      <w:r w:rsidR="003E3B76" w:rsidRPr="003A70F5">
        <w:rPr>
          <w:rFonts w:asciiTheme="minorHAnsi" w:hAnsiTheme="minorHAnsi" w:cstheme="minorHAnsi"/>
          <w:sz w:val="20"/>
          <w:szCs w:val="20"/>
        </w:rPr>
        <w:t>taining RF database and</w:t>
      </w:r>
      <w:r w:rsidRPr="003A70F5">
        <w:rPr>
          <w:rFonts w:asciiTheme="minorHAnsi" w:hAnsiTheme="minorHAnsi" w:cstheme="minorHAnsi"/>
          <w:sz w:val="20"/>
          <w:szCs w:val="20"/>
        </w:rPr>
        <w:t xml:space="preserve"> updating </w:t>
      </w:r>
      <w:r w:rsidR="003E3B76" w:rsidRPr="003A70F5">
        <w:rPr>
          <w:rFonts w:asciiTheme="minorHAnsi" w:hAnsiTheme="minorHAnsi" w:cstheme="minorHAnsi"/>
          <w:sz w:val="20"/>
          <w:szCs w:val="20"/>
        </w:rPr>
        <w:t xml:space="preserve">portal on </w:t>
      </w:r>
      <w:r w:rsidRPr="003A70F5">
        <w:rPr>
          <w:rFonts w:asciiTheme="minorHAnsi" w:hAnsiTheme="minorHAnsi" w:cstheme="minorHAnsi"/>
          <w:sz w:val="20"/>
          <w:szCs w:val="20"/>
        </w:rPr>
        <w:t>daily basis.</w:t>
      </w:r>
    </w:p>
    <w:p w:rsidR="00B27E4D" w:rsidRPr="003A70F5" w:rsidRDefault="00C2306C" w:rsidP="00B217A8">
      <w:pPr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3A70F5">
        <w:rPr>
          <w:rFonts w:asciiTheme="minorHAnsi" w:hAnsiTheme="minorHAnsi" w:cstheme="minorHAnsi"/>
          <w:sz w:val="20"/>
          <w:szCs w:val="20"/>
        </w:rPr>
        <w:t>Attending weekly &amp; monthly reviews with internal Teams to meet the business requirement.</w:t>
      </w:r>
    </w:p>
    <w:p w:rsidR="00B27E4D" w:rsidRPr="003A70F5" w:rsidRDefault="00B27E4D" w:rsidP="00B217A8">
      <w:pPr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3A70F5">
        <w:rPr>
          <w:rFonts w:asciiTheme="minorHAnsi" w:hAnsiTheme="minorHAnsi" w:cstheme="minorHAnsi"/>
          <w:sz w:val="20"/>
          <w:szCs w:val="20"/>
        </w:rPr>
        <w:t>Responsible for complete client satisfaction.</w:t>
      </w:r>
    </w:p>
    <w:p w:rsidR="00C2306C" w:rsidRPr="003A70F5" w:rsidRDefault="00C2306C" w:rsidP="00B217A8">
      <w:pPr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3A70F5">
        <w:rPr>
          <w:rFonts w:asciiTheme="minorHAnsi" w:hAnsiTheme="minorHAnsi" w:cstheme="minorHAnsi"/>
          <w:sz w:val="20"/>
          <w:szCs w:val="20"/>
        </w:rPr>
        <w:t>Maintaining Data base &amp; issuing material to all locations of AP region.</w:t>
      </w:r>
    </w:p>
    <w:p w:rsidR="00C2306C" w:rsidRPr="003A70F5" w:rsidRDefault="00C2306C" w:rsidP="00B217A8">
      <w:pPr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3A70F5">
        <w:rPr>
          <w:rFonts w:asciiTheme="minorHAnsi" w:hAnsiTheme="minorHAnsi" w:cstheme="minorHAnsi"/>
          <w:sz w:val="20"/>
          <w:szCs w:val="20"/>
        </w:rPr>
        <w:t>Provisionin</w:t>
      </w:r>
      <w:r w:rsidR="007F5D8C" w:rsidRPr="003A70F5">
        <w:rPr>
          <w:rFonts w:asciiTheme="minorHAnsi" w:hAnsiTheme="minorHAnsi" w:cstheme="minorHAnsi"/>
          <w:sz w:val="20"/>
          <w:szCs w:val="20"/>
        </w:rPr>
        <w:t>g new links, up gradations, de</w:t>
      </w:r>
      <w:r w:rsidRPr="003A70F5">
        <w:rPr>
          <w:rFonts w:asciiTheme="minorHAnsi" w:hAnsiTheme="minorHAnsi" w:cstheme="minorHAnsi"/>
          <w:sz w:val="20"/>
          <w:szCs w:val="20"/>
        </w:rPr>
        <w:t>gradations for existing customers.</w:t>
      </w:r>
    </w:p>
    <w:p w:rsidR="00C2306C" w:rsidRPr="003A70F5" w:rsidRDefault="00C2306C" w:rsidP="00B217A8">
      <w:pPr>
        <w:ind w:left="-450"/>
        <w:rPr>
          <w:rFonts w:asciiTheme="minorHAnsi" w:hAnsiTheme="minorHAnsi" w:cstheme="minorHAnsi"/>
          <w:sz w:val="20"/>
          <w:szCs w:val="20"/>
        </w:rPr>
      </w:pPr>
    </w:p>
    <w:p w:rsidR="00B27E4D" w:rsidRPr="00C67BCB" w:rsidRDefault="00390889" w:rsidP="00B217A8">
      <w:pPr>
        <w:ind w:left="-90"/>
        <w:rPr>
          <w:rFonts w:asciiTheme="minorHAnsi" w:hAnsiTheme="minorHAnsi" w:cstheme="minorHAnsi"/>
          <w:sz w:val="28"/>
          <w:szCs w:val="28"/>
        </w:rPr>
      </w:pPr>
      <w:r w:rsidRPr="00C67BCB">
        <w:rPr>
          <w:rFonts w:asciiTheme="minorHAnsi" w:hAnsiTheme="minorHAnsi" w:cstheme="minorHAnsi"/>
          <w:b/>
          <w:sz w:val="28"/>
          <w:szCs w:val="28"/>
        </w:rPr>
        <w:t>VALUE OFFERED</w:t>
      </w:r>
    </w:p>
    <w:p w:rsidR="00B27E4D" w:rsidRPr="003A70F5" w:rsidRDefault="00B27E4D" w:rsidP="00B217A8">
      <w:pPr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3A70F5">
        <w:rPr>
          <w:rFonts w:asciiTheme="minorHAnsi" w:hAnsiTheme="minorHAnsi" w:cstheme="minorHAnsi"/>
          <w:sz w:val="20"/>
          <w:szCs w:val="20"/>
        </w:rPr>
        <w:t>Working with a Connectivity Solutions Provider has enabled me to gather implementation and troubleshooting experience of a variety of networking scenarios which has enabled me to attain expertise in various cross functional areas.</w:t>
      </w:r>
    </w:p>
    <w:p w:rsidR="00F04E89" w:rsidRPr="003A70F5" w:rsidRDefault="00B27E4D" w:rsidP="00B217A8">
      <w:pPr>
        <w:numPr>
          <w:ilvl w:val="0"/>
          <w:numId w:val="27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3A70F5">
        <w:rPr>
          <w:rFonts w:asciiTheme="minorHAnsi" w:hAnsiTheme="minorHAnsi" w:cstheme="minorHAnsi"/>
          <w:color w:val="000000"/>
          <w:sz w:val="20"/>
          <w:szCs w:val="20"/>
        </w:rPr>
        <w:t>Established huge VPN projects of ESIC, Indian overseas bank, AGA publications in coordination with Tata communications Ltd.</w:t>
      </w:r>
    </w:p>
    <w:p w:rsidR="00F04E89" w:rsidRPr="003A70F5" w:rsidRDefault="00F04E89" w:rsidP="00B217A8">
      <w:pPr>
        <w:numPr>
          <w:ilvl w:val="0"/>
          <w:numId w:val="27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3A70F5">
        <w:rPr>
          <w:rFonts w:asciiTheme="minorHAnsi" w:hAnsiTheme="minorHAnsi" w:cstheme="minorHAnsi"/>
          <w:color w:val="000000"/>
          <w:sz w:val="20"/>
          <w:szCs w:val="20"/>
        </w:rPr>
        <w:t>Established internet connec</w:t>
      </w:r>
      <w:r w:rsidR="002B1031" w:rsidRPr="003A70F5">
        <w:rPr>
          <w:rFonts w:asciiTheme="minorHAnsi" w:hAnsiTheme="minorHAnsi" w:cstheme="minorHAnsi"/>
          <w:color w:val="000000"/>
          <w:sz w:val="20"/>
          <w:szCs w:val="20"/>
        </w:rPr>
        <w:t xml:space="preserve">tivity to Customers like </w:t>
      </w:r>
      <w:r w:rsidR="00700352" w:rsidRPr="003A70F5">
        <w:rPr>
          <w:rFonts w:asciiTheme="minorHAnsi" w:hAnsiTheme="minorHAnsi" w:cstheme="minorHAnsi"/>
          <w:color w:val="000000"/>
          <w:sz w:val="20"/>
          <w:szCs w:val="20"/>
        </w:rPr>
        <w:t>Uninor</w:t>
      </w:r>
      <w:r w:rsidR="00700352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Pr="003A70F5">
        <w:rPr>
          <w:rFonts w:asciiTheme="minorHAnsi" w:hAnsiTheme="minorHAnsi" w:cstheme="minorHAnsi"/>
          <w:color w:val="000000"/>
          <w:sz w:val="20"/>
          <w:szCs w:val="20"/>
        </w:rPr>
        <w:t xml:space="preserve"> Fernan</w:t>
      </w:r>
      <w:r w:rsidR="007A3EA2" w:rsidRPr="003A70F5">
        <w:rPr>
          <w:rFonts w:asciiTheme="minorHAnsi" w:hAnsiTheme="minorHAnsi" w:cstheme="minorHAnsi"/>
          <w:color w:val="000000"/>
          <w:sz w:val="20"/>
          <w:szCs w:val="20"/>
        </w:rPr>
        <w:t xml:space="preserve">dez hospital, </w:t>
      </w:r>
      <w:r w:rsidR="00725E62" w:rsidRPr="003A70F5">
        <w:rPr>
          <w:rFonts w:asciiTheme="minorHAnsi" w:hAnsiTheme="minorHAnsi" w:cstheme="minorHAnsi"/>
          <w:color w:val="000000"/>
          <w:sz w:val="20"/>
          <w:szCs w:val="20"/>
        </w:rPr>
        <w:t xml:space="preserve">Indo American, </w:t>
      </w:r>
      <w:r w:rsidR="007A3EA2" w:rsidRPr="003A70F5">
        <w:rPr>
          <w:rFonts w:asciiTheme="minorHAnsi" w:hAnsiTheme="minorHAnsi" w:cstheme="minorHAnsi"/>
          <w:color w:val="000000"/>
          <w:sz w:val="20"/>
          <w:szCs w:val="20"/>
        </w:rPr>
        <w:t>Etc.</w:t>
      </w:r>
    </w:p>
    <w:p w:rsidR="00CD5028" w:rsidRPr="003A70F5" w:rsidRDefault="00CD5028" w:rsidP="00B217A8">
      <w:pPr>
        <w:ind w:left="-450"/>
        <w:rPr>
          <w:rFonts w:asciiTheme="minorHAnsi" w:hAnsiTheme="minorHAnsi" w:cstheme="minorHAnsi"/>
          <w:color w:val="000000"/>
          <w:sz w:val="20"/>
          <w:szCs w:val="20"/>
        </w:rPr>
      </w:pPr>
    </w:p>
    <w:p w:rsidR="00CD5028" w:rsidRPr="00C67BCB" w:rsidRDefault="00390889" w:rsidP="00B217A8">
      <w:pPr>
        <w:ind w:left="-9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C67BCB">
        <w:rPr>
          <w:rFonts w:asciiTheme="minorHAnsi" w:hAnsiTheme="minorHAnsi" w:cstheme="minorHAnsi"/>
          <w:b/>
          <w:color w:val="000000"/>
          <w:sz w:val="28"/>
          <w:szCs w:val="28"/>
        </w:rPr>
        <w:t>ACHIEVEMENTS</w:t>
      </w:r>
      <w:r w:rsidR="005647EB" w:rsidRPr="00C67BCB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IN TULIP TELECOM</w:t>
      </w:r>
    </w:p>
    <w:p w:rsidR="005647EB" w:rsidRPr="003A70F5" w:rsidRDefault="00CD5028" w:rsidP="00B217A8">
      <w:pPr>
        <w:numPr>
          <w:ilvl w:val="0"/>
          <w:numId w:val="27"/>
        </w:numPr>
        <w:tabs>
          <w:tab w:val="left" w:pos="-450"/>
          <w:tab w:val="left" w:pos="90"/>
        </w:tabs>
        <w:rPr>
          <w:rFonts w:asciiTheme="minorHAnsi" w:hAnsiTheme="minorHAnsi" w:cstheme="minorHAnsi"/>
          <w:color w:val="000000"/>
          <w:sz w:val="20"/>
          <w:szCs w:val="20"/>
        </w:rPr>
      </w:pPr>
      <w:r w:rsidRPr="003A70F5">
        <w:rPr>
          <w:rFonts w:asciiTheme="minorHAnsi" w:hAnsiTheme="minorHAnsi" w:cstheme="minorHAnsi"/>
          <w:color w:val="000000"/>
          <w:sz w:val="20"/>
          <w:szCs w:val="20"/>
        </w:rPr>
        <w:t>Rewarded as “BEST TULIP EMPLOYEE OF THE YEAR 2009</w:t>
      </w:r>
      <w:r w:rsidR="005647EB" w:rsidRPr="003A70F5">
        <w:rPr>
          <w:rFonts w:asciiTheme="minorHAnsi" w:hAnsiTheme="minorHAnsi" w:cstheme="minorHAnsi"/>
          <w:color w:val="000000"/>
          <w:sz w:val="20"/>
          <w:szCs w:val="20"/>
        </w:rPr>
        <w:t xml:space="preserve"> (PAN INDIA)</w:t>
      </w:r>
      <w:r w:rsidR="00F72D8E" w:rsidRPr="003A70F5">
        <w:rPr>
          <w:rFonts w:asciiTheme="minorHAnsi" w:hAnsiTheme="minorHAnsi" w:cstheme="minorHAnsi"/>
          <w:color w:val="000000"/>
          <w:sz w:val="20"/>
          <w:szCs w:val="20"/>
        </w:rPr>
        <w:t>” from Tata Communications</w:t>
      </w:r>
    </w:p>
    <w:p w:rsidR="00CD5028" w:rsidRPr="003A70F5" w:rsidRDefault="00CD5028" w:rsidP="00B217A8">
      <w:pPr>
        <w:numPr>
          <w:ilvl w:val="0"/>
          <w:numId w:val="27"/>
        </w:numPr>
        <w:tabs>
          <w:tab w:val="left" w:pos="-450"/>
          <w:tab w:val="left" w:pos="90"/>
        </w:tabs>
        <w:rPr>
          <w:rFonts w:asciiTheme="minorHAnsi" w:hAnsiTheme="minorHAnsi" w:cstheme="minorHAnsi"/>
          <w:color w:val="000000"/>
          <w:sz w:val="20"/>
          <w:szCs w:val="20"/>
        </w:rPr>
      </w:pPr>
      <w:r w:rsidRPr="003A70F5">
        <w:rPr>
          <w:rFonts w:asciiTheme="minorHAnsi" w:hAnsiTheme="minorHAnsi" w:cstheme="minorHAnsi"/>
          <w:color w:val="000000"/>
          <w:sz w:val="20"/>
          <w:szCs w:val="20"/>
        </w:rPr>
        <w:lastRenderedPageBreak/>
        <w:t>Received multiple</w:t>
      </w:r>
      <w:r w:rsidR="005647EB" w:rsidRPr="003A70F5">
        <w:rPr>
          <w:rFonts w:asciiTheme="minorHAnsi" w:hAnsiTheme="minorHAnsi" w:cstheme="minorHAnsi"/>
          <w:color w:val="000000"/>
          <w:sz w:val="20"/>
          <w:szCs w:val="20"/>
        </w:rPr>
        <w:t xml:space="preserve"> appreciations from many customers</w:t>
      </w:r>
      <w:r w:rsidRPr="003A70F5">
        <w:rPr>
          <w:rFonts w:asciiTheme="minorHAnsi" w:hAnsiTheme="minorHAnsi" w:cstheme="minorHAnsi"/>
          <w:color w:val="000000"/>
          <w:sz w:val="20"/>
          <w:szCs w:val="20"/>
        </w:rPr>
        <w:t xml:space="preserve"> for commissioning the circuits in time as per their business requirement.</w:t>
      </w:r>
    </w:p>
    <w:p w:rsidR="00D750C9" w:rsidRPr="00C67BCB" w:rsidRDefault="00D750C9" w:rsidP="00B217A8">
      <w:pPr>
        <w:ind w:left="-450"/>
        <w:rPr>
          <w:rFonts w:asciiTheme="minorHAnsi" w:hAnsiTheme="minorHAnsi" w:cstheme="minorHAnsi"/>
          <w:sz w:val="28"/>
          <w:szCs w:val="28"/>
        </w:rPr>
      </w:pPr>
    </w:p>
    <w:p w:rsidR="00D750C9" w:rsidRPr="00C67BCB" w:rsidRDefault="00C67BCB" w:rsidP="00B217A8">
      <w:pPr>
        <w:ind w:left="-9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C67BCB">
        <w:rPr>
          <w:rFonts w:asciiTheme="minorHAnsi" w:hAnsiTheme="minorHAnsi" w:cstheme="minorHAnsi"/>
          <w:b/>
          <w:bCs/>
          <w:color w:val="000000"/>
          <w:sz w:val="28"/>
          <w:szCs w:val="28"/>
        </w:rPr>
        <w:t>PERSONAL DETAILS</w:t>
      </w:r>
    </w:p>
    <w:p w:rsidR="00D750C9" w:rsidRPr="003A70F5" w:rsidRDefault="00FE7AA0" w:rsidP="00B217A8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3A70F5">
        <w:rPr>
          <w:rFonts w:asciiTheme="minorHAnsi" w:hAnsiTheme="minorHAnsi" w:cstheme="minorHAnsi"/>
          <w:color w:val="000000"/>
          <w:sz w:val="20"/>
          <w:szCs w:val="20"/>
        </w:rPr>
        <w:t>Date of birth</w:t>
      </w:r>
      <w:r w:rsidRPr="003A70F5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3A70F5">
        <w:rPr>
          <w:rFonts w:asciiTheme="minorHAnsi" w:hAnsiTheme="minorHAnsi" w:cstheme="minorHAnsi"/>
          <w:color w:val="000000"/>
          <w:sz w:val="20"/>
          <w:szCs w:val="20"/>
        </w:rPr>
        <w:tab/>
        <w:t>:</w:t>
      </w:r>
      <w:r w:rsidRPr="003A70F5">
        <w:rPr>
          <w:rFonts w:asciiTheme="minorHAnsi" w:hAnsiTheme="minorHAnsi" w:cstheme="minorHAnsi"/>
          <w:color w:val="000000"/>
          <w:sz w:val="20"/>
          <w:szCs w:val="20"/>
        </w:rPr>
        <w:tab/>
        <w:t>31-03-1987</w:t>
      </w:r>
    </w:p>
    <w:p w:rsidR="00D750C9" w:rsidRPr="003A70F5" w:rsidRDefault="00CA0C87" w:rsidP="00B217A8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3A70F5">
        <w:rPr>
          <w:rFonts w:asciiTheme="minorHAnsi" w:hAnsiTheme="minorHAnsi" w:cstheme="minorHAnsi"/>
          <w:color w:val="000000"/>
          <w:sz w:val="20"/>
          <w:szCs w:val="20"/>
        </w:rPr>
        <w:t>Address</w:t>
      </w:r>
      <w:r w:rsidR="00CB583F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                </w:t>
      </w:r>
      <w:r w:rsidRPr="003A70F5">
        <w:rPr>
          <w:rFonts w:asciiTheme="minorHAnsi" w:hAnsiTheme="minorHAnsi" w:cstheme="minorHAnsi"/>
          <w:color w:val="000000"/>
          <w:sz w:val="20"/>
          <w:szCs w:val="20"/>
        </w:rPr>
        <w:t>:</w:t>
      </w:r>
      <w:r w:rsidRPr="003A70F5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3314C1">
        <w:rPr>
          <w:rFonts w:asciiTheme="minorHAnsi" w:hAnsiTheme="minorHAnsi" w:cstheme="minorHAnsi"/>
          <w:color w:val="000000"/>
          <w:sz w:val="20"/>
          <w:szCs w:val="20"/>
        </w:rPr>
        <w:t>H.No: 2-3-287/1,Sainagar colony, Road no 5,Nagole,Hyderabad</w:t>
      </w:r>
    </w:p>
    <w:p w:rsidR="006E3018" w:rsidRPr="003A70F5" w:rsidRDefault="006E3018" w:rsidP="00B217A8">
      <w:pPr>
        <w:ind w:left="-450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E058C2" w:rsidRPr="003A70F5" w:rsidRDefault="00E058C2" w:rsidP="00B217A8">
      <w:pPr>
        <w:ind w:left="-450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D750C9" w:rsidRPr="009D6047" w:rsidRDefault="0052418B" w:rsidP="00CB583F">
      <w:pPr>
        <w:ind w:left="-90"/>
        <w:rPr>
          <w:rFonts w:asciiTheme="minorHAnsi" w:hAnsiTheme="minorHAnsi" w:cstheme="minorHAnsi"/>
          <w:color w:val="000000"/>
          <w:sz w:val="28"/>
          <w:szCs w:val="28"/>
        </w:rPr>
      </w:pPr>
      <w:r w:rsidRPr="009D6047">
        <w:rPr>
          <w:rFonts w:asciiTheme="minorHAnsi" w:hAnsiTheme="minorHAnsi" w:cstheme="minorHAnsi"/>
          <w:b/>
          <w:color w:val="000000"/>
          <w:sz w:val="28"/>
          <w:szCs w:val="28"/>
        </w:rPr>
        <w:t>(</w:t>
      </w:r>
      <w:r w:rsidR="00D750C9" w:rsidRPr="009D6047">
        <w:rPr>
          <w:rFonts w:asciiTheme="minorHAnsi" w:hAnsiTheme="minorHAnsi" w:cstheme="minorHAnsi"/>
          <w:b/>
          <w:color w:val="000000"/>
          <w:sz w:val="28"/>
          <w:szCs w:val="28"/>
        </w:rPr>
        <w:t>PRATIMA)</w:t>
      </w:r>
    </w:p>
    <w:sectPr w:rsidR="00D750C9" w:rsidRPr="009D6047" w:rsidSect="00E82074">
      <w:pgSz w:w="12240" w:h="15840" w:code="1"/>
      <w:pgMar w:top="1260" w:right="108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35A" w:rsidRDefault="0051335A">
      <w:r>
        <w:separator/>
      </w:r>
    </w:p>
  </w:endnote>
  <w:endnote w:type="continuationSeparator" w:id="0">
    <w:p w:rsidR="0051335A" w:rsidRDefault="00513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35A" w:rsidRDefault="0051335A">
      <w:r>
        <w:separator/>
      </w:r>
    </w:p>
  </w:footnote>
  <w:footnote w:type="continuationSeparator" w:id="0">
    <w:p w:rsidR="0051335A" w:rsidRDefault="00513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4578_"/>
      </v:shape>
    </w:pict>
  </w:numPicBullet>
  <w:abstractNum w:abstractNumId="0" w15:restartNumberingAfterBreak="0">
    <w:nsid w:val="02A6408F"/>
    <w:multiLevelType w:val="hybridMultilevel"/>
    <w:tmpl w:val="F214960A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 w15:restartNumberingAfterBreak="0">
    <w:nsid w:val="02D859C7"/>
    <w:multiLevelType w:val="hybridMultilevel"/>
    <w:tmpl w:val="FD94DC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823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466CE2"/>
    <w:multiLevelType w:val="hybridMultilevel"/>
    <w:tmpl w:val="EE722B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C11B6"/>
    <w:multiLevelType w:val="hybridMultilevel"/>
    <w:tmpl w:val="CF404D90"/>
    <w:lvl w:ilvl="0" w:tplc="339EC58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B2E5010"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eastAsia="Times New Roman" w:hAnsi="Wingdings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5261B1"/>
    <w:multiLevelType w:val="hybridMultilevel"/>
    <w:tmpl w:val="224ACA0A"/>
    <w:lvl w:ilvl="0" w:tplc="6A06DA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4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32CDD"/>
    <w:multiLevelType w:val="hybridMultilevel"/>
    <w:tmpl w:val="BF20A0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50D0E"/>
    <w:multiLevelType w:val="hybridMultilevel"/>
    <w:tmpl w:val="F5EE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F51F6"/>
    <w:multiLevelType w:val="hybridMultilevel"/>
    <w:tmpl w:val="FC32A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F7A1A"/>
    <w:multiLevelType w:val="hybridMultilevel"/>
    <w:tmpl w:val="F93AC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1224B"/>
    <w:multiLevelType w:val="hybridMultilevel"/>
    <w:tmpl w:val="8F3A0ACC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1" w15:restartNumberingAfterBreak="0">
    <w:nsid w:val="1EFF6512"/>
    <w:multiLevelType w:val="hybridMultilevel"/>
    <w:tmpl w:val="B39614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05A53"/>
    <w:multiLevelType w:val="hybridMultilevel"/>
    <w:tmpl w:val="D654FFB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26705FE6"/>
    <w:multiLevelType w:val="hybridMultilevel"/>
    <w:tmpl w:val="9ECC7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14633"/>
    <w:multiLevelType w:val="hybridMultilevel"/>
    <w:tmpl w:val="726E81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E15F5"/>
    <w:multiLevelType w:val="hybridMultilevel"/>
    <w:tmpl w:val="1946D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56D3C"/>
    <w:multiLevelType w:val="hybridMultilevel"/>
    <w:tmpl w:val="E95289A8"/>
    <w:lvl w:ilvl="0" w:tplc="6A06DAD6">
      <w:start w:val="1"/>
      <w:numFmt w:val="bullet"/>
      <w:lvlText w:val="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7" w15:restartNumberingAfterBreak="0">
    <w:nsid w:val="41937662"/>
    <w:multiLevelType w:val="hybridMultilevel"/>
    <w:tmpl w:val="A6D48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A611E"/>
    <w:multiLevelType w:val="hybridMultilevel"/>
    <w:tmpl w:val="0B7CD606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9" w15:restartNumberingAfterBreak="0">
    <w:nsid w:val="43E97E6A"/>
    <w:multiLevelType w:val="hybridMultilevel"/>
    <w:tmpl w:val="FF7030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D17E3F"/>
    <w:multiLevelType w:val="hybridMultilevel"/>
    <w:tmpl w:val="F9EA07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5F476F"/>
    <w:multiLevelType w:val="hybridMultilevel"/>
    <w:tmpl w:val="79ECB3F0"/>
    <w:lvl w:ilvl="0" w:tplc="40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2" w15:restartNumberingAfterBreak="0">
    <w:nsid w:val="4FD56A5B"/>
    <w:multiLevelType w:val="hybridMultilevel"/>
    <w:tmpl w:val="DE4A4B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33EEB"/>
    <w:multiLevelType w:val="hybridMultilevel"/>
    <w:tmpl w:val="D7F672B0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4" w15:restartNumberingAfterBreak="0">
    <w:nsid w:val="54A8020C"/>
    <w:multiLevelType w:val="hybridMultilevel"/>
    <w:tmpl w:val="58EE2486"/>
    <w:lvl w:ilvl="0" w:tplc="4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 w15:restartNumberingAfterBreak="0">
    <w:nsid w:val="5C601120"/>
    <w:multiLevelType w:val="hybridMultilevel"/>
    <w:tmpl w:val="79FE655E"/>
    <w:lvl w:ilvl="0" w:tplc="40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6" w15:restartNumberingAfterBreak="0">
    <w:nsid w:val="5CC2503B"/>
    <w:multiLevelType w:val="hybridMultilevel"/>
    <w:tmpl w:val="8F7AB7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3262E"/>
    <w:multiLevelType w:val="hybridMultilevel"/>
    <w:tmpl w:val="FB1E4D16"/>
    <w:lvl w:ilvl="0" w:tplc="6A06DA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68691D"/>
    <w:multiLevelType w:val="hybridMultilevel"/>
    <w:tmpl w:val="78664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DC7061"/>
    <w:multiLevelType w:val="hybridMultilevel"/>
    <w:tmpl w:val="18025D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D22AF"/>
    <w:multiLevelType w:val="hybridMultilevel"/>
    <w:tmpl w:val="A446B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271EE2"/>
    <w:multiLevelType w:val="hybridMultilevel"/>
    <w:tmpl w:val="E676C60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2" w15:restartNumberingAfterBreak="0">
    <w:nsid w:val="685B2DA4"/>
    <w:multiLevelType w:val="hybridMultilevel"/>
    <w:tmpl w:val="57385242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3" w15:restartNumberingAfterBreak="0">
    <w:nsid w:val="70280C7D"/>
    <w:multiLevelType w:val="hybridMultilevel"/>
    <w:tmpl w:val="9CDAE4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7752C5"/>
    <w:multiLevelType w:val="hybridMultilevel"/>
    <w:tmpl w:val="449CA9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5768A3"/>
    <w:multiLevelType w:val="hybridMultilevel"/>
    <w:tmpl w:val="0B1EF3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F45469"/>
    <w:multiLevelType w:val="hybridMultilevel"/>
    <w:tmpl w:val="28686012"/>
    <w:lvl w:ilvl="0" w:tplc="339EC58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6CA7C34"/>
    <w:multiLevelType w:val="hybridMultilevel"/>
    <w:tmpl w:val="9F3C3D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F74040"/>
    <w:multiLevelType w:val="hybridMultilevel"/>
    <w:tmpl w:val="504286F4"/>
    <w:lvl w:ilvl="0" w:tplc="339EC58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C2A1884"/>
    <w:multiLevelType w:val="hybridMultilevel"/>
    <w:tmpl w:val="A478027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"/>
  </w:num>
  <w:num w:numId="3">
    <w:abstractNumId w:val="36"/>
  </w:num>
  <w:num w:numId="4">
    <w:abstractNumId w:val="39"/>
  </w:num>
  <w:num w:numId="5">
    <w:abstractNumId w:val="29"/>
  </w:num>
  <w:num w:numId="6">
    <w:abstractNumId w:val="10"/>
  </w:num>
  <w:num w:numId="7">
    <w:abstractNumId w:val="14"/>
  </w:num>
  <w:num w:numId="8">
    <w:abstractNumId w:val="26"/>
  </w:num>
  <w:num w:numId="9">
    <w:abstractNumId w:val="2"/>
  </w:num>
  <w:num w:numId="10">
    <w:abstractNumId w:val="11"/>
  </w:num>
  <w:num w:numId="11">
    <w:abstractNumId w:val="22"/>
  </w:num>
  <w:num w:numId="12">
    <w:abstractNumId w:val="34"/>
  </w:num>
  <w:num w:numId="13">
    <w:abstractNumId w:val="13"/>
  </w:num>
  <w:num w:numId="14">
    <w:abstractNumId w:val="8"/>
  </w:num>
  <w:num w:numId="15">
    <w:abstractNumId w:val="37"/>
  </w:num>
  <w:num w:numId="16">
    <w:abstractNumId w:val="30"/>
  </w:num>
  <w:num w:numId="17">
    <w:abstractNumId w:val="7"/>
  </w:num>
  <w:num w:numId="18">
    <w:abstractNumId w:val="15"/>
  </w:num>
  <w:num w:numId="19">
    <w:abstractNumId w:val="20"/>
  </w:num>
  <w:num w:numId="20">
    <w:abstractNumId w:val="28"/>
  </w:num>
  <w:num w:numId="21">
    <w:abstractNumId w:val="6"/>
  </w:num>
  <w:num w:numId="22">
    <w:abstractNumId w:val="3"/>
  </w:num>
  <w:num w:numId="23">
    <w:abstractNumId w:val="18"/>
  </w:num>
  <w:num w:numId="24">
    <w:abstractNumId w:val="1"/>
  </w:num>
  <w:num w:numId="25">
    <w:abstractNumId w:val="33"/>
  </w:num>
  <w:num w:numId="26">
    <w:abstractNumId w:val="23"/>
  </w:num>
  <w:num w:numId="27">
    <w:abstractNumId w:val="32"/>
  </w:num>
  <w:num w:numId="28">
    <w:abstractNumId w:val="0"/>
  </w:num>
  <w:num w:numId="29">
    <w:abstractNumId w:val="9"/>
  </w:num>
  <w:num w:numId="30">
    <w:abstractNumId w:val="19"/>
  </w:num>
  <w:num w:numId="31">
    <w:abstractNumId w:val="17"/>
  </w:num>
  <w:num w:numId="32">
    <w:abstractNumId w:val="27"/>
  </w:num>
  <w:num w:numId="33">
    <w:abstractNumId w:val="16"/>
  </w:num>
  <w:num w:numId="34">
    <w:abstractNumId w:val="12"/>
  </w:num>
  <w:num w:numId="35">
    <w:abstractNumId w:val="31"/>
  </w:num>
  <w:num w:numId="36">
    <w:abstractNumId w:val="5"/>
  </w:num>
  <w:num w:numId="37">
    <w:abstractNumId w:val="21"/>
  </w:num>
  <w:num w:numId="38">
    <w:abstractNumId w:val="24"/>
  </w:num>
  <w:num w:numId="39">
    <w:abstractNumId w:val="35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997"/>
    <w:rsid w:val="00004A76"/>
    <w:rsid w:val="0003108E"/>
    <w:rsid w:val="00032510"/>
    <w:rsid w:val="000415EA"/>
    <w:rsid w:val="0005419F"/>
    <w:rsid w:val="00054E1C"/>
    <w:rsid w:val="00074915"/>
    <w:rsid w:val="0007623D"/>
    <w:rsid w:val="000A1D2A"/>
    <w:rsid w:val="000D651F"/>
    <w:rsid w:val="000F15B4"/>
    <w:rsid w:val="00104FE4"/>
    <w:rsid w:val="0012408A"/>
    <w:rsid w:val="0013008F"/>
    <w:rsid w:val="00146A4B"/>
    <w:rsid w:val="0015765D"/>
    <w:rsid w:val="001711E1"/>
    <w:rsid w:val="00175F61"/>
    <w:rsid w:val="001767EF"/>
    <w:rsid w:val="001A60C3"/>
    <w:rsid w:val="001B0ED1"/>
    <w:rsid w:val="001C7856"/>
    <w:rsid w:val="001E27BB"/>
    <w:rsid w:val="001E4D9F"/>
    <w:rsid w:val="00210457"/>
    <w:rsid w:val="00224918"/>
    <w:rsid w:val="00255BB2"/>
    <w:rsid w:val="0027105F"/>
    <w:rsid w:val="00271CEE"/>
    <w:rsid w:val="002B1031"/>
    <w:rsid w:val="002C723B"/>
    <w:rsid w:val="002E6E42"/>
    <w:rsid w:val="002F294C"/>
    <w:rsid w:val="002F3A17"/>
    <w:rsid w:val="00302338"/>
    <w:rsid w:val="00304C10"/>
    <w:rsid w:val="00314D84"/>
    <w:rsid w:val="003314C1"/>
    <w:rsid w:val="0036157F"/>
    <w:rsid w:val="003853FA"/>
    <w:rsid w:val="00390889"/>
    <w:rsid w:val="003A30A8"/>
    <w:rsid w:val="003A70F5"/>
    <w:rsid w:val="003D4632"/>
    <w:rsid w:val="003D4F38"/>
    <w:rsid w:val="003E13AD"/>
    <w:rsid w:val="003E3B76"/>
    <w:rsid w:val="003E591B"/>
    <w:rsid w:val="003F730A"/>
    <w:rsid w:val="0040077F"/>
    <w:rsid w:val="00402E87"/>
    <w:rsid w:val="00403223"/>
    <w:rsid w:val="00424964"/>
    <w:rsid w:val="00451B03"/>
    <w:rsid w:val="00454582"/>
    <w:rsid w:val="00466CCA"/>
    <w:rsid w:val="004A56D3"/>
    <w:rsid w:val="004F633B"/>
    <w:rsid w:val="0050099A"/>
    <w:rsid w:val="00502663"/>
    <w:rsid w:val="0051335A"/>
    <w:rsid w:val="00517A9D"/>
    <w:rsid w:val="00520302"/>
    <w:rsid w:val="0052418B"/>
    <w:rsid w:val="005317D9"/>
    <w:rsid w:val="005325E6"/>
    <w:rsid w:val="00562228"/>
    <w:rsid w:val="005647EB"/>
    <w:rsid w:val="005818BC"/>
    <w:rsid w:val="005A4F98"/>
    <w:rsid w:val="00632845"/>
    <w:rsid w:val="00645E82"/>
    <w:rsid w:val="006478F2"/>
    <w:rsid w:val="00660140"/>
    <w:rsid w:val="00667630"/>
    <w:rsid w:val="006B7AD1"/>
    <w:rsid w:val="006D2370"/>
    <w:rsid w:val="006D6030"/>
    <w:rsid w:val="006E3018"/>
    <w:rsid w:val="00700352"/>
    <w:rsid w:val="00725E62"/>
    <w:rsid w:val="00737E24"/>
    <w:rsid w:val="0076218B"/>
    <w:rsid w:val="00776481"/>
    <w:rsid w:val="007950AA"/>
    <w:rsid w:val="007A3EA2"/>
    <w:rsid w:val="007B3701"/>
    <w:rsid w:val="007D1857"/>
    <w:rsid w:val="007D601D"/>
    <w:rsid w:val="007E7192"/>
    <w:rsid w:val="007F0F8A"/>
    <w:rsid w:val="007F28DB"/>
    <w:rsid w:val="007F5D8C"/>
    <w:rsid w:val="00833B1D"/>
    <w:rsid w:val="008340DF"/>
    <w:rsid w:val="00842BAB"/>
    <w:rsid w:val="008669D1"/>
    <w:rsid w:val="00874CEB"/>
    <w:rsid w:val="008856C3"/>
    <w:rsid w:val="0089325B"/>
    <w:rsid w:val="00895C90"/>
    <w:rsid w:val="008C6136"/>
    <w:rsid w:val="008F2F44"/>
    <w:rsid w:val="008F45C9"/>
    <w:rsid w:val="0092061C"/>
    <w:rsid w:val="00923031"/>
    <w:rsid w:val="0092672D"/>
    <w:rsid w:val="00944F59"/>
    <w:rsid w:val="009671D8"/>
    <w:rsid w:val="00987656"/>
    <w:rsid w:val="009A321E"/>
    <w:rsid w:val="009C11B6"/>
    <w:rsid w:val="009D3AD8"/>
    <w:rsid w:val="009D6047"/>
    <w:rsid w:val="009E4DCC"/>
    <w:rsid w:val="009F7100"/>
    <w:rsid w:val="00A2047E"/>
    <w:rsid w:val="00A2216E"/>
    <w:rsid w:val="00A64B00"/>
    <w:rsid w:val="00A705AF"/>
    <w:rsid w:val="00A73995"/>
    <w:rsid w:val="00AA43BF"/>
    <w:rsid w:val="00AB3879"/>
    <w:rsid w:val="00AE5AEB"/>
    <w:rsid w:val="00B02535"/>
    <w:rsid w:val="00B217A8"/>
    <w:rsid w:val="00B27E4D"/>
    <w:rsid w:val="00B412FE"/>
    <w:rsid w:val="00B46A9F"/>
    <w:rsid w:val="00B55C0A"/>
    <w:rsid w:val="00B66E76"/>
    <w:rsid w:val="00B676C3"/>
    <w:rsid w:val="00BF618D"/>
    <w:rsid w:val="00C2306C"/>
    <w:rsid w:val="00C27D9B"/>
    <w:rsid w:val="00C31997"/>
    <w:rsid w:val="00C31BED"/>
    <w:rsid w:val="00C65EC7"/>
    <w:rsid w:val="00C67BCB"/>
    <w:rsid w:val="00C67CD9"/>
    <w:rsid w:val="00CA0C87"/>
    <w:rsid w:val="00CA52DD"/>
    <w:rsid w:val="00CB583F"/>
    <w:rsid w:val="00CC3383"/>
    <w:rsid w:val="00CD5028"/>
    <w:rsid w:val="00D11E61"/>
    <w:rsid w:val="00D12EB4"/>
    <w:rsid w:val="00D31D30"/>
    <w:rsid w:val="00D3633B"/>
    <w:rsid w:val="00D60742"/>
    <w:rsid w:val="00D750C9"/>
    <w:rsid w:val="00D96300"/>
    <w:rsid w:val="00DA69F3"/>
    <w:rsid w:val="00DA6D46"/>
    <w:rsid w:val="00DD528E"/>
    <w:rsid w:val="00DE33F5"/>
    <w:rsid w:val="00DE6E98"/>
    <w:rsid w:val="00DF299A"/>
    <w:rsid w:val="00DF705C"/>
    <w:rsid w:val="00E058C2"/>
    <w:rsid w:val="00E5670B"/>
    <w:rsid w:val="00E82074"/>
    <w:rsid w:val="00E96AE0"/>
    <w:rsid w:val="00EB07D6"/>
    <w:rsid w:val="00EC0757"/>
    <w:rsid w:val="00ED4F80"/>
    <w:rsid w:val="00ED5146"/>
    <w:rsid w:val="00F04E89"/>
    <w:rsid w:val="00F11CE4"/>
    <w:rsid w:val="00F140D5"/>
    <w:rsid w:val="00F14D70"/>
    <w:rsid w:val="00F72D8E"/>
    <w:rsid w:val="00FC7100"/>
    <w:rsid w:val="00FE7AA0"/>
    <w:rsid w:val="00FF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74DC20"/>
  <w15:docId w15:val="{C1893801-702F-472B-8169-2AD6EB66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0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82074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C2306C"/>
    <w:pPr>
      <w:ind w:left="1440"/>
    </w:pPr>
    <w:rPr>
      <w:rFonts w:eastAsia="Calibri"/>
      <w:sz w:val="20"/>
      <w:szCs w:val="20"/>
      <w:lang w:bidi="he-IL"/>
    </w:rPr>
  </w:style>
  <w:style w:type="character" w:customStyle="1" w:styleId="BodyTextIndentChar">
    <w:name w:val="Body Text Indent Char"/>
    <w:link w:val="BodyTextIndent"/>
    <w:locked/>
    <w:rsid w:val="00C2306C"/>
    <w:rPr>
      <w:rFonts w:eastAsia="Calibri"/>
      <w:lang w:val="en-US" w:eastAsia="en-US" w:bidi="he-IL"/>
    </w:rPr>
  </w:style>
  <w:style w:type="paragraph" w:styleId="PlainText">
    <w:name w:val="Plain Text"/>
    <w:basedOn w:val="Normal"/>
    <w:link w:val="PlainTextChar"/>
    <w:rsid w:val="00C2306C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link w:val="PlainText"/>
    <w:locked/>
    <w:rsid w:val="00C2306C"/>
    <w:rPr>
      <w:rFonts w:ascii="Courier New" w:eastAsia="Calibri" w:hAnsi="Courier New"/>
      <w:lang w:val="en-US" w:eastAsia="en-US" w:bidi="ar-SA"/>
    </w:rPr>
  </w:style>
  <w:style w:type="paragraph" w:styleId="BodyText">
    <w:name w:val="Body Text"/>
    <w:basedOn w:val="Normal"/>
    <w:rsid w:val="00B27E4D"/>
    <w:pPr>
      <w:spacing w:after="120"/>
    </w:pPr>
  </w:style>
  <w:style w:type="paragraph" w:customStyle="1" w:styleId="Achievement">
    <w:name w:val="Achievement"/>
    <w:basedOn w:val="BodyText"/>
    <w:rsid w:val="00B27E4D"/>
    <w:pPr>
      <w:spacing w:after="60" w:line="220" w:lineRule="atLeast"/>
      <w:ind w:left="360" w:hanging="360"/>
      <w:jc w:val="both"/>
    </w:pPr>
    <w:rPr>
      <w:rFonts w:ascii="Arial" w:eastAsia="Calibri" w:hAnsi="Arial"/>
      <w:spacing w:val="-5"/>
      <w:sz w:val="20"/>
      <w:szCs w:val="20"/>
    </w:rPr>
  </w:style>
  <w:style w:type="paragraph" w:styleId="ListParagraph">
    <w:name w:val="List Paragraph"/>
    <w:basedOn w:val="Normal"/>
    <w:uiPriority w:val="34"/>
    <w:qFormat/>
    <w:rsid w:val="006D2370"/>
    <w:pPr>
      <w:ind w:left="720"/>
    </w:pPr>
  </w:style>
  <w:style w:type="character" w:styleId="SubtleEmphasis">
    <w:name w:val="Subtle Emphasis"/>
    <w:uiPriority w:val="19"/>
    <w:qFormat/>
    <w:rsid w:val="007F0F8A"/>
    <w:rPr>
      <w:i/>
      <w:iCs/>
      <w:color w:val="808080"/>
    </w:rPr>
  </w:style>
  <w:style w:type="character" w:styleId="IntenseEmphasis">
    <w:name w:val="Intense Emphasis"/>
    <w:uiPriority w:val="21"/>
    <w:qFormat/>
    <w:rsid w:val="007F0F8A"/>
    <w:rPr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uiPriority w:val="29"/>
    <w:qFormat/>
    <w:rsid w:val="007F0F8A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F0F8A"/>
    <w:rPr>
      <w:i/>
      <w:iCs/>
      <w:color w:val="000000"/>
      <w:sz w:val="24"/>
      <w:szCs w:val="24"/>
    </w:rPr>
  </w:style>
  <w:style w:type="character" w:styleId="Strong">
    <w:name w:val="Strong"/>
    <w:qFormat/>
    <w:rsid w:val="007F0F8A"/>
    <w:rPr>
      <w:b/>
      <w:bCs/>
    </w:rPr>
  </w:style>
  <w:style w:type="paragraph" w:styleId="Header">
    <w:name w:val="header"/>
    <w:basedOn w:val="Normal"/>
    <w:link w:val="HeaderChar"/>
    <w:rsid w:val="00C67B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67BCB"/>
    <w:rPr>
      <w:sz w:val="24"/>
      <w:szCs w:val="24"/>
    </w:rPr>
  </w:style>
  <w:style w:type="paragraph" w:styleId="Footer">
    <w:name w:val="footer"/>
    <w:basedOn w:val="Normal"/>
    <w:link w:val="FooterChar"/>
    <w:rsid w:val="00C67B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67B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U R R I C U L U M  V I T A E</vt:lpstr>
    </vt:vector>
  </TitlesOfParts>
  <Company>home</Company>
  <LinksUpToDate>false</LinksUpToDate>
  <CharactersWithSpaces>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U R R I C U L U M  V I T A E</dc:title>
  <dc:creator>baba</dc:creator>
  <cp:lastModifiedBy>PRATIMA</cp:lastModifiedBy>
  <cp:revision>4</cp:revision>
  <cp:lastPrinted>2018-07-05T11:26:00Z</cp:lastPrinted>
  <dcterms:created xsi:type="dcterms:W3CDTF">2019-11-20T12:22:00Z</dcterms:created>
  <dcterms:modified xsi:type="dcterms:W3CDTF">2019-11-21T05:40:00Z</dcterms:modified>
</cp:coreProperties>
</file>