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0" w:type="dxa"/>
          <w:right w:w="0" w:type="dxa"/>
        </w:tblCellMar>
        <w:tblLook w:val="04A0"/>
      </w:tblPr>
      <w:tblGrid>
        <w:gridCol w:w="3239"/>
        <w:gridCol w:w="2209"/>
        <w:gridCol w:w="5245"/>
      </w:tblGrid>
      <w:tr w:rsidR="009A1437" w:rsidRPr="00BC7D8B" w:rsidTr="009A1437">
        <w:trPr>
          <w:trHeight w:val="227"/>
        </w:trPr>
        <w:tc>
          <w:tcPr>
            <w:tcW w:w="0" w:type="auto"/>
            <w:shd w:val="clear" w:color="auto" w:fill="auto"/>
            <w:tcMar>
              <w:left w:w="0" w:type="dxa"/>
              <w:right w:w="227" w:type="dxa"/>
            </w:tcMar>
            <w:vAlign w:val="center"/>
          </w:tcPr>
          <w:p w:rsidR="009A1437" w:rsidRDefault="009A1437" w:rsidP="009A1437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hyperlink r:id="rId8" w:history="1">
              <w:r w:rsidRPr="00E26536">
                <w:rPr>
                  <w:rStyle w:val="Hyperlink"/>
                </w:rPr>
                <w:t>nsaikumar.patnaik@gmail.com</w:t>
              </w:r>
            </w:hyperlink>
          </w:p>
          <w:p w:rsidR="00C81BF2" w:rsidRDefault="00C81BF2" w:rsidP="00C81BF2">
            <w:pPr>
              <w:tabs>
                <w:tab w:val="num" w:pos="540"/>
              </w:tabs>
              <w:ind w:right="-26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Passport Number:</w:t>
            </w:r>
          </w:p>
          <w:p w:rsidR="00C81BF2" w:rsidRDefault="00C81BF2" w:rsidP="00C81BF2">
            <w:pPr>
              <w:tabs>
                <w:tab w:val="num" w:pos="540"/>
              </w:tabs>
              <w:ind w:right="-2640"/>
              <w:jc w:val="both"/>
              <w:rPr>
                <w:rFonts w:ascii="Arial" w:hAnsi="Arial" w:cs="Arial"/>
                <w:sz w:val="20"/>
              </w:rPr>
            </w:pPr>
            <w:r w:rsidRPr="00545DB9">
              <w:rPr>
                <w:rFonts w:ascii="Arial" w:hAnsi="Arial" w:cs="Arial"/>
                <w:sz w:val="20"/>
              </w:rPr>
              <w:t>T6935922</w:t>
            </w:r>
            <w:r>
              <w:rPr>
                <w:rFonts w:ascii="Arial" w:hAnsi="Arial" w:cs="Arial"/>
                <w:sz w:val="20"/>
              </w:rPr>
              <w:t>,Expiry-27.08.2029</w:t>
            </w:r>
          </w:p>
          <w:p w:rsidR="00C81BF2" w:rsidRPr="00C81BF2" w:rsidRDefault="00C81BF2" w:rsidP="00C81BF2"/>
        </w:tc>
        <w:tc>
          <w:tcPr>
            <w:tcW w:w="2209" w:type="dxa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:rsidR="009A1437" w:rsidRPr="00CD3BF4" w:rsidRDefault="009A1437" w:rsidP="009A1437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>
              <w:rPr>
                <w:rStyle w:val="sectionTitleCharacterStyle"/>
                <w:b w:val="0"/>
                <w:sz w:val="22"/>
              </w:rPr>
              <w:t>+91-9963266290</w:t>
            </w:r>
          </w:p>
        </w:tc>
        <w:tc>
          <w:tcPr>
            <w:tcW w:w="5245" w:type="dxa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:rsidR="009A1437" w:rsidRPr="00CA1329" w:rsidRDefault="009A1437" w:rsidP="009A1437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CA1329">
              <w:rPr>
                <w:rFonts w:ascii="Arial" w:eastAsia="Times New Roman" w:hAnsi="Arial" w:cs="Arial"/>
                <w:sz w:val="20"/>
                <w:szCs w:val="20"/>
              </w:rPr>
              <w:t>Flat No.303,Door No.20-67/1/2/A,</w:t>
            </w:r>
          </w:p>
          <w:p w:rsidR="009A1437" w:rsidRPr="00CD3BF4" w:rsidRDefault="009A1437" w:rsidP="009A1437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CA1329">
              <w:rPr>
                <w:sz w:val="20"/>
                <w:szCs w:val="20"/>
              </w:rPr>
              <w:t>Madhu Sai Apartment, Goutham Nagar,</w:t>
            </w:r>
            <w:r>
              <w:rPr>
                <w:sz w:val="20"/>
                <w:szCs w:val="20"/>
              </w:rPr>
              <w:t xml:space="preserve"> </w:t>
            </w:r>
            <w:r w:rsidRPr="00CA1329">
              <w:rPr>
                <w:sz w:val="20"/>
                <w:szCs w:val="20"/>
              </w:rPr>
              <w:t>Street No.24, Malkajgiri,</w:t>
            </w:r>
            <w:r>
              <w:rPr>
                <w:sz w:val="20"/>
                <w:szCs w:val="20"/>
              </w:rPr>
              <w:t xml:space="preserve"> </w:t>
            </w:r>
            <w:r w:rsidRPr="00CA1329">
              <w:rPr>
                <w:sz w:val="20"/>
                <w:szCs w:val="20"/>
              </w:rPr>
              <w:t>Secunderabad,</w:t>
            </w:r>
            <w:r>
              <w:rPr>
                <w:sz w:val="20"/>
                <w:szCs w:val="20"/>
              </w:rPr>
              <w:t xml:space="preserve"> </w:t>
            </w:r>
            <w:r w:rsidRPr="00CA1329">
              <w:rPr>
                <w:sz w:val="20"/>
                <w:szCs w:val="20"/>
              </w:rPr>
              <w:t>India</w:t>
            </w:r>
            <w:r>
              <w:rPr>
                <w:sz w:val="20"/>
                <w:szCs w:val="20"/>
              </w:rPr>
              <w:t>-500047.</w:t>
            </w:r>
          </w:p>
        </w:tc>
      </w:tr>
    </w:tbl>
    <w:p w:rsidR="00CA17ED" w:rsidRDefault="00CA17ED" w:rsidP="00BC7D8B"/>
    <w:p w:rsidR="00E8298F" w:rsidRPr="00BC7D8B" w:rsidRDefault="00E8298F" w:rsidP="00BC7D8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2"/>
        <w:gridCol w:w="7167"/>
      </w:tblGrid>
      <w:tr w:rsidR="00D404BD" w:rsidTr="00E8298F">
        <w:trPr>
          <w:trHeight w:val="12994"/>
        </w:trPr>
        <w:tc>
          <w:tcPr>
            <w:tcW w:w="3222" w:type="dxa"/>
            <w:shd w:val="clear" w:color="auto" w:fill="auto"/>
            <w:tcMar>
              <w:left w:w="0" w:type="dxa"/>
              <w:right w:w="397" w:type="dxa"/>
            </w:tcMar>
          </w:tcPr>
          <w:p w:rsidR="00136346" w:rsidRPr="00612949" w:rsidRDefault="00136346" w:rsidP="00EA3D5D">
            <w:pPr>
              <w:pStyle w:val="Headingwithborder"/>
              <w:rPr>
                <w:color w:val="000000" w:themeColor="text1"/>
              </w:rPr>
            </w:pPr>
            <w:r w:rsidRPr="00612949">
              <w:rPr>
                <w:color w:val="000000" w:themeColor="text1"/>
              </w:rPr>
              <w:t>Key skills</w:t>
            </w:r>
          </w:p>
          <w:p w:rsidR="00CA61CE" w:rsidRDefault="00CA61CE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CA1329">
              <w:rPr>
                <w:sz w:val="20"/>
              </w:rPr>
              <w:t>Procurement</w:t>
            </w:r>
            <w:r>
              <w:rPr>
                <w:rStyle w:val="locationCharacterStyle"/>
                <w:color w:val="000000" w:themeColor="text1"/>
                <w:sz w:val="22"/>
              </w:rPr>
              <w:t xml:space="preserve"> </w:t>
            </w:r>
          </w:p>
          <w:p w:rsidR="00CA61CE" w:rsidRDefault="009A1437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sz w:val="20"/>
              </w:rPr>
              <w:t>T</w:t>
            </w:r>
            <w:r w:rsidR="00CA61CE" w:rsidRPr="00CA1329">
              <w:rPr>
                <w:sz w:val="20"/>
              </w:rPr>
              <w:t>ransportation</w:t>
            </w:r>
            <w:r w:rsidR="00CA61CE">
              <w:rPr>
                <w:rStyle w:val="locationCharacterStyle"/>
                <w:color w:val="000000" w:themeColor="text1"/>
                <w:sz w:val="22"/>
              </w:rPr>
              <w:t xml:space="preserve"> </w:t>
            </w:r>
          </w:p>
          <w:p w:rsidR="00CA61CE" w:rsidRPr="00CA61CE" w:rsidRDefault="009A1437" w:rsidP="0054685B">
            <w:pPr>
              <w:pStyle w:val="bulletStyle"/>
            </w:pPr>
            <w:r>
              <w:rPr>
                <w:sz w:val="20"/>
              </w:rPr>
              <w:t>L</w:t>
            </w:r>
            <w:r w:rsidR="00CA61CE" w:rsidRPr="00CA1329">
              <w:rPr>
                <w:sz w:val="20"/>
              </w:rPr>
              <w:t xml:space="preserve">ogistic support </w:t>
            </w:r>
          </w:p>
          <w:p w:rsidR="00CA61CE" w:rsidRPr="00CA61CE" w:rsidRDefault="00CA61CE" w:rsidP="0054685B">
            <w:pPr>
              <w:pStyle w:val="bulletStyle"/>
            </w:pPr>
            <w:r w:rsidRPr="00CA1329">
              <w:rPr>
                <w:sz w:val="20"/>
              </w:rPr>
              <w:t>Customs clearance</w:t>
            </w:r>
            <w:r w:rsidR="009A1437">
              <w:rPr>
                <w:sz w:val="20"/>
              </w:rPr>
              <w:t>.</w:t>
            </w:r>
            <w:r w:rsidRPr="00CA1329">
              <w:rPr>
                <w:sz w:val="20"/>
              </w:rPr>
              <w:t xml:space="preserve"> </w:t>
            </w:r>
          </w:p>
          <w:p w:rsidR="006E05A1" w:rsidRPr="00CA61CE" w:rsidRDefault="00CA61CE" w:rsidP="0054685B">
            <w:pPr>
              <w:pStyle w:val="bulletStyle"/>
              <w:rPr>
                <w:sz w:val="20"/>
              </w:rPr>
            </w:pPr>
            <w:r w:rsidRPr="00CA61CE">
              <w:rPr>
                <w:sz w:val="20"/>
              </w:rPr>
              <w:t>Teaching</w:t>
            </w:r>
            <w:r w:rsidR="009A1437">
              <w:rPr>
                <w:sz w:val="20"/>
              </w:rPr>
              <w:t>.</w:t>
            </w:r>
          </w:p>
          <w:p w:rsidR="004B0B51" w:rsidRPr="004B0B51" w:rsidRDefault="004B0B51" w:rsidP="004B0B51">
            <w:pPr>
              <w:rPr>
                <w:lang w:val="en-GB"/>
              </w:rPr>
            </w:pPr>
          </w:p>
          <w:p w:rsidR="0092546B" w:rsidRDefault="0092546B" w:rsidP="00136346">
            <w:pPr>
              <w:rPr>
                <w:lang w:val="en-GB"/>
              </w:rPr>
            </w:pPr>
          </w:p>
          <w:p w:rsidR="0092546B" w:rsidRPr="00612949" w:rsidRDefault="0092546B" w:rsidP="0092546B">
            <w:pPr>
              <w:pStyle w:val="Headingwithborder"/>
              <w:rPr>
                <w:color w:val="000000" w:themeColor="text1"/>
                <w:lang w:val="en-GB"/>
              </w:rPr>
            </w:pPr>
            <w:r w:rsidRPr="00612949">
              <w:rPr>
                <w:color w:val="000000" w:themeColor="text1"/>
                <w:lang w:val="en-GB"/>
              </w:rPr>
              <w:t>Education</w:t>
            </w:r>
          </w:p>
          <w:p w:rsidR="0092546B" w:rsidRPr="00612949" w:rsidRDefault="00ED6050" w:rsidP="0054685B">
            <w:pPr>
              <w:pStyle w:val="indentedBodyStyle"/>
            </w:pPr>
            <w:r>
              <w:rPr>
                <w:rStyle w:val="roleTitleCharacterStyle"/>
                <w:color w:val="000000" w:themeColor="text1"/>
              </w:rPr>
              <w:t>Q</w:t>
            </w:r>
            <w:r w:rsidR="00EC35C2">
              <w:rPr>
                <w:rStyle w:val="roleTitleCharacterStyle"/>
                <w:color w:val="000000" w:themeColor="text1"/>
              </w:rPr>
              <w:t>ualification</w:t>
            </w:r>
            <w:r>
              <w:rPr>
                <w:rStyle w:val="roleTitleCharacterStyle"/>
                <w:color w:val="000000" w:themeColor="text1"/>
              </w:rPr>
              <w:t xml:space="preserve">     </w:t>
            </w:r>
            <w:r w:rsidRPr="00ED6050">
              <w:rPr>
                <w:rStyle w:val="locationCharacterStyle"/>
                <w:color w:val="000000" w:themeColor="text1"/>
              </w:rPr>
              <w:t>University of Calcutta</w:t>
            </w:r>
          </w:p>
          <w:p w:rsidR="0092546B" w:rsidRDefault="00ED6050" w:rsidP="00EC35C2">
            <w:pPr>
              <w:pStyle w:val="roleDateStyle"/>
            </w:pPr>
            <w:r>
              <w:t>B.Com (H)</w:t>
            </w:r>
            <w:r w:rsidR="0092546B" w:rsidRPr="00612949">
              <w:t xml:space="preserve"> </w:t>
            </w:r>
            <w:r>
              <w:t>2002</w:t>
            </w:r>
          </w:p>
          <w:p w:rsidR="00612949" w:rsidRPr="00612949" w:rsidRDefault="00612949" w:rsidP="00EC35C2">
            <w:pPr>
              <w:pStyle w:val="roleDateStyle"/>
            </w:pPr>
          </w:p>
          <w:p w:rsidR="00ED6050" w:rsidRDefault="00EC35C2" w:rsidP="0054685B">
            <w:pPr>
              <w:pStyle w:val="indentedBodyStyle"/>
              <w:rPr>
                <w:rStyle w:val="roleTitleCharacterStyle"/>
                <w:color w:val="000000" w:themeColor="text1"/>
              </w:rPr>
            </w:pPr>
            <w:r w:rsidRPr="003E1B26">
              <w:rPr>
                <w:rStyle w:val="roleTitleCharacterStyle"/>
                <w:color w:val="000000" w:themeColor="text1"/>
              </w:rPr>
              <w:t xml:space="preserve">Course </w:t>
            </w:r>
          </w:p>
          <w:p w:rsidR="00EC35C2" w:rsidRPr="003E1B26" w:rsidRDefault="00ED6050" w:rsidP="0054685B">
            <w:pPr>
              <w:pStyle w:val="indentedBodyStyle"/>
            </w:pPr>
            <w:r>
              <w:rPr>
                <w:rStyle w:val="locationCharacterStyle"/>
                <w:color w:val="000000" w:themeColor="text1"/>
              </w:rPr>
              <w:t>NIIT</w:t>
            </w:r>
          </w:p>
          <w:p w:rsidR="0092546B" w:rsidRDefault="00ED6050" w:rsidP="00EC35C2">
            <w:pPr>
              <w:pStyle w:val="roleDateStyle"/>
            </w:pPr>
            <w:r>
              <w:t>DNIIT</w:t>
            </w:r>
            <w:r w:rsidR="0092546B" w:rsidRPr="004B0B51">
              <w:t xml:space="preserve"> </w:t>
            </w:r>
            <w:r>
              <w:t>2003</w:t>
            </w:r>
          </w:p>
          <w:p w:rsidR="00ED6050" w:rsidRDefault="00ED6050" w:rsidP="00EC35C2">
            <w:pPr>
              <w:pStyle w:val="roleDateStyle"/>
            </w:pPr>
            <w:r>
              <w:t>IIHT</w:t>
            </w:r>
          </w:p>
          <w:p w:rsidR="00ED6050" w:rsidRPr="004B0B51" w:rsidRDefault="00ED6050" w:rsidP="00EC35C2">
            <w:pPr>
              <w:pStyle w:val="roleDateStyle"/>
            </w:pPr>
            <w:r>
              <w:t>CCNA 2005</w:t>
            </w:r>
          </w:p>
          <w:p w:rsidR="0092546B" w:rsidRDefault="0092546B" w:rsidP="00136346">
            <w:pPr>
              <w:rPr>
                <w:lang w:val="en-GB"/>
              </w:rPr>
            </w:pPr>
          </w:p>
          <w:p w:rsidR="00BC7D8B" w:rsidRPr="00136346" w:rsidRDefault="00BC7D8B" w:rsidP="00136346">
            <w:pPr>
              <w:rPr>
                <w:lang w:val="en-GB"/>
              </w:rPr>
            </w:pPr>
          </w:p>
          <w:p w:rsidR="00136346" w:rsidRPr="00136346" w:rsidRDefault="00136346" w:rsidP="00136346">
            <w:pPr>
              <w:rPr>
                <w:lang w:val="en-GB"/>
              </w:rPr>
            </w:pPr>
          </w:p>
          <w:p w:rsidR="00D404BD" w:rsidRDefault="00D404BD" w:rsidP="00D404BD">
            <w:pPr>
              <w:ind w:right="-109"/>
            </w:pPr>
          </w:p>
        </w:tc>
        <w:tc>
          <w:tcPr>
            <w:tcW w:w="7167" w:type="dxa"/>
            <w:tcMar>
              <w:left w:w="397" w:type="dxa"/>
              <w:right w:w="0" w:type="dxa"/>
            </w:tcMar>
          </w:tcPr>
          <w:p w:rsidR="00D404BD" w:rsidRPr="003E1B26" w:rsidRDefault="00D404BD" w:rsidP="00D404BD">
            <w:pPr>
              <w:pStyle w:val="Headingwithborder"/>
              <w:ind w:left="2127" w:hanging="2127"/>
              <w:rPr>
                <w:color w:val="000000" w:themeColor="text1"/>
              </w:rPr>
            </w:pPr>
            <w:r w:rsidRPr="003E1B26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Summary</w:t>
            </w:r>
          </w:p>
          <w:p w:rsidR="00D404BD" w:rsidRPr="0054685B" w:rsidRDefault="00DE3C4F" w:rsidP="0054685B">
            <w:pPr>
              <w:pStyle w:val="indentedBodyStyle"/>
              <w:rPr>
                <w:rStyle w:val="plainTextCharacterStyle"/>
                <w:color w:val="000000" w:themeColor="text1"/>
              </w:rPr>
            </w:pPr>
            <w:r>
              <w:rPr>
                <w:sz w:val="20"/>
                <w:szCs w:val="20"/>
              </w:rPr>
              <w:t>To pursue a career in Procurement and Logistic and to work in an organization where I can learn &amp; can utilize my creativity to its best for the growth of organization &amp; myself.</w:t>
            </w:r>
            <w:r w:rsidR="00FC270F">
              <w:rPr>
                <w:rStyle w:val="plainTextCharacterStyle"/>
                <w:color w:val="000000" w:themeColor="text1"/>
              </w:rPr>
              <w:t>.</w:t>
            </w:r>
          </w:p>
          <w:p w:rsidR="00D404BD" w:rsidRDefault="00D404BD" w:rsidP="0054685B">
            <w:pPr>
              <w:pStyle w:val="indentedBodyStyle"/>
              <w:rPr>
                <w:rStyle w:val="sectionTitleCharacterStyle"/>
              </w:rPr>
            </w:pPr>
          </w:p>
          <w:p w:rsidR="00D404BD" w:rsidRPr="003E1B26" w:rsidRDefault="00D404BD" w:rsidP="00D404BD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3E1B26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Career history</w:t>
            </w:r>
          </w:p>
          <w:p w:rsidR="00D404BD" w:rsidRPr="003E1B26" w:rsidRDefault="00EC35C2" w:rsidP="0054685B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>Role Title</w:t>
            </w:r>
            <w:r w:rsidR="00FB62B6">
              <w:rPr>
                <w:rStyle w:val="roleTitleCharacterStyle"/>
                <w:color w:val="000000" w:themeColor="text1"/>
              </w:rPr>
              <w:t>:-</w:t>
            </w:r>
            <w:r w:rsidR="00D404BD" w:rsidRPr="003E1B26">
              <w:rPr>
                <w:rStyle w:val="locationCharacterStyle"/>
                <w:color w:val="000000" w:themeColor="text1"/>
              </w:rPr>
              <w:t xml:space="preserve"> </w:t>
            </w:r>
            <w:r w:rsidR="00DE3C4F">
              <w:rPr>
                <w:rStyle w:val="locationCharacterStyle"/>
                <w:color w:val="000000" w:themeColor="text1"/>
              </w:rPr>
              <w:t>Manager-Commercial at Dharti Dredging and Infrastructure Ltd.</w:t>
            </w:r>
          </w:p>
          <w:p w:rsidR="00D404BD" w:rsidRDefault="00DE3C4F" w:rsidP="00EC35C2">
            <w:pPr>
              <w:pStyle w:val="roleDateStyle"/>
            </w:pPr>
            <w:r>
              <w:t>December 2007</w:t>
            </w:r>
            <w:r w:rsidR="00EC35C2">
              <w:t xml:space="preserve"> </w:t>
            </w:r>
            <w:r w:rsidR="009C7C4F" w:rsidRPr="004B0B51">
              <w:t>–</w:t>
            </w:r>
            <w:r>
              <w:t>Present.</w:t>
            </w:r>
          </w:p>
          <w:p w:rsidR="00DE3C4F" w:rsidRPr="004B0B51" w:rsidRDefault="00DE3C4F" w:rsidP="00EC35C2">
            <w:pPr>
              <w:pStyle w:val="roleDateStyle"/>
            </w:pPr>
          </w:p>
          <w:p w:rsidR="00DE3C4F" w:rsidRPr="00CA1329" w:rsidRDefault="00DE3C4F" w:rsidP="00DE3C4F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A1329">
              <w:rPr>
                <w:rFonts w:ascii="Arial" w:hAnsi="Arial" w:cs="Arial"/>
                <w:sz w:val="20"/>
              </w:rPr>
              <w:t>Procurement of indigenous/imported spares, lubricants, capital goods and any other items according to indents received. Arrangement of transportation, logistic support and Customs clearance for the same.</w:t>
            </w:r>
          </w:p>
          <w:p w:rsidR="00D404BD" w:rsidRPr="003E1B26" w:rsidRDefault="00D404BD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Key responsibilities</w:t>
            </w:r>
          </w:p>
          <w:p w:rsidR="00D404BD" w:rsidRDefault="00CA61CE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Purchasing of dredger spares and consumable items.</w:t>
            </w:r>
          </w:p>
          <w:p w:rsidR="00CA61CE" w:rsidRPr="003E1B26" w:rsidRDefault="00CA61CE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Customs clearance and Transportation with supporting Government documents</w:t>
            </w:r>
          </w:p>
          <w:p w:rsidR="00D404BD" w:rsidRPr="003E1B26" w:rsidRDefault="00D404BD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Achievements</w:t>
            </w:r>
          </w:p>
          <w:p w:rsidR="00EC35C2" w:rsidRDefault="00CA61CE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Implementation of ERP R12 Oracle Package.</w:t>
            </w:r>
          </w:p>
          <w:p w:rsidR="00CA61CE" w:rsidRPr="003E1B26" w:rsidRDefault="00CA61CE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Best Employee for the year 2014</w:t>
            </w:r>
          </w:p>
          <w:p w:rsidR="00612949" w:rsidRPr="009F410E" w:rsidRDefault="00612949" w:rsidP="004D004A">
            <w:pPr>
              <w:pStyle w:val="indentedBulletListStyle"/>
              <w:numPr>
                <w:ilvl w:val="0"/>
                <w:numId w:val="0"/>
              </w:numPr>
              <w:ind w:left="2819"/>
              <w:rPr>
                <w:rStyle w:val="locationCharacterStyle"/>
                <w:b/>
                <w:bCs/>
                <w:color w:val="000000" w:themeColor="text1"/>
                <w:sz w:val="8"/>
              </w:rPr>
            </w:pPr>
          </w:p>
          <w:p w:rsidR="00EC35C2" w:rsidRPr="00612949" w:rsidRDefault="00EC35C2" w:rsidP="0054685B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>Role Title</w:t>
            </w:r>
            <w:r w:rsidR="00FB62B6">
              <w:rPr>
                <w:rStyle w:val="roleTitleCharacterStyle"/>
                <w:color w:val="000000" w:themeColor="text1"/>
              </w:rPr>
              <w:t>:-</w:t>
            </w:r>
            <w:r w:rsidR="002A56A0">
              <w:rPr>
                <w:rStyle w:val="roleTitleCharacterStyle"/>
                <w:b w:val="0"/>
                <w:color w:val="000000" w:themeColor="text1"/>
              </w:rPr>
              <w:t xml:space="preserve">PGT Computer Science </w:t>
            </w:r>
            <w:r w:rsidRPr="003E1B26">
              <w:rPr>
                <w:rStyle w:val="locationCharacterStyle"/>
                <w:color w:val="000000" w:themeColor="text1"/>
              </w:rPr>
              <w:t xml:space="preserve">at </w:t>
            </w:r>
            <w:r w:rsidR="002A56A0">
              <w:rPr>
                <w:rStyle w:val="locationCharacterStyle"/>
                <w:color w:val="000000" w:themeColor="text1"/>
              </w:rPr>
              <w:t>Kendriya Vidyalaya, Air Force Station, Kalikunda.</w:t>
            </w:r>
          </w:p>
          <w:p w:rsidR="00EC35C2" w:rsidRPr="004B0B51" w:rsidRDefault="002A56A0" w:rsidP="00EC35C2">
            <w:pPr>
              <w:pStyle w:val="roleDateStyle"/>
            </w:pPr>
            <w:r>
              <w:t>April 2006</w:t>
            </w:r>
            <w:r w:rsidR="00EC35C2">
              <w:t xml:space="preserve"> </w:t>
            </w:r>
            <w:r w:rsidR="00EC35C2" w:rsidRPr="004B0B51">
              <w:t xml:space="preserve">– </w:t>
            </w:r>
            <w:r>
              <w:t>Mar</w:t>
            </w:r>
            <w:r w:rsidR="00EC35C2">
              <w:t xml:space="preserve"> </w:t>
            </w:r>
            <w:r>
              <w:t>2007</w:t>
            </w:r>
          </w:p>
          <w:p w:rsidR="00EC35C2" w:rsidRPr="003E1B26" w:rsidRDefault="002A56A0" w:rsidP="00A85C31">
            <w:pPr>
              <w:pStyle w:val="bulletStyle"/>
              <w:numPr>
                <w:ilvl w:val="0"/>
                <w:numId w:val="0"/>
              </w:numPr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Teaching computer science for class –VI-XII.</w:t>
            </w:r>
          </w:p>
          <w:p w:rsidR="00EC35C2" w:rsidRPr="003E1B26" w:rsidRDefault="00EC35C2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Key responsibilities</w:t>
            </w:r>
          </w:p>
          <w:p w:rsidR="00EC35C2" w:rsidRPr="003E1B26" w:rsidRDefault="002A56A0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 xml:space="preserve">Teaching as per CBSE Syllabus. </w:t>
            </w:r>
          </w:p>
          <w:p w:rsidR="00EC35C2" w:rsidRPr="003E1B26" w:rsidRDefault="00EC35C2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Achievements</w:t>
            </w:r>
          </w:p>
          <w:p w:rsidR="00D404BD" w:rsidRPr="009A1437" w:rsidRDefault="002A56A0" w:rsidP="00D404BD">
            <w:pPr>
              <w:pStyle w:val="bulletStyle"/>
            </w:pPr>
            <w:r>
              <w:rPr>
                <w:rStyle w:val="locationCharacterStyle"/>
                <w:color w:val="000000" w:themeColor="text1"/>
                <w:sz w:val="22"/>
              </w:rPr>
              <w:t xml:space="preserve">Upgraded school computer lab LAN system and setup. </w:t>
            </w:r>
          </w:p>
          <w:p w:rsidR="00C0269B" w:rsidRPr="00612949" w:rsidRDefault="00C0269B" w:rsidP="009A1437">
            <w:pPr>
              <w:pStyle w:val="Headingwithborder"/>
              <w:spacing w:before="0" w:after="0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612949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 xml:space="preserve">Interests </w:t>
            </w:r>
          </w:p>
          <w:p w:rsidR="003E1B26" w:rsidRDefault="002A56A0" w:rsidP="009A1437">
            <w:pPr>
              <w:pStyle w:val="bulletStyle"/>
              <w:spacing w:before="0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Playing Sports.</w:t>
            </w:r>
          </w:p>
          <w:p w:rsidR="008651BE" w:rsidRPr="009A1437" w:rsidRDefault="002A56A0" w:rsidP="009A1437">
            <w:pPr>
              <w:pStyle w:val="bulletStyle"/>
              <w:spacing w:before="0"/>
              <w:rPr>
                <w:rStyle w:val="sectionTitleCharacterStyle"/>
                <w:b w:val="0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Watching Infotainment.</w:t>
            </w:r>
            <w:r w:rsidR="00EC03BE" w:rsidRPr="009A1437">
              <w:tab/>
            </w:r>
          </w:p>
          <w:p w:rsidR="00D404BD" w:rsidRPr="00612949" w:rsidRDefault="00136346" w:rsidP="004B7747">
            <w:pPr>
              <w:pStyle w:val="Headingwithborder"/>
              <w:spacing w:before="0" w:after="0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612949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References</w:t>
            </w:r>
          </w:p>
          <w:p w:rsidR="00136346" w:rsidRPr="009A1437" w:rsidRDefault="00136346" w:rsidP="004B7747">
            <w:pPr>
              <w:pStyle w:val="roleOverviewStyle"/>
              <w:spacing w:before="0"/>
              <w:rPr>
                <w:sz w:val="24"/>
              </w:rPr>
            </w:pPr>
            <w:r w:rsidRPr="003E1B26">
              <w:rPr>
                <w:rStyle w:val="locationCharacterStyle"/>
                <w:color w:val="000000" w:themeColor="text1"/>
              </w:rPr>
              <w:t>Available upon request</w:t>
            </w:r>
          </w:p>
        </w:tc>
      </w:tr>
    </w:tbl>
    <w:p w:rsidR="00136346" w:rsidRPr="00974686" w:rsidRDefault="00136346" w:rsidP="009F410E">
      <w:pPr>
        <w:pStyle w:val="roleOverviewStyle"/>
        <w:rPr>
          <w:rStyle w:val="plainTextCharacterStyle"/>
        </w:rPr>
      </w:pPr>
      <w:bookmarkStart w:id="0" w:name="_GoBack"/>
      <w:bookmarkEnd w:id="0"/>
    </w:p>
    <w:sectPr w:rsidR="00136346" w:rsidRPr="00974686" w:rsidSect="009A1437">
      <w:footerReference w:type="even" r:id="rId9"/>
      <w:footerReference w:type="default" r:id="rId10"/>
      <w:headerReference w:type="first" r:id="rId11"/>
      <w:pgSz w:w="11906" w:h="16838"/>
      <w:pgMar w:top="720" w:right="720" w:bottom="720" w:left="720" w:header="45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734" w:rsidRDefault="00146734">
      <w:r>
        <w:separator/>
      </w:r>
    </w:p>
  </w:endnote>
  <w:endnote w:type="continuationSeparator" w:id="0">
    <w:p w:rsidR="00146734" w:rsidRDefault="00146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680012656"/>
      <w:docPartObj>
        <w:docPartGallery w:val="Page Numbers (Bottom of Page)"/>
        <w:docPartUnique/>
      </w:docPartObj>
    </w:sdtPr>
    <w:sdtContent>
      <w:p w:rsidR="003A0324" w:rsidRDefault="006B2116" w:rsidP="004B33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A0324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A0324" w:rsidRDefault="003A0324" w:rsidP="003A032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  <w:color w:val="auto"/>
      </w:rPr>
      <w:id w:val="-1864828034"/>
      <w:docPartObj>
        <w:docPartGallery w:val="Page Numbers (Bottom of Page)"/>
        <w:docPartUnique/>
      </w:docPartObj>
    </w:sdtPr>
    <w:sdtContent>
      <w:p w:rsidR="003A0324" w:rsidRPr="003A0324" w:rsidRDefault="006B2116" w:rsidP="003A0324">
        <w:pPr>
          <w:pStyle w:val="footerStyle"/>
        </w:pPr>
        <w:r>
          <w:rPr>
            <w:rStyle w:val="PageNumber"/>
          </w:rPr>
          <w:fldChar w:fldCharType="begin"/>
        </w:r>
        <w:r w:rsidR="003A0324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F410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734" w:rsidRDefault="00146734">
      <w:r>
        <w:separator/>
      </w:r>
    </w:p>
  </w:footnote>
  <w:footnote w:type="continuationSeparator" w:id="0">
    <w:p w:rsidR="00146734" w:rsidRDefault="00146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3F" w:rsidRPr="00612949" w:rsidRDefault="006B2116" w:rsidP="00CD3BF4">
    <w:pPr>
      <w:pStyle w:val="personalDetailsTitleStyle"/>
    </w:pPr>
    <w:r w:rsidRPr="006B2116">
      <w:rPr>
        <w:noProof/>
        <w:lang w:val="en-IN" w:eastAsia="en-IN"/>
      </w:rPr>
      <w:pict>
        <v:rect id="Rectangle 1" o:spid="_x0000_s4097" style="position:absolute;left:0;text-align:left;margin-left:-69.25pt;margin-top:-62.85pt;width:676.6pt;height:148.45pt;rotation:-195423fd;z-index:-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gFowIAAJUFAAAOAAAAZHJzL2Uyb0RvYy54bWysVE1v2zAMvQ/YfxB0X/2xZEuCOkXaosOA&#10;oi3aDj0rspQYkEVNUuJkv36UZLsfK3YY5oMgiY+P5DPF07NDq8heWNeArmhxklMiNIe60ZuK/ni8&#10;+jSjxHmma6ZAi4oehaNny48fTjuzECVsQdXCEiTRbtGZim69N4ssc3wrWuZOwAiNRgm2ZR6PdpPV&#10;lnXI3qqszPMvWQe2Nha4cA5vL5ORLiO/lIL7Wymd8ERVFHPzcbVxXYc1W56yxcYys214nwb7hyxa&#10;1mgMOlJdMs/IzjZ/ULUNt+BA+hMObQZSNlzEGrCaIn9TzcOWGRFrQXGcGWVy/4+W3+zvLGlq/HeU&#10;aNbiL7pH0ZjeKEGKIE9n3AJRD+bO9ieH21DrQdqWWEBNy2JSFvlsGiXAosghKnwcFRYHTzhezqbz&#10;cl5OKeFoK2azaZlPQpAssQVWY53/JqAlYVNRi9lEWra/dj5BB0iAO1BNfdUoFQ92s75QluxZ+N3n&#10;k/P55579FUzpANYQ3BJjuMlCpam2uPNHJQJO6XshUSJMv4yZxOYUYxzGudC+SKYtq0UKP83xG6KH&#10;dg4esdJIGJglxh+5e4IBmUgG7pRljw+uIvb26Jz/LbHkPHrEyKD96Nw2Gux7BAqr6iMn/CBSkiao&#10;tIb6iA0UuwDflzP8qsH/ds2cv2MWnxJe4njwt7hIBV1Fod9RsgX76737gMcORyslHT7NirqfO2YF&#10;Jeq7xt6fF5NJeMvxMJl+LfFgX1rWLy16114AtgP2N2YXtwHv1bCVFtonnCKrEBVNTHOMXVHu7XC4&#10;8Glk4BziYrWKMHy/hvlr/WB4IA+qhr58PDwxa/rm9dj3NzA8Y7Z408MJGzw1rHYeZBMb/FnXXm98&#10;+7Fx+jkVhsvLc0Q9T9PlbwAAAP//AwBQSwMEFAAGAAgAAAAhAFYyD+zmAAAAEwEAAA8AAABkcnMv&#10;ZG93bnJldi54bWxMT8tOwzAQvCPxD9YicUGt40DbKI1TAQEVCXFoywe4sZtExHZku43h69mc4LKa&#10;1c7Oo9hE3ZOLcr6zhgObJ0CUqa3sTMPh8/A6y4D4IIwUvTWKw7fysCmvrwqRSzuanbrsQ0NQxPhc&#10;cGhDGHJKfd0qLfzcDsrg7WSdFgFX11DpxIjiuqdpkiypFp1Bh1YM6rlV9df+rDn4H1fffbxFllVj&#10;5Z5OdPe+fYmc397Eao3jcQ0kqBj+PmDqgPmhxGBHezbSk57DjN1nC+ROKF2sgEyclD0gOiJasRRo&#10;WdD/XcpfAAAA//8DAFBLAQItABQABgAIAAAAIQC2gziS/gAAAOEBAAATAAAAAAAAAAAAAAAAAAAA&#10;AABbQ29udGVudF9UeXBlc10ueG1sUEsBAi0AFAAGAAgAAAAhADj9If/WAAAAlAEAAAsAAAAAAAAA&#10;AAAAAAAALwEAAF9yZWxzLy5yZWxzUEsBAi0AFAAGAAgAAAAhANUF6AWjAgAAlQUAAA4AAAAAAAAA&#10;AAAAAAAALgIAAGRycy9lMm9Eb2MueG1sUEsBAi0AFAAGAAgAAAAhAFYyD+zmAAAAEwEAAA8AAAAA&#10;AAAAAAAAAAAA/QQAAGRycy9kb3ducmV2LnhtbFBLBQYAAAAABAAEAPMAAAAQBgAAAAA=&#10;" fillcolor="#0b4b93" stroked="f" strokeweight="1pt"/>
      </w:pict>
    </w:r>
    <w:r w:rsidR="00F067B7">
      <w:t xml:space="preserve">N </w:t>
    </w:r>
    <w:r w:rsidR="00AA65A9">
      <w:t>SAI KUMAR PATNAIK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765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1EA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A4B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3C6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5E14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4CF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DE6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7AA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5C7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8A6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7428E"/>
    <w:multiLevelType w:val="hybridMultilevel"/>
    <w:tmpl w:val="173E0108"/>
    <w:lvl w:ilvl="0" w:tplc="4AE49B4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A6310"/>
    <w:multiLevelType w:val="hybridMultilevel"/>
    <w:tmpl w:val="6AC6CECA"/>
    <w:lvl w:ilvl="0" w:tplc="BF78E44C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91A45"/>
    <w:multiLevelType w:val="multilevel"/>
    <w:tmpl w:val="CECCF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E7650"/>
    <w:multiLevelType w:val="hybridMultilevel"/>
    <w:tmpl w:val="475291BA"/>
    <w:lvl w:ilvl="0" w:tplc="08CE44B6">
      <w:start w:val="1"/>
      <w:numFmt w:val="bullet"/>
      <w:lvlText w:val="●"/>
      <w:lvlJc w:val="left"/>
      <w:pPr>
        <w:ind w:left="720" w:hanging="360"/>
      </w:pPr>
    </w:lvl>
    <w:lvl w:ilvl="1" w:tplc="7272E7B0">
      <w:start w:val="1"/>
      <w:numFmt w:val="bullet"/>
      <w:lvlText w:val="○"/>
      <w:lvlJc w:val="left"/>
      <w:pPr>
        <w:ind w:left="1440" w:hanging="360"/>
      </w:pPr>
    </w:lvl>
    <w:lvl w:ilvl="2" w:tplc="D52EE586">
      <w:start w:val="1"/>
      <w:numFmt w:val="bullet"/>
      <w:lvlText w:val="■"/>
      <w:lvlJc w:val="left"/>
      <w:pPr>
        <w:ind w:left="2160" w:hanging="360"/>
      </w:pPr>
    </w:lvl>
    <w:lvl w:ilvl="3" w:tplc="0CD6C312">
      <w:start w:val="1"/>
      <w:numFmt w:val="bullet"/>
      <w:lvlText w:val="●"/>
      <w:lvlJc w:val="left"/>
      <w:pPr>
        <w:ind w:left="2880" w:hanging="360"/>
      </w:pPr>
    </w:lvl>
    <w:lvl w:ilvl="4" w:tplc="3140ADD2">
      <w:start w:val="1"/>
      <w:numFmt w:val="bullet"/>
      <w:lvlText w:val="○"/>
      <w:lvlJc w:val="left"/>
      <w:pPr>
        <w:ind w:left="3600" w:hanging="360"/>
      </w:pPr>
    </w:lvl>
    <w:lvl w:ilvl="5" w:tplc="F0F0E7FE">
      <w:start w:val="1"/>
      <w:numFmt w:val="bullet"/>
      <w:lvlText w:val="■"/>
      <w:lvlJc w:val="left"/>
      <w:pPr>
        <w:ind w:left="4320" w:hanging="360"/>
      </w:pPr>
    </w:lvl>
    <w:lvl w:ilvl="6" w:tplc="B18E1068">
      <w:start w:val="1"/>
      <w:numFmt w:val="bullet"/>
      <w:lvlText w:val="●"/>
      <w:lvlJc w:val="left"/>
      <w:pPr>
        <w:ind w:left="5040" w:hanging="360"/>
      </w:pPr>
    </w:lvl>
    <w:lvl w:ilvl="7" w:tplc="CCF2F422">
      <w:start w:val="1"/>
      <w:numFmt w:val="bullet"/>
      <w:lvlText w:val="○"/>
      <w:lvlJc w:val="left"/>
      <w:pPr>
        <w:ind w:left="5760" w:hanging="360"/>
      </w:pPr>
    </w:lvl>
    <w:lvl w:ilvl="8" w:tplc="5B8EADE6">
      <w:start w:val="1"/>
      <w:numFmt w:val="bullet"/>
      <w:lvlText w:val="■"/>
      <w:lvlJc w:val="left"/>
      <w:pPr>
        <w:ind w:left="6480" w:hanging="360"/>
      </w:pPr>
    </w:lvl>
  </w:abstractNum>
  <w:abstractNum w:abstractNumId="14">
    <w:nsid w:val="3A5E740B"/>
    <w:multiLevelType w:val="hybridMultilevel"/>
    <w:tmpl w:val="5E9E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3064B"/>
    <w:multiLevelType w:val="hybridMultilevel"/>
    <w:tmpl w:val="CDD041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4B4132"/>
    <w:multiLevelType w:val="hybridMultilevel"/>
    <w:tmpl w:val="CECC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32D72"/>
    <w:multiLevelType w:val="hybridMultilevel"/>
    <w:tmpl w:val="5B8A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65025"/>
    <w:multiLevelType w:val="hybridMultilevel"/>
    <w:tmpl w:val="3C701562"/>
    <w:lvl w:ilvl="0" w:tplc="D4CAD9D8">
      <w:start w:val="1"/>
      <w:numFmt w:val="bullet"/>
      <w:pStyle w:val="indentedBulletListStyle"/>
      <w:lvlText w:val=""/>
      <w:lvlJc w:val="left"/>
      <w:pPr>
        <w:ind w:left="2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9" w:hanging="360"/>
      </w:pPr>
      <w:rPr>
        <w:rFonts w:ascii="Wingdings" w:hAnsi="Wingdings" w:hint="default"/>
      </w:rPr>
    </w:lvl>
  </w:abstractNum>
  <w:abstractNum w:abstractNumId="19">
    <w:nsid w:val="73972CF9"/>
    <w:multiLevelType w:val="hybridMultilevel"/>
    <w:tmpl w:val="1C5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8"/>
  </w:num>
  <w:num w:numId="13">
    <w:abstractNumId w:val="17"/>
  </w:num>
  <w:num w:numId="14">
    <w:abstractNumId w:val="16"/>
  </w:num>
  <w:num w:numId="15">
    <w:abstractNumId w:val="12"/>
  </w:num>
  <w:num w:numId="16">
    <w:abstractNumId w:val="10"/>
  </w:num>
  <w:num w:numId="17">
    <w:abstractNumId w:val="18"/>
  </w:num>
  <w:num w:numId="18">
    <w:abstractNumId w:val="11"/>
  </w:num>
  <w:num w:numId="19">
    <w:abstractNumId w:val="19"/>
  </w:num>
  <w:num w:numId="20">
    <w:abstractNumId w:val="14"/>
  </w:num>
  <w:num w:numId="21">
    <w:abstractNumId w:val="1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2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59D4"/>
    <w:rsid w:val="00034355"/>
    <w:rsid w:val="00075074"/>
    <w:rsid w:val="000978BC"/>
    <w:rsid w:val="000E1726"/>
    <w:rsid w:val="00136346"/>
    <w:rsid w:val="00146734"/>
    <w:rsid w:val="00184CD7"/>
    <w:rsid w:val="00194B5C"/>
    <w:rsid w:val="001B1C0A"/>
    <w:rsid w:val="002475E6"/>
    <w:rsid w:val="00272858"/>
    <w:rsid w:val="00277E57"/>
    <w:rsid w:val="002A56A0"/>
    <w:rsid w:val="002D0473"/>
    <w:rsid w:val="002D7097"/>
    <w:rsid w:val="002E4A25"/>
    <w:rsid w:val="002F0A3F"/>
    <w:rsid w:val="00310E6E"/>
    <w:rsid w:val="00315924"/>
    <w:rsid w:val="003365E0"/>
    <w:rsid w:val="00372237"/>
    <w:rsid w:val="003A0324"/>
    <w:rsid w:val="003D3CC5"/>
    <w:rsid w:val="003E1B26"/>
    <w:rsid w:val="004351BF"/>
    <w:rsid w:val="00441CAF"/>
    <w:rsid w:val="004749EA"/>
    <w:rsid w:val="004B0B51"/>
    <w:rsid w:val="004B40EE"/>
    <w:rsid w:val="004B7747"/>
    <w:rsid w:val="004D004A"/>
    <w:rsid w:val="004E5A50"/>
    <w:rsid w:val="004F75CB"/>
    <w:rsid w:val="00511987"/>
    <w:rsid w:val="0054685B"/>
    <w:rsid w:val="005923E1"/>
    <w:rsid w:val="00612949"/>
    <w:rsid w:val="0066103B"/>
    <w:rsid w:val="0068646E"/>
    <w:rsid w:val="006B1934"/>
    <w:rsid w:val="006B2116"/>
    <w:rsid w:val="006B6BC9"/>
    <w:rsid w:val="006E05A1"/>
    <w:rsid w:val="006E0B23"/>
    <w:rsid w:val="006F5E72"/>
    <w:rsid w:val="00700705"/>
    <w:rsid w:val="00750C85"/>
    <w:rsid w:val="0076629F"/>
    <w:rsid w:val="00782EEB"/>
    <w:rsid w:val="007A29A1"/>
    <w:rsid w:val="007E7E9D"/>
    <w:rsid w:val="007F4753"/>
    <w:rsid w:val="008651BE"/>
    <w:rsid w:val="00893718"/>
    <w:rsid w:val="0092546B"/>
    <w:rsid w:val="00937BA8"/>
    <w:rsid w:val="009406C1"/>
    <w:rsid w:val="00974686"/>
    <w:rsid w:val="009960C1"/>
    <w:rsid w:val="009A0AFD"/>
    <w:rsid w:val="009A1437"/>
    <w:rsid w:val="009C7C4F"/>
    <w:rsid w:val="009D02A5"/>
    <w:rsid w:val="009F1CBF"/>
    <w:rsid w:val="009F410E"/>
    <w:rsid w:val="00A05A17"/>
    <w:rsid w:val="00A25602"/>
    <w:rsid w:val="00A41584"/>
    <w:rsid w:val="00A450FB"/>
    <w:rsid w:val="00A570B0"/>
    <w:rsid w:val="00A85C31"/>
    <w:rsid w:val="00AA1BBD"/>
    <w:rsid w:val="00AA22D0"/>
    <w:rsid w:val="00AA65A9"/>
    <w:rsid w:val="00AB62B3"/>
    <w:rsid w:val="00B41944"/>
    <w:rsid w:val="00B83058"/>
    <w:rsid w:val="00B91954"/>
    <w:rsid w:val="00BC7D8B"/>
    <w:rsid w:val="00BD1916"/>
    <w:rsid w:val="00BD41EF"/>
    <w:rsid w:val="00BE7413"/>
    <w:rsid w:val="00C0269B"/>
    <w:rsid w:val="00C223EF"/>
    <w:rsid w:val="00C6584A"/>
    <w:rsid w:val="00C81BF2"/>
    <w:rsid w:val="00CA17ED"/>
    <w:rsid w:val="00CA61CE"/>
    <w:rsid w:val="00CD07A7"/>
    <w:rsid w:val="00CD3BF4"/>
    <w:rsid w:val="00D212A2"/>
    <w:rsid w:val="00D3057C"/>
    <w:rsid w:val="00D32DC9"/>
    <w:rsid w:val="00D37D36"/>
    <w:rsid w:val="00D404BD"/>
    <w:rsid w:val="00D659D4"/>
    <w:rsid w:val="00D95A77"/>
    <w:rsid w:val="00DE3C4F"/>
    <w:rsid w:val="00E2348D"/>
    <w:rsid w:val="00E8298F"/>
    <w:rsid w:val="00EA3D5D"/>
    <w:rsid w:val="00EC03BE"/>
    <w:rsid w:val="00EC35C2"/>
    <w:rsid w:val="00ED6050"/>
    <w:rsid w:val="00ED7EF7"/>
    <w:rsid w:val="00EE5E55"/>
    <w:rsid w:val="00F067B7"/>
    <w:rsid w:val="00F4559E"/>
    <w:rsid w:val="00FB62B6"/>
    <w:rsid w:val="00FC07DE"/>
    <w:rsid w:val="00FC270F"/>
    <w:rsid w:val="00FE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CD3BF4"/>
    <w:pPr>
      <w:jc w:val="center"/>
    </w:pPr>
    <w:rPr>
      <w:rFonts w:ascii="Arial" w:hAnsi="Arial" w:cs="Times New Roman (Body CS)"/>
      <w:b/>
      <w:color w:val="FFFFFF" w:themeColor="background1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hAnsi="Arial"/>
      <w:b/>
      <w:color w:val="1C1C1C"/>
      <w:sz w:val="36"/>
      <w:szCs w:val="44"/>
    </w:rPr>
  </w:style>
  <w:style w:type="paragraph" w:customStyle="1" w:styleId="plainTextStyle">
    <w:name w:val="plainTextStyle"/>
    <w:basedOn w:val="Normal"/>
    <w:autoRedefine/>
    <w:qFormat/>
    <w:rsid w:val="005876E9"/>
    <w:pPr>
      <w:tabs>
        <w:tab w:val="left" w:pos="2098"/>
      </w:tabs>
      <w:spacing w:before="80" w:after="400" w:line="288" w:lineRule="auto"/>
      <w:ind w:left="2098" w:hanging="2098"/>
    </w:pPr>
    <w:rPr>
      <w:rFonts w:ascii="Arial" w:hAnsi="Arial"/>
      <w:color w:val="1C1C1C"/>
      <w:sz w:val="22"/>
    </w:rPr>
  </w:style>
  <w:style w:type="paragraph" w:customStyle="1" w:styleId="plainTextStyleWithBorder">
    <w:name w:val="plainTextStyleWithBorder"/>
    <w:basedOn w:val="plainTextStyle"/>
    <w:qFormat/>
    <w:rsid w:val="00BD41EF"/>
    <w:pPr>
      <w:pBdr>
        <w:bottom w:val="single" w:sz="8" w:space="4" w:color="D6D6D6"/>
      </w:pBdr>
      <w:spacing w:after="360" w:line="240" w:lineRule="auto"/>
      <w:ind w:left="0" w:firstLine="0"/>
    </w:p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EC35C2"/>
    <w:pPr>
      <w:tabs>
        <w:tab w:val="left" w:pos="2098"/>
      </w:tabs>
      <w:spacing w:before="40"/>
    </w:pPr>
    <w:rPr>
      <w:rFonts w:ascii="Arial" w:hAnsi="Arial"/>
      <w:color w:val="7F7F7F" w:themeColor="text1" w:themeTint="80"/>
      <w:sz w:val="22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link w:val="personalDetailsTextStyleWithBorderCha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paragraph" w:customStyle="1" w:styleId="indentedBodyStyleWithDoubleBorder">
    <w:name w:val="indentedBodyStyleWithDoubleBorder"/>
    <w:basedOn w:val="indentedBodyStyleWithBorder"/>
    <w:autoRedefine/>
    <w:qFormat/>
    <w:rsid w:val="000B2143"/>
    <w:pPr>
      <w:pBdr>
        <w:top w:val="single" w:sz="8" w:space="20" w:color="D6D6D6"/>
      </w:pBdr>
    </w:pPr>
  </w:style>
  <w:style w:type="character" w:customStyle="1" w:styleId="sectionTitleCharacterStyle">
    <w:name w:val="sectionTitleCharacterStyle"/>
    <w:basedOn w:val="DefaultParagraphFont"/>
    <w:uiPriority w:val="1"/>
    <w:qFormat/>
    <w:rsid w:val="00CD3BF4"/>
    <w:rPr>
      <w:rFonts w:ascii="Arial" w:hAnsi="Arial" w:cs="Arial"/>
      <w:b/>
      <w:color w:val="FFFFFF" w:themeColor="background1"/>
      <w:sz w:val="24"/>
    </w:rPr>
  </w:style>
  <w:style w:type="paragraph" w:customStyle="1" w:styleId="indentedBodyStyleWithBorder">
    <w:name w:val="indentedBodyStyleWithBorder"/>
    <w:basedOn w:val="Normal"/>
    <w:autoRedefine/>
    <w:qFormat/>
    <w:rsid w:val="00974686"/>
    <w:pPr>
      <w:pBdr>
        <w:bottom w:val="single" w:sz="8" w:space="20" w:color="D6D6D6"/>
      </w:pBdr>
      <w:tabs>
        <w:tab w:val="left" w:pos="2098"/>
      </w:tabs>
      <w:spacing w:before="320" w:after="320" w:line="288" w:lineRule="auto"/>
      <w:ind w:left="2098" w:hanging="2098"/>
    </w:pPr>
    <w:rPr>
      <w:rFonts w:ascii="Arial" w:hAnsi="Arial" w:cs="Arial"/>
      <w:sz w:val="22"/>
    </w:rPr>
  </w:style>
  <w:style w:type="paragraph" w:customStyle="1" w:styleId="indentedBodyStyle">
    <w:name w:val="indentedBodyStyle"/>
    <w:next w:val="Normal"/>
    <w:autoRedefine/>
    <w:qFormat/>
    <w:rsid w:val="0054685B"/>
    <w:pPr>
      <w:keepNext/>
      <w:spacing w:before="20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9D02A5"/>
    <w:pPr>
      <w:jc w:val="right"/>
    </w:pPr>
    <w:rPr>
      <w:rFonts w:ascii="Arial" w:hAnsi="Arial"/>
      <w:color w:val="1C1C1C"/>
      <w:sz w:val="22"/>
    </w:rPr>
  </w:style>
  <w:style w:type="paragraph" w:styleId="Header">
    <w:name w:val="header"/>
    <w:basedOn w:val="Normal"/>
    <w:link w:val="Head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2A2"/>
  </w:style>
  <w:style w:type="paragraph" w:styleId="Footer">
    <w:name w:val="footer"/>
    <w:basedOn w:val="Normal"/>
    <w:link w:val="Foot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2A2"/>
  </w:style>
  <w:style w:type="paragraph" w:customStyle="1" w:styleId="roleOverviewStyle">
    <w:name w:val="roleOverviewStyle"/>
    <w:basedOn w:val="indentedBodyStyle"/>
    <w:qFormat/>
    <w:rsid w:val="00AB62B3"/>
    <w:pPr>
      <w:spacing w:before="120"/>
    </w:pPr>
  </w:style>
  <w:style w:type="paragraph" w:customStyle="1" w:styleId="indentedBulletListStyle">
    <w:name w:val="indentedBulletListStyle"/>
    <w:basedOn w:val="roleOverviewStyle"/>
    <w:qFormat/>
    <w:rsid w:val="00511987"/>
    <w:pPr>
      <w:numPr>
        <w:numId w:val="12"/>
      </w:numPr>
    </w:pPr>
  </w:style>
  <w:style w:type="character" w:styleId="PageNumber">
    <w:name w:val="page number"/>
    <w:basedOn w:val="DefaultParagraphFont"/>
    <w:uiPriority w:val="99"/>
    <w:semiHidden/>
    <w:unhideWhenUsed/>
    <w:rsid w:val="003A0324"/>
  </w:style>
  <w:style w:type="character" w:styleId="FollowedHyperlink">
    <w:name w:val="FollowedHyperlink"/>
    <w:basedOn w:val="DefaultParagraphFont"/>
    <w:uiPriority w:val="99"/>
    <w:semiHidden/>
    <w:unhideWhenUsed/>
    <w:rsid w:val="00974686"/>
    <w:rPr>
      <w:color w:val="954F72" w:themeColor="followedHyperlink"/>
      <w:u w:val="single"/>
    </w:rPr>
  </w:style>
  <w:style w:type="paragraph" w:customStyle="1" w:styleId="indentedBulletListStyleWithBorder">
    <w:name w:val="indentedBulletListStyleWithBorder"/>
    <w:basedOn w:val="indentedBulletListStyle"/>
    <w:autoRedefine/>
    <w:qFormat/>
    <w:rsid w:val="00AA1BBD"/>
  </w:style>
  <w:style w:type="paragraph" w:customStyle="1" w:styleId="roleSubHeadingBoldStyle">
    <w:name w:val="roleSubHeadingBoldStyle"/>
    <w:basedOn w:val="roleOverviewStyle"/>
    <w:qFormat/>
    <w:rsid w:val="00BD41EF"/>
    <w:rPr>
      <w:b/>
    </w:rPr>
  </w:style>
  <w:style w:type="paragraph" w:customStyle="1" w:styleId="emailLinkHeader">
    <w:name w:val="emailLinkHeader"/>
    <w:basedOn w:val="personalDetailsTextStyleWithBorder"/>
    <w:link w:val="emailLinkHeaderChar"/>
    <w:qFormat/>
    <w:rsid w:val="009960C1"/>
    <w:pPr>
      <w:pBdr>
        <w:bottom w:val="none" w:sz="0" w:space="0" w:color="auto"/>
      </w:pBdr>
    </w:pPr>
    <w:rPr>
      <w:color w:val="000000" w:themeColor="text1"/>
      <w:sz w:val="22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4B40EE"/>
    <w:rPr>
      <w:color w:val="BFBFBF" w:themeColor="background1" w:themeShade="BF"/>
    </w:rPr>
  </w:style>
  <w:style w:type="character" w:customStyle="1" w:styleId="personalDetailsTextStyleWithBorderChar">
    <w:name w:val="personalDetailsTextStyleWithBorder Char"/>
    <w:basedOn w:val="DefaultParagraphFont"/>
    <w:link w:val="personalDetailsTextStyleWithBorder"/>
    <w:rsid w:val="004B40EE"/>
    <w:rPr>
      <w:rFonts w:ascii="Arial" w:hAnsi="Arial" w:cs="Arial"/>
      <w:color w:val="1C1C1C"/>
    </w:rPr>
  </w:style>
  <w:style w:type="character" w:customStyle="1" w:styleId="emailLinkHeaderChar">
    <w:name w:val="emailLinkHeader Char"/>
    <w:basedOn w:val="personalDetailsTextStyleWithBorderChar"/>
    <w:link w:val="emailLinkHeader"/>
    <w:rsid w:val="009960C1"/>
    <w:rPr>
      <w:rFonts w:ascii="Arial" w:hAnsi="Arial" w:cs="Arial"/>
      <w:color w:val="000000" w:themeColor="text1"/>
      <w:sz w:val="22"/>
    </w:rPr>
  </w:style>
  <w:style w:type="character" w:customStyle="1" w:styleId="headerVerticalDividerChar">
    <w:name w:val="headerVerticalDivider Char"/>
    <w:basedOn w:val="emailLinkHeaderChar"/>
    <w:link w:val="headerVerticalDivider"/>
    <w:rsid w:val="004B40EE"/>
    <w:rPr>
      <w:rFonts w:ascii="Arial" w:hAnsi="Arial" w:cs="Arial"/>
      <w:color w:val="BFBFBF" w:themeColor="background1" w:themeShade="BF"/>
      <w:sz w:val="22"/>
    </w:rPr>
  </w:style>
  <w:style w:type="paragraph" w:customStyle="1" w:styleId="Headingwithborder">
    <w:name w:val="Heading with border"/>
    <w:basedOn w:val="plainTextStyleWithBorder"/>
    <w:qFormat/>
    <w:rsid w:val="007F4753"/>
    <w:pPr>
      <w:spacing w:line="360" w:lineRule="auto"/>
    </w:pPr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2F0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6346"/>
    <w:pPr>
      <w:ind w:left="720"/>
      <w:contextualSpacing/>
    </w:pPr>
  </w:style>
  <w:style w:type="paragraph" w:customStyle="1" w:styleId="bulletStyle">
    <w:name w:val="bulletStyle"/>
    <w:basedOn w:val="indentedBulletListStyle"/>
    <w:qFormat/>
    <w:rsid w:val="003E1B26"/>
    <w:pPr>
      <w:numPr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9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aikumar.patnaik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9A67FB-E449-4B62-83FC-0B5CB2C6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23</cp:revision>
  <cp:lastPrinted>2020-01-22T02:55:00Z</cp:lastPrinted>
  <dcterms:created xsi:type="dcterms:W3CDTF">2020-01-22T02:43:00Z</dcterms:created>
  <dcterms:modified xsi:type="dcterms:W3CDTF">2021-04-05T11:11:00Z</dcterms:modified>
</cp:coreProperties>
</file>